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A5" w:rsidRPr="00FE1C50" w:rsidRDefault="009302A5" w:rsidP="009302A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6730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2A5" w:rsidRPr="00FE1C50" w:rsidRDefault="009302A5" w:rsidP="009302A5">
      <w:pPr>
        <w:jc w:val="center"/>
        <w:rPr>
          <w:sz w:val="28"/>
          <w:szCs w:val="28"/>
        </w:rPr>
      </w:pPr>
      <w:r w:rsidRPr="00FE1C50">
        <w:rPr>
          <w:sz w:val="28"/>
          <w:szCs w:val="28"/>
        </w:rPr>
        <w:t>ЛЕСЬКІВСЬКА СІЛЬСЬКА РАДА</w:t>
      </w:r>
    </w:p>
    <w:p w:rsidR="009302A5" w:rsidRPr="00FE1C50" w:rsidRDefault="009302A5" w:rsidP="009302A5">
      <w:pPr>
        <w:jc w:val="center"/>
        <w:rPr>
          <w:sz w:val="28"/>
          <w:szCs w:val="28"/>
        </w:rPr>
      </w:pPr>
      <w:r w:rsidRPr="00FE1C50">
        <w:rPr>
          <w:sz w:val="28"/>
          <w:szCs w:val="28"/>
        </w:rPr>
        <w:t>Черкаського району Черкаської області</w:t>
      </w:r>
    </w:p>
    <w:p w:rsidR="009302A5" w:rsidRPr="00FE1C50" w:rsidRDefault="009302A5" w:rsidP="009302A5">
      <w:pPr>
        <w:jc w:val="center"/>
        <w:rPr>
          <w:sz w:val="28"/>
          <w:szCs w:val="28"/>
        </w:rPr>
      </w:pPr>
    </w:p>
    <w:p w:rsidR="009302A5" w:rsidRPr="00FE1C50" w:rsidRDefault="009302A5" w:rsidP="009302A5">
      <w:pPr>
        <w:jc w:val="center"/>
        <w:rPr>
          <w:sz w:val="28"/>
          <w:szCs w:val="28"/>
        </w:rPr>
      </w:pPr>
      <w:r w:rsidRPr="00FE1C50">
        <w:rPr>
          <w:sz w:val="28"/>
          <w:szCs w:val="28"/>
          <w:lang w:val="uk-UA"/>
        </w:rPr>
        <w:t>3</w:t>
      </w:r>
      <w:r w:rsidRPr="00FE1C50">
        <w:rPr>
          <w:sz w:val="28"/>
          <w:szCs w:val="28"/>
        </w:rPr>
        <w:t xml:space="preserve"> сесія </w:t>
      </w:r>
      <w:r w:rsidRPr="00FE1C50">
        <w:rPr>
          <w:sz w:val="28"/>
          <w:szCs w:val="28"/>
          <w:lang w:val="en-US"/>
        </w:rPr>
        <w:t>V</w:t>
      </w:r>
      <w:r w:rsidRPr="00FE1C50">
        <w:rPr>
          <w:sz w:val="28"/>
          <w:szCs w:val="28"/>
        </w:rPr>
        <w:t>ІІІ скликання</w:t>
      </w:r>
    </w:p>
    <w:p w:rsidR="009302A5" w:rsidRPr="00FE1C50" w:rsidRDefault="009302A5" w:rsidP="009302A5">
      <w:pPr>
        <w:jc w:val="center"/>
        <w:rPr>
          <w:sz w:val="28"/>
          <w:szCs w:val="28"/>
        </w:rPr>
      </w:pPr>
    </w:p>
    <w:p w:rsidR="009302A5" w:rsidRPr="00FE1C50" w:rsidRDefault="009302A5" w:rsidP="009302A5">
      <w:pPr>
        <w:jc w:val="center"/>
        <w:rPr>
          <w:sz w:val="28"/>
          <w:szCs w:val="28"/>
        </w:rPr>
      </w:pPr>
      <w:proofErr w:type="gramStart"/>
      <w:r w:rsidRPr="00FE1C50">
        <w:rPr>
          <w:sz w:val="28"/>
          <w:szCs w:val="28"/>
        </w:rPr>
        <w:t>Р</w:t>
      </w:r>
      <w:proofErr w:type="gramEnd"/>
      <w:r w:rsidRPr="00FE1C50">
        <w:rPr>
          <w:sz w:val="28"/>
          <w:szCs w:val="28"/>
        </w:rPr>
        <w:t>ІШЕННЯ</w:t>
      </w:r>
    </w:p>
    <w:p w:rsidR="009302A5" w:rsidRPr="00FE1C50" w:rsidRDefault="009302A5" w:rsidP="009302A5">
      <w:pPr>
        <w:rPr>
          <w:sz w:val="28"/>
          <w:szCs w:val="28"/>
        </w:rPr>
      </w:pPr>
    </w:p>
    <w:p w:rsidR="009302A5" w:rsidRDefault="009302A5" w:rsidP="009302A5">
      <w:pPr>
        <w:rPr>
          <w:sz w:val="28"/>
          <w:szCs w:val="28"/>
        </w:rPr>
      </w:pPr>
      <w:r w:rsidRPr="00FE1C50">
        <w:rPr>
          <w:sz w:val="28"/>
          <w:szCs w:val="28"/>
        </w:rPr>
        <w:t>21.12.2020</w:t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  <w:t>№</w:t>
      </w:r>
      <w:r w:rsidRPr="00FE1C50">
        <w:rPr>
          <w:sz w:val="28"/>
          <w:szCs w:val="28"/>
          <w:lang w:val="uk-UA"/>
        </w:rPr>
        <w:t>3</w:t>
      </w:r>
      <w:r w:rsidRPr="00FE1C50">
        <w:rPr>
          <w:sz w:val="28"/>
          <w:szCs w:val="28"/>
        </w:rPr>
        <w:t>-</w:t>
      </w:r>
      <w:r w:rsidR="003925B2">
        <w:rPr>
          <w:sz w:val="28"/>
          <w:szCs w:val="28"/>
          <w:lang w:val="uk-UA"/>
        </w:rPr>
        <w:t>22</w:t>
      </w:r>
      <w:r w:rsidRPr="00FE1C50">
        <w:rPr>
          <w:sz w:val="28"/>
          <w:szCs w:val="28"/>
        </w:rPr>
        <w:t>/</w:t>
      </w:r>
      <w:r w:rsidRPr="00FE1C50">
        <w:rPr>
          <w:sz w:val="28"/>
          <w:szCs w:val="28"/>
          <w:lang w:val="en-US"/>
        </w:rPr>
        <w:t>VI</w:t>
      </w:r>
      <w:r w:rsidRPr="00FE1C50">
        <w:rPr>
          <w:sz w:val="28"/>
          <w:szCs w:val="28"/>
        </w:rPr>
        <w:t>І</w:t>
      </w:r>
      <w:r w:rsidRPr="00FE1C50">
        <w:rPr>
          <w:sz w:val="28"/>
          <w:szCs w:val="28"/>
          <w:lang w:val="en-US"/>
        </w:rPr>
        <w:t>I</w:t>
      </w:r>
    </w:p>
    <w:p w:rsidR="005816F9" w:rsidRPr="005E2401" w:rsidRDefault="005816F9" w:rsidP="005816F9">
      <w:pPr>
        <w:rPr>
          <w:sz w:val="28"/>
          <w:szCs w:val="28"/>
          <w:lang w:val="uk-UA"/>
        </w:rPr>
      </w:pPr>
    </w:p>
    <w:p w:rsidR="005816F9" w:rsidRPr="005E2401" w:rsidRDefault="0025560F" w:rsidP="009302A5">
      <w:pPr>
        <w:ind w:right="5103"/>
        <w:jc w:val="both"/>
        <w:rPr>
          <w:sz w:val="28"/>
          <w:szCs w:val="28"/>
          <w:lang w:val="uk-UA"/>
        </w:rPr>
      </w:pPr>
      <w:r w:rsidRPr="00EA6B74">
        <w:rPr>
          <w:spacing w:val="-4"/>
          <w:sz w:val="28"/>
          <w:szCs w:val="28"/>
        </w:rPr>
        <w:t xml:space="preserve">Про затвердження </w:t>
      </w:r>
      <w:proofErr w:type="spellStart"/>
      <w:r w:rsidRPr="00EA6B74">
        <w:rPr>
          <w:spacing w:val="-4"/>
          <w:sz w:val="28"/>
          <w:szCs w:val="28"/>
        </w:rPr>
        <w:t>Програми</w:t>
      </w:r>
      <w:proofErr w:type="spellEnd"/>
      <w:r w:rsidRPr="00EA6B74">
        <w:rPr>
          <w:spacing w:val="-4"/>
          <w:sz w:val="28"/>
          <w:szCs w:val="28"/>
        </w:rPr>
        <w:t xml:space="preserve"> «</w:t>
      </w:r>
      <w:proofErr w:type="spellStart"/>
      <w:r w:rsidRPr="00EA6B74">
        <w:rPr>
          <w:spacing w:val="-4"/>
          <w:sz w:val="28"/>
          <w:szCs w:val="28"/>
        </w:rPr>
        <w:t>Поліцейський</w:t>
      </w:r>
      <w:proofErr w:type="spellEnd"/>
      <w:r w:rsidRPr="00EA6B74">
        <w:rPr>
          <w:spacing w:val="-4"/>
          <w:sz w:val="28"/>
          <w:szCs w:val="28"/>
        </w:rPr>
        <w:t xml:space="preserve"> </w:t>
      </w:r>
      <w:proofErr w:type="spellStart"/>
      <w:r w:rsidRPr="00EA6B74">
        <w:rPr>
          <w:spacing w:val="-4"/>
          <w:sz w:val="28"/>
          <w:szCs w:val="28"/>
        </w:rPr>
        <w:t>офіцер</w:t>
      </w:r>
      <w:proofErr w:type="spellEnd"/>
      <w:r w:rsidRPr="00EA6B74">
        <w:rPr>
          <w:spacing w:val="-4"/>
          <w:sz w:val="28"/>
          <w:szCs w:val="28"/>
        </w:rPr>
        <w:t xml:space="preserve"> </w:t>
      </w:r>
      <w:proofErr w:type="spellStart"/>
      <w:r w:rsidRPr="00EA6B74">
        <w:rPr>
          <w:spacing w:val="-4"/>
          <w:sz w:val="28"/>
          <w:szCs w:val="28"/>
        </w:rPr>
        <w:t>громади</w:t>
      </w:r>
      <w:proofErr w:type="spellEnd"/>
      <w:r w:rsidRPr="00EA6B74">
        <w:rPr>
          <w:spacing w:val="-4"/>
          <w:sz w:val="28"/>
          <w:szCs w:val="28"/>
        </w:rPr>
        <w:t xml:space="preserve">» </w:t>
      </w:r>
      <w:r w:rsidR="009302A5">
        <w:rPr>
          <w:spacing w:val="-4"/>
          <w:sz w:val="28"/>
          <w:szCs w:val="28"/>
          <w:lang w:val="uk-UA"/>
        </w:rPr>
        <w:t xml:space="preserve">Леськівської сільської </w:t>
      </w:r>
      <w:proofErr w:type="gramStart"/>
      <w:r w:rsidR="009302A5">
        <w:rPr>
          <w:spacing w:val="-4"/>
          <w:sz w:val="28"/>
          <w:szCs w:val="28"/>
          <w:lang w:val="uk-UA"/>
        </w:rPr>
        <w:t>ради</w:t>
      </w:r>
      <w:proofErr w:type="gramEnd"/>
      <w:r w:rsidR="009302A5">
        <w:rPr>
          <w:spacing w:val="-4"/>
          <w:sz w:val="28"/>
          <w:szCs w:val="28"/>
          <w:lang w:val="uk-UA"/>
        </w:rPr>
        <w:t xml:space="preserve"> </w:t>
      </w:r>
      <w:r w:rsidRPr="00EA6B74">
        <w:rPr>
          <w:spacing w:val="-4"/>
          <w:sz w:val="28"/>
          <w:szCs w:val="28"/>
        </w:rPr>
        <w:t>на 202</w:t>
      </w:r>
      <w:r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  <w:lang w:val="uk-UA"/>
        </w:rPr>
        <w:t>-2025 роки</w:t>
      </w:r>
    </w:p>
    <w:p w:rsidR="005816F9" w:rsidRPr="005E2401" w:rsidRDefault="005816F9" w:rsidP="005816F9">
      <w:pPr>
        <w:ind w:firstLine="567"/>
        <w:jc w:val="both"/>
        <w:rPr>
          <w:sz w:val="28"/>
          <w:szCs w:val="28"/>
          <w:lang w:val="uk-UA"/>
        </w:rPr>
      </w:pPr>
    </w:p>
    <w:p w:rsidR="005816F9" w:rsidRPr="005E2401" w:rsidRDefault="005816F9" w:rsidP="005816F9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Відповідно пункту 22 частини 1 статті 26 Закону України «Про місцеве самоврядування в Україні», </w:t>
      </w:r>
      <w:r w:rsidR="00B2001C" w:rsidRPr="005E2401">
        <w:rPr>
          <w:sz w:val="28"/>
          <w:szCs w:val="28"/>
          <w:lang w:val="uk-UA"/>
        </w:rPr>
        <w:t xml:space="preserve">з метою запобігання та припинення адміністративних правопорушень і злочинів, захисту життя та здоров’я громадян, інтересів суспільства і держави від протиправних посягань, </w:t>
      </w:r>
      <w:r w:rsidR="005358C3" w:rsidRPr="005E2401">
        <w:rPr>
          <w:sz w:val="28"/>
          <w:szCs w:val="28"/>
          <w:lang w:val="uk-UA"/>
        </w:rPr>
        <w:t>за погодженням з постійною комісією з питань фінансів, бюджету, планування соціально-економічного розвитку, інвестицій та міжнародного співробітництва, сільська рада</w:t>
      </w:r>
    </w:p>
    <w:p w:rsidR="005816F9" w:rsidRPr="005E2401" w:rsidRDefault="005816F9" w:rsidP="005816F9">
      <w:pPr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ВИРІШИЛА: </w:t>
      </w:r>
    </w:p>
    <w:p w:rsidR="005816F9" w:rsidRPr="005E2401" w:rsidRDefault="005816F9" w:rsidP="005816F9">
      <w:pPr>
        <w:rPr>
          <w:sz w:val="28"/>
          <w:szCs w:val="28"/>
          <w:lang w:val="uk-UA"/>
        </w:rPr>
      </w:pPr>
    </w:p>
    <w:p w:rsidR="00AC638B" w:rsidRPr="00AC638B" w:rsidRDefault="009302A5" w:rsidP="00AC638B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5816F9" w:rsidRPr="00AC638B">
        <w:rPr>
          <w:sz w:val="28"/>
          <w:szCs w:val="28"/>
          <w:lang w:val="uk-UA"/>
        </w:rPr>
        <w:t xml:space="preserve"> </w:t>
      </w:r>
      <w:r w:rsidR="00746756">
        <w:rPr>
          <w:sz w:val="28"/>
          <w:szCs w:val="28"/>
          <w:lang w:val="uk-UA"/>
        </w:rPr>
        <w:t xml:space="preserve">Програму </w:t>
      </w:r>
      <w:r w:rsidR="00A224A7" w:rsidRPr="00EA6B74">
        <w:rPr>
          <w:spacing w:val="-4"/>
          <w:sz w:val="28"/>
          <w:szCs w:val="28"/>
        </w:rPr>
        <w:t>«</w:t>
      </w:r>
      <w:proofErr w:type="spellStart"/>
      <w:r w:rsidR="00A224A7" w:rsidRPr="00EA6B74">
        <w:rPr>
          <w:spacing w:val="-4"/>
          <w:sz w:val="28"/>
          <w:szCs w:val="28"/>
        </w:rPr>
        <w:t>Поліцейський</w:t>
      </w:r>
      <w:proofErr w:type="spellEnd"/>
      <w:r w:rsidR="00A224A7" w:rsidRPr="00EA6B74">
        <w:rPr>
          <w:spacing w:val="-4"/>
          <w:sz w:val="28"/>
          <w:szCs w:val="28"/>
        </w:rPr>
        <w:t xml:space="preserve"> </w:t>
      </w:r>
      <w:proofErr w:type="spellStart"/>
      <w:r w:rsidR="00A224A7" w:rsidRPr="00EA6B74">
        <w:rPr>
          <w:spacing w:val="-4"/>
          <w:sz w:val="28"/>
          <w:szCs w:val="28"/>
        </w:rPr>
        <w:t>офіцер</w:t>
      </w:r>
      <w:proofErr w:type="spellEnd"/>
      <w:r w:rsidR="00A224A7" w:rsidRPr="00EA6B74">
        <w:rPr>
          <w:spacing w:val="-4"/>
          <w:sz w:val="28"/>
          <w:szCs w:val="28"/>
        </w:rPr>
        <w:t xml:space="preserve"> </w:t>
      </w:r>
      <w:proofErr w:type="spellStart"/>
      <w:r w:rsidR="00A224A7" w:rsidRPr="00EA6B74">
        <w:rPr>
          <w:spacing w:val="-4"/>
          <w:sz w:val="28"/>
          <w:szCs w:val="28"/>
        </w:rPr>
        <w:t>громади</w:t>
      </w:r>
      <w:proofErr w:type="spellEnd"/>
      <w:r w:rsidR="00A224A7" w:rsidRPr="00EA6B74">
        <w:rPr>
          <w:spacing w:val="-4"/>
          <w:sz w:val="28"/>
          <w:szCs w:val="28"/>
        </w:rPr>
        <w:t xml:space="preserve">» </w:t>
      </w:r>
      <w:r w:rsidR="00A224A7">
        <w:rPr>
          <w:spacing w:val="-4"/>
          <w:sz w:val="28"/>
          <w:szCs w:val="28"/>
          <w:lang w:val="uk-UA"/>
        </w:rPr>
        <w:t xml:space="preserve">Леськівської сільської ради </w:t>
      </w:r>
      <w:r w:rsidR="00A224A7" w:rsidRPr="00EA6B74">
        <w:rPr>
          <w:spacing w:val="-4"/>
          <w:sz w:val="28"/>
          <w:szCs w:val="28"/>
        </w:rPr>
        <w:t>на 202</w:t>
      </w:r>
      <w:r w:rsidR="00A224A7">
        <w:rPr>
          <w:spacing w:val="-4"/>
          <w:sz w:val="28"/>
          <w:szCs w:val="28"/>
        </w:rPr>
        <w:t>1</w:t>
      </w:r>
      <w:r w:rsidR="00A224A7">
        <w:rPr>
          <w:spacing w:val="-4"/>
          <w:sz w:val="28"/>
          <w:szCs w:val="28"/>
          <w:lang w:val="uk-UA"/>
        </w:rPr>
        <w:t>-2025 роки</w:t>
      </w:r>
      <w:r w:rsidR="00A224A7" w:rsidRPr="00AC638B">
        <w:rPr>
          <w:sz w:val="28"/>
          <w:szCs w:val="28"/>
          <w:lang w:val="uk-UA"/>
        </w:rPr>
        <w:t xml:space="preserve"> </w:t>
      </w:r>
      <w:r w:rsidR="00A224A7">
        <w:rPr>
          <w:sz w:val="28"/>
          <w:szCs w:val="28"/>
          <w:lang w:val="uk-UA"/>
        </w:rPr>
        <w:t>(</w:t>
      </w:r>
      <w:r w:rsidR="00AC638B" w:rsidRPr="00AC638B">
        <w:rPr>
          <w:sz w:val="28"/>
          <w:szCs w:val="28"/>
          <w:lang w:val="uk-UA"/>
        </w:rPr>
        <w:t>додається</w:t>
      </w:r>
      <w:r w:rsidR="00A224A7">
        <w:rPr>
          <w:sz w:val="28"/>
          <w:szCs w:val="28"/>
          <w:lang w:val="uk-UA"/>
        </w:rPr>
        <w:t>)</w:t>
      </w:r>
      <w:r w:rsidR="00AC638B" w:rsidRPr="00AC638B">
        <w:rPr>
          <w:sz w:val="28"/>
          <w:szCs w:val="28"/>
          <w:lang w:val="uk-UA"/>
        </w:rPr>
        <w:t xml:space="preserve">. </w:t>
      </w:r>
    </w:p>
    <w:p w:rsidR="005816F9" w:rsidRPr="00AC638B" w:rsidRDefault="005816F9" w:rsidP="005816F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C638B">
        <w:rPr>
          <w:sz w:val="28"/>
          <w:szCs w:val="28"/>
          <w:lang w:val="uk-UA" w:eastAsia="uk-UA"/>
        </w:rPr>
        <w:t xml:space="preserve">Доручити </w:t>
      </w:r>
      <w:r w:rsidR="003925B2">
        <w:rPr>
          <w:sz w:val="28"/>
          <w:szCs w:val="28"/>
          <w:lang w:val="uk-UA" w:eastAsia="uk-UA"/>
        </w:rPr>
        <w:t>В</w:t>
      </w:r>
      <w:r w:rsidRPr="00AC638B">
        <w:rPr>
          <w:sz w:val="28"/>
          <w:szCs w:val="28"/>
          <w:lang w:val="uk-UA" w:eastAsia="uk-UA"/>
        </w:rPr>
        <w:t xml:space="preserve">иконавчому комітету Леськівської сільської ради забезпечити виконання даної </w:t>
      </w:r>
      <w:r w:rsidR="003925B2">
        <w:rPr>
          <w:sz w:val="28"/>
          <w:szCs w:val="28"/>
          <w:lang w:val="uk-UA" w:eastAsia="uk-UA"/>
        </w:rPr>
        <w:t>П</w:t>
      </w:r>
      <w:r w:rsidRPr="00AC638B">
        <w:rPr>
          <w:sz w:val="28"/>
          <w:szCs w:val="28"/>
          <w:lang w:val="uk-UA" w:eastAsia="uk-UA"/>
        </w:rPr>
        <w:t>рограми.</w:t>
      </w:r>
    </w:p>
    <w:p w:rsidR="005816F9" w:rsidRPr="005E2401" w:rsidRDefault="005358C3" w:rsidP="005816F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>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</w:t>
      </w:r>
      <w:r w:rsidR="005816F9" w:rsidRPr="005E2401">
        <w:rPr>
          <w:sz w:val="28"/>
          <w:szCs w:val="28"/>
          <w:lang w:val="uk-UA"/>
        </w:rPr>
        <w:t>.</w:t>
      </w:r>
    </w:p>
    <w:p w:rsidR="005816F9" w:rsidRPr="005E2401" w:rsidRDefault="005816F9" w:rsidP="005816F9">
      <w:pPr>
        <w:jc w:val="both"/>
        <w:rPr>
          <w:sz w:val="28"/>
          <w:szCs w:val="28"/>
          <w:lang w:val="uk-UA"/>
        </w:rPr>
      </w:pPr>
    </w:p>
    <w:p w:rsidR="005816F9" w:rsidRPr="005E2401" w:rsidRDefault="005816F9" w:rsidP="005816F9">
      <w:pPr>
        <w:jc w:val="both"/>
        <w:rPr>
          <w:sz w:val="28"/>
          <w:szCs w:val="28"/>
          <w:lang w:val="uk-UA"/>
        </w:rPr>
      </w:pPr>
    </w:p>
    <w:p w:rsidR="005816F9" w:rsidRPr="005E2401" w:rsidRDefault="005816F9" w:rsidP="005816F9">
      <w:pPr>
        <w:jc w:val="both"/>
        <w:rPr>
          <w:sz w:val="28"/>
          <w:szCs w:val="28"/>
          <w:lang w:val="uk-UA"/>
        </w:rPr>
      </w:pPr>
    </w:p>
    <w:p w:rsidR="005816F9" w:rsidRPr="005E2401" w:rsidRDefault="005816F9" w:rsidP="005358C3">
      <w:pPr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Леськівський сільський голова </w:t>
      </w:r>
      <w:r w:rsidRPr="005E2401">
        <w:rPr>
          <w:sz w:val="28"/>
          <w:szCs w:val="28"/>
          <w:lang w:val="uk-UA"/>
        </w:rPr>
        <w:tab/>
      </w:r>
      <w:r w:rsidR="005358C3" w:rsidRPr="005E2401">
        <w:rPr>
          <w:sz w:val="28"/>
          <w:szCs w:val="28"/>
          <w:lang w:val="uk-UA"/>
        </w:rPr>
        <w:tab/>
      </w:r>
      <w:r w:rsidR="005358C3" w:rsidRPr="005E2401">
        <w:rPr>
          <w:sz w:val="28"/>
          <w:szCs w:val="28"/>
          <w:lang w:val="uk-UA"/>
        </w:rPr>
        <w:tab/>
      </w:r>
      <w:r w:rsidRPr="005E2401">
        <w:rPr>
          <w:sz w:val="28"/>
          <w:szCs w:val="28"/>
          <w:lang w:val="uk-UA"/>
        </w:rPr>
        <w:tab/>
      </w:r>
      <w:r w:rsidRPr="005E2401">
        <w:rPr>
          <w:sz w:val="28"/>
          <w:szCs w:val="28"/>
          <w:lang w:val="uk-UA"/>
        </w:rPr>
        <w:tab/>
        <w:t>М</w:t>
      </w:r>
      <w:r w:rsidR="00AC638B">
        <w:rPr>
          <w:sz w:val="28"/>
          <w:szCs w:val="28"/>
          <w:lang w:val="uk-UA"/>
        </w:rPr>
        <w:t>икола БАС</w:t>
      </w:r>
    </w:p>
    <w:p w:rsidR="005816F9" w:rsidRPr="005E2401" w:rsidRDefault="005816F9" w:rsidP="005816F9">
      <w:pPr>
        <w:jc w:val="both"/>
        <w:rPr>
          <w:sz w:val="28"/>
          <w:szCs w:val="28"/>
          <w:lang w:val="uk-UA"/>
        </w:rPr>
      </w:pPr>
    </w:p>
    <w:p w:rsidR="008B4208" w:rsidRPr="005E2401" w:rsidRDefault="008B4208" w:rsidP="005358C3">
      <w:pPr>
        <w:tabs>
          <w:tab w:val="left" w:pos="0"/>
        </w:tabs>
        <w:ind w:left="5954"/>
        <w:rPr>
          <w:sz w:val="28"/>
          <w:szCs w:val="28"/>
          <w:lang w:val="uk-UA"/>
        </w:rPr>
      </w:pPr>
    </w:p>
    <w:p w:rsidR="005E2401" w:rsidRDefault="005E2401" w:rsidP="008B4208">
      <w:pPr>
        <w:tabs>
          <w:tab w:val="left" w:pos="0"/>
        </w:tabs>
        <w:rPr>
          <w:sz w:val="28"/>
          <w:szCs w:val="28"/>
          <w:lang w:val="uk-UA"/>
        </w:rPr>
      </w:pPr>
    </w:p>
    <w:p w:rsidR="00A224A7" w:rsidRDefault="005E2401" w:rsidP="008B4208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8B4208" w:rsidRPr="005E2401">
        <w:rPr>
          <w:sz w:val="28"/>
          <w:szCs w:val="28"/>
          <w:lang w:val="uk-UA"/>
        </w:rPr>
        <w:t xml:space="preserve"> </w:t>
      </w:r>
    </w:p>
    <w:p w:rsidR="00A224A7" w:rsidRDefault="00A224A7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5816F9" w:rsidRPr="005E2401" w:rsidRDefault="00A224A7" w:rsidP="00A224A7">
      <w:pPr>
        <w:tabs>
          <w:tab w:val="left" w:pos="-709"/>
        </w:tabs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5816F9" w:rsidRPr="005E2401" w:rsidRDefault="005816F9" w:rsidP="00A224A7">
      <w:pPr>
        <w:tabs>
          <w:tab w:val="left" w:pos="-709"/>
        </w:tabs>
        <w:ind w:left="5954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>рішення</w:t>
      </w:r>
      <w:r w:rsidR="00A224A7">
        <w:rPr>
          <w:sz w:val="28"/>
          <w:szCs w:val="28"/>
          <w:lang w:val="uk-UA"/>
        </w:rPr>
        <w:t xml:space="preserve"> Леськівської</w:t>
      </w:r>
      <w:r w:rsidRPr="005E2401">
        <w:rPr>
          <w:sz w:val="28"/>
          <w:szCs w:val="28"/>
          <w:lang w:val="uk-UA"/>
        </w:rPr>
        <w:t xml:space="preserve"> сільської ради від </w:t>
      </w:r>
      <w:r w:rsidR="00A224A7">
        <w:rPr>
          <w:sz w:val="28"/>
          <w:szCs w:val="28"/>
          <w:lang w:val="uk-UA"/>
        </w:rPr>
        <w:t>21</w:t>
      </w:r>
      <w:r w:rsidR="00AC638B">
        <w:rPr>
          <w:sz w:val="28"/>
          <w:szCs w:val="28"/>
          <w:lang w:val="uk-UA"/>
        </w:rPr>
        <w:t>.1</w:t>
      </w:r>
      <w:r w:rsidR="00A224A7">
        <w:rPr>
          <w:sz w:val="28"/>
          <w:szCs w:val="28"/>
          <w:lang w:val="uk-UA"/>
        </w:rPr>
        <w:t>2</w:t>
      </w:r>
      <w:r w:rsidR="00F82B42">
        <w:rPr>
          <w:sz w:val="28"/>
          <w:szCs w:val="28"/>
          <w:lang w:val="uk-UA"/>
        </w:rPr>
        <w:t>.2020</w:t>
      </w:r>
      <w:r w:rsidR="009F3334" w:rsidRPr="005E2401">
        <w:rPr>
          <w:sz w:val="28"/>
          <w:szCs w:val="28"/>
          <w:lang w:val="uk-UA"/>
        </w:rPr>
        <w:t xml:space="preserve"> </w:t>
      </w:r>
      <w:r w:rsidRPr="005E2401">
        <w:rPr>
          <w:sz w:val="28"/>
          <w:szCs w:val="28"/>
          <w:lang w:val="uk-UA"/>
        </w:rPr>
        <w:t>№</w:t>
      </w:r>
      <w:r w:rsidR="00A224A7">
        <w:rPr>
          <w:sz w:val="28"/>
          <w:szCs w:val="28"/>
          <w:lang w:val="uk-UA"/>
        </w:rPr>
        <w:t>3</w:t>
      </w:r>
      <w:r w:rsidR="00AC638B">
        <w:rPr>
          <w:sz w:val="28"/>
          <w:szCs w:val="28"/>
          <w:lang w:val="uk-UA"/>
        </w:rPr>
        <w:t>-</w:t>
      </w:r>
      <w:r w:rsidR="003925B2">
        <w:rPr>
          <w:sz w:val="28"/>
          <w:szCs w:val="28"/>
          <w:lang w:val="uk-UA"/>
        </w:rPr>
        <w:t>22</w:t>
      </w:r>
      <w:bookmarkStart w:id="0" w:name="_GoBack"/>
      <w:bookmarkEnd w:id="0"/>
      <w:r w:rsidRPr="005E2401">
        <w:rPr>
          <w:sz w:val="28"/>
          <w:szCs w:val="28"/>
          <w:lang w:val="uk-UA"/>
        </w:rPr>
        <w:t>/VІ</w:t>
      </w:r>
      <w:r w:rsidR="00A224A7">
        <w:rPr>
          <w:sz w:val="28"/>
          <w:szCs w:val="28"/>
          <w:lang w:val="uk-UA"/>
        </w:rPr>
        <w:t>І</w:t>
      </w:r>
      <w:r w:rsidRPr="005E2401">
        <w:rPr>
          <w:sz w:val="28"/>
          <w:szCs w:val="28"/>
          <w:lang w:val="uk-UA"/>
        </w:rPr>
        <w:t>I</w:t>
      </w:r>
    </w:p>
    <w:p w:rsidR="005816F9" w:rsidRPr="005E2401" w:rsidRDefault="005816F9" w:rsidP="005816F9">
      <w:pPr>
        <w:tabs>
          <w:tab w:val="left" w:pos="6105"/>
        </w:tabs>
        <w:rPr>
          <w:sz w:val="28"/>
          <w:szCs w:val="28"/>
          <w:lang w:val="uk-UA"/>
        </w:rPr>
      </w:pPr>
    </w:p>
    <w:p w:rsidR="005358C3" w:rsidRPr="005E2401" w:rsidRDefault="005358C3" w:rsidP="005816F9">
      <w:pPr>
        <w:tabs>
          <w:tab w:val="left" w:pos="6105"/>
        </w:tabs>
        <w:rPr>
          <w:sz w:val="28"/>
          <w:szCs w:val="28"/>
          <w:lang w:val="uk-UA"/>
        </w:rPr>
      </w:pPr>
    </w:p>
    <w:p w:rsidR="005816F9" w:rsidRPr="005E2401" w:rsidRDefault="005816F9" w:rsidP="005816F9">
      <w:pPr>
        <w:tabs>
          <w:tab w:val="left" w:pos="6105"/>
        </w:tabs>
        <w:ind w:firstLine="567"/>
        <w:jc w:val="center"/>
        <w:rPr>
          <w:b/>
          <w:sz w:val="28"/>
          <w:szCs w:val="28"/>
          <w:lang w:val="uk-UA"/>
        </w:rPr>
      </w:pPr>
      <w:r w:rsidRPr="005E2401">
        <w:rPr>
          <w:b/>
          <w:sz w:val="28"/>
          <w:szCs w:val="28"/>
          <w:lang w:val="uk-UA"/>
        </w:rPr>
        <w:t>ПРОГРАМА</w:t>
      </w:r>
    </w:p>
    <w:p w:rsidR="00332756" w:rsidRPr="00332756" w:rsidRDefault="00332756" w:rsidP="005816F9">
      <w:pPr>
        <w:tabs>
          <w:tab w:val="left" w:pos="6105"/>
        </w:tabs>
        <w:ind w:firstLine="567"/>
        <w:jc w:val="center"/>
        <w:rPr>
          <w:b/>
          <w:spacing w:val="-4"/>
          <w:sz w:val="28"/>
          <w:szCs w:val="28"/>
          <w:lang w:val="uk-UA"/>
        </w:rPr>
      </w:pPr>
      <w:r w:rsidRPr="00332756">
        <w:rPr>
          <w:b/>
          <w:spacing w:val="-4"/>
          <w:sz w:val="28"/>
          <w:szCs w:val="28"/>
        </w:rPr>
        <w:t>«</w:t>
      </w:r>
      <w:proofErr w:type="spellStart"/>
      <w:r w:rsidRPr="00332756">
        <w:rPr>
          <w:b/>
          <w:spacing w:val="-4"/>
          <w:sz w:val="28"/>
          <w:szCs w:val="28"/>
        </w:rPr>
        <w:t>Поліцейський</w:t>
      </w:r>
      <w:proofErr w:type="spellEnd"/>
      <w:r w:rsidRPr="00332756">
        <w:rPr>
          <w:b/>
          <w:spacing w:val="-4"/>
          <w:sz w:val="28"/>
          <w:szCs w:val="28"/>
        </w:rPr>
        <w:t xml:space="preserve"> </w:t>
      </w:r>
      <w:proofErr w:type="spellStart"/>
      <w:r w:rsidRPr="00332756">
        <w:rPr>
          <w:b/>
          <w:spacing w:val="-4"/>
          <w:sz w:val="28"/>
          <w:szCs w:val="28"/>
        </w:rPr>
        <w:t>офіцер</w:t>
      </w:r>
      <w:proofErr w:type="spellEnd"/>
      <w:r w:rsidRPr="00332756">
        <w:rPr>
          <w:b/>
          <w:spacing w:val="-4"/>
          <w:sz w:val="28"/>
          <w:szCs w:val="28"/>
        </w:rPr>
        <w:t xml:space="preserve"> </w:t>
      </w:r>
      <w:proofErr w:type="spellStart"/>
      <w:r w:rsidRPr="00332756">
        <w:rPr>
          <w:b/>
          <w:spacing w:val="-4"/>
          <w:sz w:val="28"/>
          <w:szCs w:val="28"/>
        </w:rPr>
        <w:t>громади</w:t>
      </w:r>
      <w:proofErr w:type="spellEnd"/>
      <w:r w:rsidRPr="00332756">
        <w:rPr>
          <w:b/>
          <w:spacing w:val="-4"/>
          <w:sz w:val="28"/>
          <w:szCs w:val="28"/>
        </w:rPr>
        <w:t xml:space="preserve">» </w:t>
      </w:r>
      <w:r w:rsidRPr="00332756">
        <w:rPr>
          <w:b/>
          <w:spacing w:val="-4"/>
          <w:sz w:val="28"/>
          <w:szCs w:val="28"/>
          <w:lang w:val="uk-UA"/>
        </w:rPr>
        <w:t xml:space="preserve">Леськівської сільської </w:t>
      </w:r>
      <w:proofErr w:type="gramStart"/>
      <w:r w:rsidRPr="00332756">
        <w:rPr>
          <w:b/>
          <w:spacing w:val="-4"/>
          <w:sz w:val="28"/>
          <w:szCs w:val="28"/>
          <w:lang w:val="uk-UA"/>
        </w:rPr>
        <w:t>ради</w:t>
      </w:r>
      <w:proofErr w:type="gramEnd"/>
    </w:p>
    <w:p w:rsidR="005816F9" w:rsidRPr="00332756" w:rsidRDefault="00332756" w:rsidP="005816F9">
      <w:pPr>
        <w:tabs>
          <w:tab w:val="left" w:pos="6105"/>
        </w:tabs>
        <w:ind w:firstLine="567"/>
        <w:jc w:val="center"/>
        <w:rPr>
          <w:b/>
          <w:sz w:val="28"/>
          <w:szCs w:val="28"/>
          <w:lang w:val="uk-UA"/>
        </w:rPr>
      </w:pPr>
      <w:r w:rsidRPr="00332756">
        <w:rPr>
          <w:b/>
          <w:spacing w:val="-4"/>
          <w:sz w:val="28"/>
          <w:szCs w:val="28"/>
        </w:rPr>
        <w:t>на 2021</w:t>
      </w:r>
      <w:r w:rsidRPr="00332756">
        <w:rPr>
          <w:b/>
          <w:spacing w:val="-4"/>
          <w:sz w:val="28"/>
          <w:szCs w:val="28"/>
          <w:lang w:val="uk-UA"/>
        </w:rPr>
        <w:t>-2025 роки</w:t>
      </w:r>
    </w:p>
    <w:p w:rsidR="005816F9" w:rsidRPr="00332756" w:rsidRDefault="005816F9" w:rsidP="005816F9">
      <w:pPr>
        <w:tabs>
          <w:tab w:val="left" w:pos="6105"/>
        </w:tabs>
        <w:ind w:firstLine="567"/>
        <w:jc w:val="center"/>
        <w:rPr>
          <w:b/>
          <w:sz w:val="28"/>
          <w:szCs w:val="28"/>
          <w:lang w:val="uk-UA"/>
        </w:rPr>
      </w:pPr>
    </w:p>
    <w:p w:rsidR="005816F9" w:rsidRPr="005E2401" w:rsidRDefault="005816F9" w:rsidP="005816F9">
      <w:pPr>
        <w:tabs>
          <w:tab w:val="left" w:pos="6105"/>
        </w:tabs>
        <w:ind w:firstLine="567"/>
        <w:jc w:val="center"/>
        <w:rPr>
          <w:b/>
          <w:caps/>
          <w:sz w:val="28"/>
          <w:szCs w:val="28"/>
          <w:lang w:val="uk-UA"/>
        </w:rPr>
      </w:pPr>
      <w:r w:rsidRPr="005E2401">
        <w:rPr>
          <w:b/>
          <w:sz w:val="28"/>
          <w:szCs w:val="28"/>
          <w:lang w:val="uk-UA"/>
        </w:rPr>
        <w:t xml:space="preserve">І. </w:t>
      </w:r>
      <w:r w:rsidRPr="005E2401">
        <w:rPr>
          <w:b/>
          <w:caps/>
          <w:sz w:val="28"/>
          <w:szCs w:val="28"/>
          <w:lang w:val="uk-UA"/>
        </w:rPr>
        <w:t>Загальні положення</w:t>
      </w:r>
    </w:p>
    <w:p w:rsidR="005816F9" w:rsidRPr="005E2401" w:rsidRDefault="005816F9" w:rsidP="005816F9">
      <w:pPr>
        <w:tabs>
          <w:tab w:val="left" w:pos="6105"/>
        </w:tabs>
        <w:ind w:firstLine="567"/>
        <w:jc w:val="center"/>
        <w:rPr>
          <w:b/>
          <w:sz w:val="28"/>
          <w:szCs w:val="28"/>
          <w:lang w:val="uk-UA"/>
        </w:rPr>
      </w:pPr>
    </w:p>
    <w:p w:rsidR="00B2001C" w:rsidRPr="005E2401" w:rsidRDefault="005816F9" w:rsidP="00B2001C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Програма </w:t>
      </w:r>
      <w:r w:rsidR="00332756" w:rsidRPr="00EA6B74">
        <w:rPr>
          <w:spacing w:val="-4"/>
          <w:sz w:val="28"/>
          <w:szCs w:val="28"/>
        </w:rPr>
        <w:t>«</w:t>
      </w:r>
      <w:proofErr w:type="spellStart"/>
      <w:r w:rsidR="00332756" w:rsidRPr="00EA6B74">
        <w:rPr>
          <w:spacing w:val="-4"/>
          <w:sz w:val="28"/>
          <w:szCs w:val="28"/>
        </w:rPr>
        <w:t>Поліцейський</w:t>
      </w:r>
      <w:proofErr w:type="spellEnd"/>
      <w:r w:rsidR="00332756" w:rsidRPr="00EA6B74">
        <w:rPr>
          <w:spacing w:val="-4"/>
          <w:sz w:val="28"/>
          <w:szCs w:val="28"/>
        </w:rPr>
        <w:t xml:space="preserve"> </w:t>
      </w:r>
      <w:proofErr w:type="spellStart"/>
      <w:r w:rsidR="00332756" w:rsidRPr="00EA6B74">
        <w:rPr>
          <w:spacing w:val="-4"/>
          <w:sz w:val="28"/>
          <w:szCs w:val="28"/>
        </w:rPr>
        <w:t>офіцер</w:t>
      </w:r>
      <w:proofErr w:type="spellEnd"/>
      <w:r w:rsidR="00332756" w:rsidRPr="00EA6B74">
        <w:rPr>
          <w:spacing w:val="-4"/>
          <w:sz w:val="28"/>
          <w:szCs w:val="28"/>
        </w:rPr>
        <w:t xml:space="preserve"> </w:t>
      </w:r>
      <w:proofErr w:type="spellStart"/>
      <w:r w:rsidR="00332756" w:rsidRPr="00EA6B74">
        <w:rPr>
          <w:spacing w:val="-4"/>
          <w:sz w:val="28"/>
          <w:szCs w:val="28"/>
        </w:rPr>
        <w:t>громади</w:t>
      </w:r>
      <w:proofErr w:type="spellEnd"/>
      <w:r w:rsidR="00332756" w:rsidRPr="00EA6B74">
        <w:rPr>
          <w:spacing w:val="-4"/>
          <w:sz w:val="28"/>
          <w:szCs w:val="28"/>
        </w:rPr>
        <w:t xml:space="preserve">» </w:t>
      </w:r>
      <w:r w:rsidR="00332756">
        <w:rPr>
          <w:spacing w:val="-4"/>
          <w:sz w:val="28"/>
          <w:szCs w:val="28"/>
          <w:lang w:val="uk-UA"/>
        </w:rPr>
        <w:t xml:space="preserve">Леськівської сільської ради </w:t>
      </w:r>
      <w:r w:rsidR="00332756" w:rsidRPr="00EA6B74">
        <w:rPr>
          <w:spacing w:val="-4"/>
          <w:sz w:val="28"/>
          <w:szCs w:val="28"/>
        </w:rPr>
        <w:t>на 202</w:t>
      </w:r>
      <w:r w:rsidR="00332756">
        <w:rPr>
          <w:spacing w:val="-4"/>
          <w:sz w:val="28"/>
          <w:szCs w:val="28"/>
        </w:rPr>
        <w:t>1</w:t>
      </w:r>
      <w:r w:rsidR="00332756">
        <w:rPr>
          <w:spacing w:val="-4"/>
          <w:sz w:val="28"/>
          <w:szCs w:val="28"/>
          <w:lang w:val="uk-UA"/>
        </w:rPr>
        <w:t>-2025 роки</w:t>
      </w:r>
      <w:r w:rsidRPr="005E2401">
        <w:rPr>
          <w:sz w:val="28"/>
          <w:szCs w:val="28"/>
          <w:lang w:val="uk-UA"/>
        </w:rPr>
        <w:t xml:space="preserve"> (далі - Програма) </w:t>
      </w:r>
      <w:r w:rsidR="00B2001C" w:rsidRPr="005E2401">
        <w:rPr>
          <w:sz w:val="28"/>
          <w:szCs w:val="28"/>
          <w:lang w:val="uk-UA"/>
        </w:rPr>
        <w:t xml:space="preserve">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</w:t>
      </w:r>
    </w:p>
    <w:p w:rsidR="00372D3D" w:rsidRPr="005E2401" w:rsidRDefault="00B2001C" w:rsidP="00B2001C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Метою проекту є тісна взаємодія поліцейського з об’єднаною територіальною громадою та орієнтація на її потреби. Впроваджується новий формат роботи дільничного офіцера поліції, який передбачає його постійну присутність на території </w:t>
      </w:r>
      <w:r w:rsidR="00332756">
        <w:rPr>
          <w:sz w:val="28"/>
          <w:szCs w:val="28"/>
          <w:lang w:val="uk-UA"/>
        </w:rPr>
        <w:t>громади</w:t>
      </w:r>
      <w:r w:rsidRPr="005E2401">
        <w:rPr>
          <w:sz w:val="28"/>
          <w:szCs w:val="28"/>
          <w:lang w:val="uk-UA"/>
        </w:rPr>
        <w:t xml:space="preserve">, більш тісну співпрацю з населенням та керівництвом </w:t>
      </w:r>
      <w:r w:rsidR="00332756">
        <w:rPr>
          <w:sz w:val="28"/>
          <w:szCs w:val="28"/>
          <w:lang w:val="uk-UA"/>
        </w:rPr>
        <w:t>територіальної громади</w:t>
      </w:r>
      <w:r w:rsidRPr="005E2401">
        <w:rPr>
          <w:sz w:val="28"/>
          <w:szCs w:val="28"/>
          <w:lang w:val="uk-UA"/>
        </w:rPr>
        <w:t xml:space="preserve">, підзвітність </w:t>
      </w:r>
      <w:r w:rsidR="00332756">
        <w:rPr>
          <w:sz w:val="28"/>
          <w:szCs w:val="28"/>
          <w:lang w:val="uk-UA"/>
        </w:rPr>
        <w:t>громаді</w:t>
      </w:r>
      <w:r w:rsidRPr="005E2401">
        <w:rPr>
          <w:sz w:val="28"/>
          <w:szCs w:val="28"/>
          <w:lang w:val="uk-UA"/>
        </w:rPr>
        <w:t xml:space="preserve">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 </w:t>
      </w:r>
    </w:p>
    <w:p w:rsidR="00372D3D" w:rsidRPr="005E2401" w:rsidRDefault="00B2001C" w:rsidP="00B2001C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>Програм</w:t>
      </w:r>
      <w:r w:rsidR="00372D3D" w:rsidRPr="005E2401">
        <w:rPr>
          <w:sz w:val="28"/>
          <w:szCs w:val="28"/>
          <w:lang w:val="uk-UA"/>
        </w:rPr>
        <w:t>а</w:t>
      </w:r>
      <w:r w:rsidRPr="005E2401">
        <w:rPr>
          <w:sz w:val="28"/>
          <w:szCs w:val="28"/>
          <w:lang w:val="uk-UA"/>
        </w:rPr>
        <w:t xml:space="preserve"> </w:t>
      </w:r>
      <w:r w:rsidR="00372D3D" w:rsidRPr="005E2401">
        <w:rPr>
          <w:sz w:val="28"/>
          <w:szCs w:val="28"/>
          <w:lang w:val="uk-UA"/>
        </w:rPr>
        <w:t xml:space="preserve">прийнята </w:t>
      </w:r>
      <w:r w:rsidRPr="005E2401">
        <w:rPr>
          <w:sz w:val="28"/>
          <w:szCs w:val="28"/>
          <w:lang w:val="uk-UA"/>
        </w:rPr>
        <w:t>з метою підтримки діяльності поліцейськ</w:t>
      </w:r>
      <w:r w:rsidR="00372D3D" w:rsidRPr="005E2401">
        <w:rPr>
          <w:sz w:val="28"/>
          <w:szCs w:val="28"/>
          <w:lang w:val="uk-UA"/>
        </w:rPr>
        <w:t>ого</w:t>
      </w:r>
      <w:r w:rsidRPr="005E2401">
        <w:rPr>
          <w:sz w:val="28"/>
          <w:szCs w:val="28"/>
          <w:lang w:val="uk-UA"/>
        </w:rPr>
        <w:t xml:space="preserve"> офіцер</w:t>
      </w:r>
      <w:r w:rsidR="00372D3D" w:rsidRPr="005E2401">
        <w:rPr>
          <w:sz w:val="28"/>
          <w:szCs w:val="28"/>
          <w:lang w:val="uk-UA"/>
        </w:rPr>
        <w:t>а</w:t>
      </w:r>
      <w:r w:rsidRPr="005E2401">
        <w:rPr>
          <w:sz w:val="28"/>
          <w:szCs w:val="28"/>
          <w:lang w:val="uk-UA"/>
        </w:rPr>
        <w:t xml:space="preserve"> громади Леськ</w:t>
      </w:r>
      <w:r w:rsidR="00372D3D" w:rsidRPr="005E2401">
        <w:rPr>
          <w:sz w:val="28"/>
          <w:szCs w:val="28"/>
          <w:lang w:val="uk-UA"/>
        </w:rPr>
        <w:t>івськ</w:t>
      </w:r>
      <w:r w:rsidRPr="005E2401">
        <w:rPr>
          <w:sz w:val="28"/>
          <w:szCs w:val="28"/>
          <w:lang w:val="uk-UA"/>
        </w:rPr>
        <w:t xml:space="preserve">ої </w:t>
      </w:r>
      <w:r w:rsidR="00332756">
        <w:rPr>
          <w:sz w:val="28"/>
          <w:szCs w:val="28"/>
          <w:lang w:val="uk-UA"/>
        </w:rPr>
        <w:t>сільської територіальної громади</w:t>
      </w:r>
      <w:r w:rsidRPr="005E2401">
        <w:rPr>
          <w:sz w:val="28"/>
          <w:szCs w:val="28"/>
          <w:lang w:val="uk-UA"/>
        </w:rPr>
        <w:t xml:space="preserve">. </w:t>
      </w:r>
    </w:p>
    <w:p w:rsidR="00372D3D" w:rsidRPr="005E2401" w:rsidRDefault="00B2001C" w:rsidP="00B2001C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</w:t>
      </w:r>
      <w:proofErr w:type="spellStart"/>
      <w:proofErr w:type="gramStart"/>
      <w:r w:rsidRPr="005E2401">
        <w:rPr>
          <w:sz w:val="28"/>
          <w:szCs w:val="28"/>
        </w:rPr>
        <w:t>Кр</w:t>
      </w:r>
      <w:proofErr w:type="gramEnd"/>
      <w:r w:rsidRPr="005E2401">
        <w:rPr>
          <w:sz w:val="28"/>
          <w:szCs w:val="28"/>
        </w:rPr>
        <w:t>ім</w:t>
      </w:r>
      <w:proofErr w:type="spellEnd"/>
      <w:r w:rsidRPr="005E2401">
        <w:rPr>
          <w:sz w:val="28"/>
          <w:szCs w:val="28"/>
        </w:rPr>
        <w:t xml:space="preserve"> того, </w:t>
      </w:r>
      <w:proofErr w:type="spellStart"/>
      <w:r w:rsidRPr="005E2401">
        <w:rPr>
          <w:sz w:val="28"/>
          <w:szCs w:val="28"/>
        </w:rPr>
        <w:t>Національна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поліція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України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забезпечує</w:t>
      </w:r>
      <w:proofErr w:type="spellEnd"/>
      <w:r w:rsidRPr="005E2401">
        <w:rPr>
          <w:sz w:val="28"/>
          <w:szCs w:val="28"/>
        </w:rPr>
        <w:t xml:space="preserve"> його </w:t>
      </w:r>
      <w:proofErr w:type="spellStart"/>
      <w:r w:rsidRPr="005E2401">
        <w:rPr>
          <w:sz w:val="28"/>
          <w:szCs w:val="28"/>
        </w:rPr>
        <w:t>одностроєм</w:t>
      </w:r>
      <w:proofErr w:type="spellEnd"/>
      <w:r w:rsidRPr="005E2401">
        <w:rPr>
          <w:sz w:val="28"/>
          <w:szCs w:val="28"/>
        </w:rPr>
        <w:t xml:space="preserve">, табельною </w:t>
      </w:r>
      <w:proofErr w:type="spellStart"/>
      <w:r w:rsidRPr="005E2401">
        <w:rPr>
          <w:sz w:val="28"/>
          <w:szCs w:val="28"/>
        </w:rPr>
        <w:t>зброєю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спеціальними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засобами</w:t>
      </w:r>
      <w:proofErr w:type="spellEnd"/>
      <w:r w:rsidRPr="005E2401">
        <w:rPr>
          <w:sz w:val="28"/>
          <w:szCs w:val="28"/>
        </w:rPr>
        <w:t xml:space="preserve">, нагрудною камерою та планшетом. У </w:t>
      </w:r>
      <w:proofErr w:type="gramStart"/>
      <w:r w:rsidRPr="005E2401">
        <w:rPr>
          <w:sz w:val="28"/>
          <w:szCs w:val="28"/>
        </w:rPr>
        <w:t>рамках</w:t>
      </w:r>
      <w:proofErr w:type="gramEnd"/>
      <w:r w:rsidRPr="005E2401">
        <w:rPr>
          <w:sz w:val="28"/>
          <w:szCs w:val="28"/>
        </w:rPr>
        <w:t xml:space="preserve"> проекту </w:t>
      </w:r>
      <w:proofErr w:type="spellStart"/>
      <w:r w:rsidRPr="005E2401">
        <w:rPr>
          <w:sz w:val="28"/>
          <w:szCs w:val="28"/>
        </w:rPr>
        <w:t>Національна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поліція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України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також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може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забезпечити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поліцейського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офіцера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обладнаним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автомобілем</w:t>
      </w:r>
      <w:proofErr w:type="spellEnd"/>
      <w:r w:rsidRPr="005E2401">
        <w:rPr>
          <w:sz w:val="28"/>
          <w:szCs w:val="28"/>
        </w:rPr>
        <w:t xml:space="preserve"> (</w:t>
      </w:r>
      <w:proofErr w:type="spellStart"/>
      <w:r w:rsidRPr="005E2401">
        <w:rPr>
          <w:sz w:val="28"/>
          <w:szCs w:val="28"/>
        </w:rPr>
        <w:t>залежить</w:t>
      </w:r>
      <w:proofErr w:type="spellEnd"/>
      <w:r w:rsidRPr="005E2401">
        <w:rPr>
          <w:sz w:val="28"/>
          <w:szCs w:val="28"/>
        </w:rPr>
        <w:t xml:space="preserve"> від </w:t>
      </w:r>
      <w:proofErr w:type="spellStart"/>
      <w:r w:rsidRPr="005E2401">
        <w:rPr>
          <w:sz w:val="28"/>
          <w:szCs w:val="28"/>
        </w:rPr>
        <w:t>фінансування</w:t>
      </w:r>
      <w:proofErr w:type="spellEnd"/>
      <w:r w:rsidRPr="005E2401">
        <w:rPr>
          <w:sz w:val="28"/>
          <w:szCs w:val="28"/>
        </w:rPr>
        <w:t xml:space="preserve">). </w:t>
      </w:r>
      <w:proofErr w:type="spellStart"/>
      <w:r w:rsidRPr="005E2401">
        <w:rPr>
          <w:sz w:val="28"/>
          <w:szCs w:val="28"/>
        </w:rPr>
        <w:t>Поліцейський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орієнтований</w:t>
      </w:r>
      <w:proofErr w:type="spellEnd"/>
      <w:r w:rsidRPr="005E2401">
        <w:rPr>
          <w:sz w:val="28"/>
          <w:szCs w:val="28"/>
        </w:rPr>
        <w:t xml:space="preserve"> на оперативне </w:t>
      </w:r>
      <w:proofErr w:type="spellStart"/>
      <w:r w:rsidRPr="005E2401">
        <w:rPr>
          <w:sz w:val="28"/>
          <w:szCs w:val="28"/>
        </w:rPr>
        <w:t>вирішення</w:t>
      </w:r>
      <w:proofErr w:type="spellEnd"/>
      <w:r w:rsidRPr="005E2401">
        <w:rPr>
          <w:sz w:val="28"/>
          <w:szCs w:val="28"/>
        </w:rPr>
        <w:t xml:space="preserve"> проблем щодо </w:t>
      </w:r>
      <w:proofErr w:type="spellStart"/>
      <w:r w:rsidRPr="005E2401">
        <w:rPr>
          <w:sz w:val="28"/>
          <w:szCs w:val="28"/>
        </w:rPr>
        <w:t>забезпечення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належної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безпеки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саме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своєї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територіальної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. </w:t>
      </w:r>
      <w:proofErr w:type="spellStart"/>
      <w:r w:rsidRPr="005E2401">
        <w:rPr>
          <w:sz w:val="28"/>
          <w:szCs w:val="28"/>
        </w:rPr>
        <w:t>Поліцейський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 не </w:t>
      </w:r>
      <w:proofErr w:type="spellStart"/>
      <w:r w:rsidRPr="005E2401">
        <w:rPr>
          <w:sz w:val="28"/>
          <w:szCs w:val="28"/>
        </w:rPr>
        <w:t>муніципальний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поліцейський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він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залишається</w:t>
      </w:r>
      <w:proofErr w:type="spellEnd"/>
      <w:r w:rsidRPr="005E2401">
        <w:rPr>
          <w:sz w:val="28"/>
          <w:szCs w:val="28"/>
        </w:rPr>
        <w:t xml:space="preserve"> у </w:t>
      </w:r>
      <w:proofErr w:type="spellStart"/>
      <w:r w:rsidRPr="005E2401">
        <w:rPr>
          <w:sz w:val="28"/>
          <w:szCs w:val="28"/>
        </w:rPr>
        <w:t>штаті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місцевого</w:t>
      </w:r>
      <w:proofErr w:type="spellEnd"/>
      <w:r w:rsidRPr="005E2401">
        <w:rPr>
          <w:sz w:val="28"/>
          <w:szCs w:val="28"/>
        </w:rPr>
        <w:t xml:space="preserve"> органу </w:t>
      </w:r>
      <w:proofErr w:type="spellStart"/>
      <w:r w:rsidRPr="005E2401">
        <w:rPr>
          <w:sz w:val="28"/>
          <w:szCs w:val="28"/>
        </w:rPr>
        <w:t>поліції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який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контролює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законність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прийнятих</w:t>
      </w:r>
      <w:proofErr w:type="spellEnd"/>
      <w:r w:rsidRPr="005E2401">
        <w:rPr>
          <w:sz w:val="28"/>
          <w:szCs w:val="28"/>
        </w:rPr>
        <w:t xml:space="preserve"> ним </w:t>
      </w:r>
      <w:proofErr w:type="spellStart"/>
      <w:proofErr w:type="gramStart"/>
      <w:r w:rsidRPr="005E2401">
        <w:rPr>
          <w:sz w:val="28"/>
          <w:szCs w:val="28"/>
        </w:rPr>
        <w:t>р</w:t>
      </w:r>
      <w:proofErr w:type="gramEnd"/>
      <w:r w:rsidRPr="005E2401">
        <w:rPr>
          <w:sz w:val="28"/>
          <w:szCs w:val="28"/>
        </w:rPr>
        <w:t>ішень</w:t>
      </w:r>
      <w:proofErr w:type="spellEnd"/>
      <w:r w:rsidRPr="005E2401">
        <w:rPr>
          <w:sz w:val="28"/>
          <w:szCs w:val="28"/>
        </w:rPr>
        <w:t xml:space="preserve">. </w:t>
      </w:r>
      <w:proofErr w:type="spellStart"/>
      <w:r w:rsidRPr="005E2401">
        <w:rPr>
          <w:sz w:val="28"/>
          <w:szCs w:val="28"/>
        </w:rPr>
        <w:t>Водночас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він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proofErr w:type="gramStart"/>
      <w:r w:rsidRPr="005E2401">
        <w:rPr>
          <w:sz w:val="28"/>
          <w:szCs w:val="28"/>
        </w:rPr>
        <w:t>п</w:t>
      </w:r>
      <w:proofErr w:type="gramEnd"/>
      <w:r w:rsidRPr="005E2401">
        <w:rPr>
          <w:sz w:val="28"/>
          <w:szCs w:val="28"/>
        </w:rPr>
        <w:t>ідзвітний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громаді</w:t>
      </w:r>
      <w:proofErr w:type="spellEnd"/>
      <w:r w:rsidRPr="005E2401">
        <w:rPr>
          <w:sz w:val="28"/>
          <w:szCs w:val="28"/>
        </w:rPr>
        <w:t xml:space="preserve"> щодо </w:t>
      </w:r>
      <w:proofErr w:type="spellStart"/>
      <w:r w:rsidRPr="005E2401">
        <w:rPr>
          <w:sz w:val="28"/>
          <w:szCs w:val="28"/>
        </w:rPr>
        <w:t>забезпечення</w:t>
      </w:r>
      <w:proofErr w:type="spellEnd"/>
      <w:r w:rsidRPr="005E2401">
        <w:rPr>
          <w:sz w:val="28"/>
          <w:szCs w:val="28"/>
        </w:rPr>
        <w:t xml:space="preserve"> її </w:t>
      </w:r>
      <w:proofErr w:type="spellStart"/>
      <w:r w:rsidRPr="005E2401">
        <w:rPr>
          <w:sz w:val="28"/>
          <w:szCs w:val="28"/>
        </w:rPr>
        <w:t>безпеки</w:t>
      </w:r>
      <w:proofErr w:type="spellEnd"/>
      <w:r w:rsidRPr="005E2401">
        <w:rPr>
          <w:sz w:val="28"/>
          <w:szCs w:val="28"/>
        </w:rPr>
        <w:t xml:space="preserve">. </w:t>
      </w:r>
    </w:p>
    <w:p w:rsidR="00CE5E35" w:rsidRPr="005E2401" w:rsidRDefault="00B2001C" w:rsidP="00B2001C">
      <w:pPr>
        <w:ind w:firstLine="567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</w:rPr>
        <w:t xml:space="preserve">Для </w:t>
      </w:r>
      <w:proofErr w:type="spellStart"/>
      <w:r w:rsidRPr="005E2401">
        <w:rPr>
          <w:sz w:val="28"/>
          <w:szCs w:val="28"/>
        </w:rPr>
        <w:t>постійної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присутності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поліцейського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офіцера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 на </w:t>
      </w:r>
      <w:proofErr w:type="spellStart"/>
      <w:r w:rsidRPr="005E2401">
        <w:rPr>
          <w:sz w:val="28"/>
          <w:szCs w:val="28"/>
        </w:rPr>
        <w:t>території</w:t>
      </w:r>
      <w:proofErr w:type="spellEnd"/>
      <w:r w:rsidRPr="005E2401">
        <w:rPr>
          <w:sz w:val="28"/>
          <w:szCs w:val="28"/>
        </w:rPr>
        <w:t xml:space="preserve"> </w:t>
      </w:r>
      <w:r w:rsidR="00803DA3">
        <w:rPr>
          <w:sz w:val="28"/>
          <w:szCs w:val="28"/>
          <w:lang w:val="uk-UA"/>
        </w:rPr>
        <w:t>громади</w:t>
      </w:r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облаштов</w:t>
      </w:r>
      <w:r w:rsidR="00372D3D" w:rsidRPr="005E2401">
        <w:rPr>
          <w:sz w:val="28"/>
          <w:szCs w:val="28"/>
          <w:lang w:val="uk-UA"/>
        </w:rPr>
        <w:t>ано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службове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приміщення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що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належить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громаді</w:t>
      </w:r>
      <w:proofErr w:type="spellEnd"/>
      <w:r w:rsidRPr="005E2401">
        <w:rPr>
          <w:sz w:val="28"/>
          <w:szCs w:val="28"/>
        </w:rPr>
        <w:t xml:space="preserve">. В основу </w:t>
      </w:r>
      <w:proofErr w:type="spellStart"/>
      <w:r w:rsidRPr="005E2401">
        <w:rPr>
          <w:sz w:val="28"/>
          <w:szCs w:val="28"/>
        </w:rPr>
        <w:t>реалізації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Програми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покладено</w:t>
      </w:r>
      <w:proofErr w:type="spellEnd"/>
      <w:r w:rsidRPr="005E2401">
        <w:rPr>
          <w:sz w:val="28"/>
          <w:szCs w:val="28"/>
        </w:rPr>
        <w:t xml:space="preserve"> принцип </w:t>
      </w:r>
      <w:proofErr w:type="spellStart"/>
      <w:r w:rsidRPr="005E2401">
        <w:rPr>
          <w:sz w:val="28"/>
          <w:szCs w:val="28"/>
        </w:rPr>
        <w:t>об’єднання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зусиль</w:t>
      </w:r>
      <w:proofErr w:type="spellEnd"/>
      <w:r w:rsidRPr="005E2401">
        <w:rPr>
          <w:sz w:val="28"/>
          <w:szCs w:val="28"/>
        </w:rPr>
        <w:t xml:space="preserve"> органів </w:t>
      </w:r>
      <w:proofErr w:type="spellStart"/>
      <w:r w:rsidRPr="005E2401">
        <w:rPr>
          <w:sz w:val="28"/>
          <w:szCs w:val="28"/>
        </w:rPr>
        <w:t>місцевого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самоврядування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правоохоронних</w:t>
      </w:r>
      <w:proofErr w:type="spellEnd"/>
      <w:r w:rsidRPr="005E2401">
        <w:rPr>
          <w:sz w:val="28"/>
          <w:szCs w:val="28"/>
        </w:rPr>
        <w:t xml:space="preserve"> органів, </w:t>
      </w:r>
      <w:proofErr w:type="spellStart"/>
      <w:proofErr w:type="gramStart"/>
      <w:r w:rsidRPr="005E2401">
        <w:rPr>
          <w:sz w:val="28"/>
          <w:szCs w:val="28"/>
        </w:rPr>
        <w:t>п</w:t>
      </w:r>
      <w:proofErr w:type="gramEnd"/>
      <w:r w:rsidRPr="005E2401">
        <w:rPr>
          <w:sz w:val="28"/>
          <w:szCs w:val="28"/>
        </w:rPr>
        <w:t>ідприємств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організацій</w:t>
      </w:r>
      <w:proofErr w:type="spellEnd"/>
      <w:r w:rsidRPr="005E2401">
        <w:rPr>
          <w:sz w:val="28"/>
          <w:szCs w:val="28"/>
        </w:rPr>
        <w:t xml:space="preserve"> та </w:t>
      </w:r>
      <w:proofErr w:type="spellStart"/>
      <w:r w:rsidRPr="005E2401">
        <w:rPr>
          <w:sz w:val="28"/>
          <w:szCs w:val="28"/>
        </w:rPr>
        <w:t>установ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lastRenderedPageBreak/>
        <w:t>різних</w:t>
      </w:r>
      <w:proofErr w:type="spellEnd"/>
      <w:r w:rsidRPr="005E2401">
        <w:rPr>
          <w:sz w:val="28"/>
          <w:szCs w:val="28"/>
        </w:rPr>
        <w:t xml:space="preserve"> форм </w:t>
      </w:r>
      <w:proofErr w:type="spellStart"/>
      <w:r w:rsidRPr="005E2401">
        <w:rPr>
          <w:sz w:val="28"/>
          <w:szCs w:val="28"/>
        </w:rPr>
        <w:t>власності</w:t>
      </w:r>
      <w:proofErr w:type="spellEnd"/>
      <w:r w:rsidRPr="005E2401">
        <w:rPr>
          <w:sz w:val="28"/>
          <w:szCs w:val="28"/>
        </w:rPr>
        <w:t xml:space="preserve">, </w:t>
      </w:r>
      <w:proofErr w:type="spellStart"/>
      <w:r w:rsidRPr="005E2401">
        <w:rPr>
          <w:sz w:val="28"/>
          <w:szCs w:val="28"/>
        </w:rPr>
        <w:t>громадськості</w:t>
      </w:r>
      <w:proofErr w:type="spellEnd"/>
      <w:r w:rsidRPr="005E2401">
        <w:rPr>
          <w:sz w:val="28"/>
          <w:szCs w:val="28"/>
        </w:rPr>
        <w:t xml:space="preserve"> для </w:t>
      </w:r>
      <w:proofErr w:type="spellStart"/>
      <w:r w:rsidRPr="005E2401">
        <w:rPr>
          <w:sz w:val="28"/>
          <w:szCs w:val="28"/>
        </w:rPr>
        <w:t>забезпечення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охорони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громадського</w:t>
      </w:r>
      <w:proofErr w:type="spellEnd"/>
      <w:r w:rsidRPr="005E2401">
        <w:rPr>
          <w:sz w:val="28"/>
          <w:szCs w:val="28"/>
        </w:rPr>
        <w:t xml:space="preserve"> порядку та </w:t>
      </w:r>
      <w:proofErr w:type="spellStart"/>
      <w:r w:rsidRPr="005E2401">
        <w:rPr>
          <w:sz w:val="28"/>
          <w:szCs w:val="28"/>
        </w:rPr>
        <w:t>профілактики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злочинності</w:t>
      </w:r>
      <w:proofErr w:type="spellEnd"/>
      <w:r w:rsidRPr="005E2401">
        <w:rPr>
          <w:sz w:val="28"/>
          <w:szCs w:val="28"/>
        </w:rPr>
        <w:t>.</w:t>
      </w:r>
    </w:p>
    <w:p w:rsidR="001D00BD" w:rsidRPr="005E2401" w:rsidRDefault="001D00BD" w:rsidP="00B2001C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377DB7" w:rsidRPr="005E2401" w:rsidRDefault="00CE5E35" w:rsidP="00377DB7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  <w:r w:rsidRPr="005E2401">
        <w:rPr>
          <w:b/>
          <w:bCs/>
          <w:sz w:val="28"/>
          <w:szCs w:val="28"/>
          <w:lang w:val="uk-UA"/>
        </w:rPr>
        <w:t>ІІ</w:t>
      </w:r>
      <w:r w:rsidR="00377DB7" w:rsidRPr="005E2401">
        <w:rPr>
          <w:b/>
          <w:bCs/>
          <w:sz w:val="28"/>
          <w:szCs w:val="28"/>
          <w:lang w:val="uk-UA"/>
        </w:rPr>
        <w:t xml:space="preserve">. </w:t>
      </w:r>
      <w:r w:rsidR="00377DB7" w:rsidRPr="00803DA3">
        <w:rPr>
          <w:b/>
          <w:bCs/>
          <w:caps/>
          <w:sz w:val="28"/>
          <w:szCs w:val="28"/>
          <w:lang w:val="uk-UA"/>
        </w:rPr>
        <w:t>Мета Програми</w:t>
      </w:r>
    </w:p>
    <w:p w:rsidR="005358C3" w:rsidRPr="005E2401" w:rsidRDefault="005358C3" w:rsidP="00377DB7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</w:p>
    <w:p w:rsidR="00CE5E35" w:rsidRPr="005E2401" w:rsidRDefault="001D00BD" w:rsidP="006D5AC7">
      <w:pPr>
        <w:ind w:firstLine="708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посягань. Забезпечення ефективної підтримки органом місцевого самоврядування та населенням діяльності органів внутрішніх справ </w:t>
      </w:r>
      <w:r w:rsidR="00803DA3">
        <w:rPr>
          <w:sz w:val="28"/>
          <w:szCs w:val="28"/>
          <w:lang w:val="uk-UA"/>
        </w:rPr>
        <w:t>у</w:t>
      </w:r>
      <w:r w:rsidRPr="005E2401">
        <w:rPr>
          <w:sz w:val="28"/>
          <w:szCs w:val="28"/>
          <w:lang w:val="uk-UA"/>
        </w:rPr>
        <w:t xml:space="preserve"> Леськівськ</w:t>
      </w:r>
      <w:r w:rsidR="00803DA3">
        <w:rPr>
          <w:sz w:val="28"/>
          <w:szCs w:val="28"/>
          <w:lang w:val="uk-UA"/>
        </w:rPr>
        <w:t>ій сільській територіальні громаді</w:t>
      </w:r>
      <w:r w:rsidRPr="005E2401">
        <w:rPr>
          <w:sz w:val="28"/>
          <w:szCs w:val="28"/>
          <w:lang w:val="uk-UA"/>
        </w:rPr>
        <w:t xml:space="preserve">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6D5AC7" w:rsidRPr="005E2401" w:rsidRDefault="006D5AC7" w:rsidP="00CE5E35">
      <w:pPr>
        <w:jc w:val="both"/>
        <w:rPr>
          <w:sz w:val="28"/>
          <w:szCs w:val="28"/>
          <w:lang w:val="uk-UA"/>
        </w:rPr>
      </w:pPr>
    </w:p>
    <w:p w:rsidR="00CE5E35" w:rsidRPr="005E2401" w:rsidRDefault="00CE5E35" w:rsidP="00CE5E35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rStyle w:val="CharChar"/>
          <w:rFonts w:ascii="Times New Roman" w:hAnsi="Times New Roman"/>
          <w:b/>
          <w:sz w:val="28"/>
          <w:szCs w:val="28"/>
          <w:lang w:val="uk-UA"/>
        </w:rPr>
      </w:pPr>
      <w:r w:rsidRPr="005E2401">
        <w:rPr>
          <w:b/>
          <w:bCs/>
          <w:sz w:val="28"/>
          <w:szCs w:val="28"/>
          <w:lang w:val="uk-UA"/>
        </w:rPr>
        <w:t xml:space="preserve">ІІІ. </w:t>
      </w:r>
      <w:r w:rsidRPr="00803DA3">
        <w:rPr>
          <w:rStyle w:val="CharChar"/>
          <w:rFonts w:ascii="Times New Roman" w:hAnsi="Times New Roman"/>
          <w:b/>
          <w:caps/>
          <w:sz w:val="28"/>
          <w:szCs w:val="28"/>
          <w:lang w:val="uk-UA"/>
        </w:rPr>
        <w:t>Завдання і заходи програми</w:t>
      </w:r>
    </w:p>
    <w:p w:rsidR="005358C3" w:rsidRPr="005E2401" w:rsidRDefault="005358C3" w:rsidP="00CE5E35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rStyle w:val="CharChar"/>
          <w:rFonts w:ascii="Times New Roman" w:hAnsi="Times New Roman"/>
          <w:b/>
          <w:sz w:val="28"/>
          <w:szCs w:val="28"/>
          <w:lang w:val="uk-UA"/>
        </w:rPr>
      </w:pPr>
    </w:p>
    <w:p w:rsidR="001D00BD" w:rsidRPr="005E2401" w:rsidRDefault="001D00BD" w:rsidP="006474E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Серед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основних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завдань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Програми</w:t>
      </w:r>
      <w:proofErr w:type="spellEnd"/>
      <w:r w:rsidRPr="005E2401">
        <w:rPr>
          <w:sz w:val="28"/>
          <w:szCs w:val="28"/>
        </w:rPr>
        <w:t xml:space="preserve">: </w:t>
      </w:r>
    </w:p>
    <w:p w:rsidR="001D00BD" w:rsidRPr="005E2401" w:rsidRDefault="001D00BD" w:rsidP="001D00BD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постійна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співпраця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поліцейськ</w:t>
      </w:r>
      <w:r w:rsidRPr="005E2401">
        <w:rPr>
          <w:sz w:val="28"/>
          <w:szCs w:val="28"/>
          <w:lang w:val="uk-UA"/>
        </w:rPr>
        <w:t>ого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</w:t>
      </w:r>
      <w:proofErr w:type="spellEnd"/>
      <w:r w:rsidRPr="005E2401">
        <w:rPr>
          <w:sz w:val="28"/>
          <w:szCs w:val="28"/>
          <w:lang w:val="uk-UA"/>
        </w:rPr>
        <w:t>а</w:t>
      </w:r>
      <w:r w:rsidRPr="005E2401">
        <w:rPr>
          <w:sz w:val="28"/>
          <w:szCs w:val="28"/>
        </w:rPr>
        <w:t xml:space="preserve"> з громадою;</w:t>
      </w:r>
    </w:p>
    <w:p w:rsidR="001D00BD" w:rsidRPr="005E2401" w:rsidRDefault="001D00BD" w:rsidP="001D00BD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інтеграція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поліції</w:t>
      </w:r>
      <w:proofErr w:type="spellEnd"/>
      <w:r w:rsidRPr="005E2401">
        <w:rPr>
          <w:sz w:val="28"/>
          <w:szCs w:val="28"/>
        </w:rPr>
        <w:t xml:space="preserve"> в </w:t>
      </w:r>
      <w:proofErr w:type="spellStart"/>
      <w:r w:rsidRPr="005E2401">
        <w:rPr>
          <w:sz w:val="28"/>
          <w:szCs w:val="28"/>
        </w:rPr>
        <w:t>суспільство</w:t>
      </w:r>
      <w:proofErr w:type="spellEnd"/>
      <w:r w:rsidRPr="005E2401">
        <w:rPr>
          <w:sz w:val="28"/>
          <w:szCs w:val="28"/>
        </w:rPr>
        <w:t xml:space="preserve">; </w:t>
      </w:r>
    </w:p>
    <w:p w:rsidR="001D00BD" w:rsidRPr="005E2401" w:rsidRDefault="001D00BD" w:rsidP="001D00BD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задоволення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безпекових</w:t>
      </w:r>
      <w:proofErr w:type="spellEnd"/>
      <w:r w:rsidRPr="005E2401">
        <w:rPr>
          <w:sz w:val="28"/>
          <w:szCs w:val="28"/>
        </w:rPr>
        <w:t xml:space="preserve"> потреб </w:t>
      </w:r>
      <w:proofErr w:type="spellStart"/>
      <w:r w:rsidRPr="005E2401">
        <w:rPr>
          <w:sz w:val="28"/>
          <w:szCs w:val="28"/>
        </w:rPr>
        <w:t>громадян</w:t>
      </w:r>
      <w:proofErr w:type="spellEnd"/>
      <w:r w:rsidRPr="005E2401">
        <w:rPr>
          <w:sz w:val="28"/>
          <w:szCs w:val="28"/>
        </w:rPr>
        <w:t xml:space="preserve">; </w:t>
      </w:r>
    </w:p>
    <w:p w:rsidR="001D00BD" w:rsidRPr="005E2401" w:rsidRDefault="001D00BD" w:rsidP="001D00BD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ефективне</w:t>
      </w:r>
      <w:proofErr w:type="spellEnd"/>
      <w:r w:rsidRPr="005E2401">
        <w:rPr>
          <w:sz w:val="28"/>
          <w:szCs w:val="28"/>
        </w:rPr>
        <w:t xml:space="preserve"> та </w:t>
      </w:r>
      <w:proofErr w:type="spellStart"/>
      <w:r w:rsidRPr="005E2401">
        <w:rPr>
          <w:sz w:val="28"/>
          <w:szCs w:val="28"/>
        </w:rPr>
        <w:t>консолідоване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вирішення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локальних</w:t>
      </w:r>
      <w:proofErr w:type="spellEnd"/>
      <w:r w:rsidRPr="005E2401">
        <w:rPr>
          <w:sz w:val="28"/>
          <w:szCs w:val="28"/>
        </w:rPr>
        <w:t xml:space="preserve"> проблем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. </w:t>
      </w:r>
    </w:p>
    <w:p w:rsidR="00EB7FF2" w:rsidRPr="005E2401" w:rsidRDefault="001D00BD" w:rsidP="006474E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Важливою складовою ефективної діяльності поліцейського офіцера громади є </w:t>
      </w:r>
      <w:r w:rsidR="00EB7FF2" w:rsidRPr="005E2401">
        <w:rPr>
          <w:sz w:val="28"/>
          <w:szCs w:val="28"/>
          <w:lang w:val="uk-UA"/>
        </w:rPr>
        <w:t>його</w:t>
      </w:r>
      <w:r w:rsidRPr="005E2401">
        <w:rPr>
          <w:sz w:val="28"/>
          <w:szCs w:val="28"/>
          <w:lang w:val="uk-UA"/>
        </w:rPr>
        <w:t xml:space="preserve"> матеріально-технічне забезпечення: </w:t>
      </w:r>
    </w:p>
    <w:p w:rsidR="00EB7FF2" w:rsidRPr="005E2401" w:rsidRDefault="00EB7FF2" w:rsidP="00EB7FF2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  <w:lang w:val="uk-UA"/>
        </w:rPr>
        <w:t>Забезпече</w:t>
      </w:r>
      <w:r w:rsidR="001D00BD" w:rsidRPr="005E2401">
        <w:rPr>
          <w:sz w:val="28"/>
          <w:szCs w:val="28"/>
        </w:rPr>
        <w:t>ння</w:t>
      </w:r>
      <w:proofErr w:type="spellEnd"/>
      <w:r w:rsidR="001D00BD" w:rsidRPr="005E2401">
        <w:rPr>
          <w:sz w:val="28"/>
          <w:szCs w:val="28"/>
        </w:rPr>
        <w:t xml:space="preserve"> </w:t>
      </w:r>
      <w:proofErr w:type="spellStart"/>
      <w:r w:rsidR="001D00BD" w:rsidRPr="005E2401">
        <w:rPr>
          <w:sz w:val="28"/>
          <w:szCs w:val="28"/>
        </w:rPr>
        <w:t>оргтехнік</w:t>
      </w:r>
      <w:r w:rsidRPr="005E2401">
        <w:rPr>
          <w:sz w:val="28"/>
          <w:szCs w:val="28"/>
          <w:lang w:val="uk-UA"/>
        </w:rPr>
        <w:t>ою</w:t>
      </w:r>
      <w:proofErr w:type="spellEnd"/>
      <w:r w:rsidR="001D00BD" w:rsidRPr="005E2401">
        <w:rPr>
          <w:sz w:val="28"/>
          <w:szCs w:val="28"/>
        </w:rPr>
        <w:t xml:space="preserve"> для </w:t>
      </w:r>
      <w:proofErr w:type="spellStart"/>
      <w:r w:rsidR="001D00BD" w:rsidRPr="005E2401">
        <w:rPr>
          <w:sz w:val="28"/>
          <w:szCs w:val="28"/>
        </w:rPr>
        <w:t>роботи</w:t>
      </w:r>
      <w:proofErr w:type="spellEnd"/>
      <w:r w:rsidR="001D00BD" w:rsidRPr="005E2401">
        <w:rPr>
          <w:sz w:val="28"/>
          <w:szCs w:val="28"/>
        </w:rPr>
        <w:t xml:space="preserve"> </w:t>
      </w:r>
      <w:proofErr w:type="spellStart"/>
      <w:r w:rsidR="001D00BD" w:rsidRPr="005E2401">
        <w:rPr>
          <w:sz w:val="28"/>
          <w:szCs w:val="28"/>
        </w:rPr>
        <w:t>поліцейськ</w:t>
      </w:r>
      <w:r w:rsidRPr="005E2401">
        <w:rPr>
          <w:sz w:val="28"/>
          <w:szCs w:val="28"/>
          <w:lang w:val="uk-UA"/>
        </w:rPr>
        <w:t>ого</w:t>
      </w:r>
      <w:proofErr w:type="spellEnd"/>
      <w:r w:rsidR="001D00BD" w:rsidRPr="005E2401">
        <w:rPr>
          <w:sz w:val="28"/>
          <w:szCs w:val="28"/>
        </w:rPr>
        <w:t xml:space="preserve"> </w:t>
      </w:r>
      <w:proofErr w:type="spellStart"/>
      <w:r w:rsidR="001D00BD" w:rsidRPr="005E2401">
        <w:rPr>
          <w:sz w:val="28"/>
          <w:szCs w:val="28"/>
        </w:rPr>
        <w:t>офіцер</w:t>
      </w:r>
      <w:proofErr w:type="spellEnd"/>
      <w:r w:rsidRPr="005E2401">
        <w:rPr>
          <w:sz w:val="28"/>
          <w:szCs w:val="28"/>
          <w:lang w:val="uk-UA"/>
        </w:rPr>
        <w:t>а</w:t>
      </w:r>
      <w:r w:rsidR="001D00BD" w:rsidRPr="005E2401">
        <w:rPr>
          <w:sz w:val="28"/>
          <w:szCs w:val="28"/>
        </w:rPr>
        <w:t xml:space="preserve"> </w:t>
      </w:r>
      <w:proofErr w:type="spellStart"/>
      <w:r w:rsidR="001D00BD" w:rsidRPr="005E2401">
        <w:rPr>
          <w:sz w:val="28"/>
          <w:szCs w:val="28"/>
        </w:rPr>
        <w:t>громади</w:t>
      </w:r>
      <w:proofErr w:type="spellEnd"/>
      <w:r w:rsidR="001D00BD" w:rsidRPr="005E2401">
        <w:rPr>
          <w:sz w:val="28"/>
          <w:szCs w:val="28"/>
        </w:rPr>
        <w:t>.</w:t>
      </w:r>
    </w:p>
    <w:p w:rsidR="00EB7FF2" w:rsidRPr="005E2401" w:rsidRDefault="001D00BD" w:rsidP="00EB7FF2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Облаштування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кабі</w:t>
      </w:r>
      <w:proofErr w:type="gramStart"/>
      <w:r w:rsidRPr="005E2401">
        <w:rPr>
          <w:sz w:val="28"/>
          <w:szCs w:val="28"/>
        </w:rPr>
        <w:t>нет</w:t>
      </w:r>
      <w:proofErr w:type="spellEnd"/>
      <w:r w:rsidR="00EB7FF2" w:rsidRPr="005E2401">
        <w:rPr>
          <w:sz w:val="28"/>
          <w:szCs w:val="28"/>
          <w:lang w:val="uk-UA"/>
        </w:rPr>
        <w:t>у</w:t>
      </w:r>
      <w:proofErr w:type="gramEnd"/>
      <w:r w:rsidR="00EB7FF2" w:rsidRPr="005E2401">
        <w:rPr>
          <w:sz w:val="28"/>
          <w:szCs w:val="28"/>
          <w:lang w:val="uk-UA"/>
        </w:rPr>
        <w:t xml:space="preserve"> та кімнати відпочинку </w:t>
      </w:r>
      <w:proofErr w:type="spellStart"/>
      <w:r w:rsidRPr="005E2401">
        <w:rPr>
          <w:sz w:val="28"/>
          <w:szCs w:val="28"/>
        </w:rPr>
        <w:t>меблями</w:t>
      </w:r>
      <w:proofErr w:type="spellEnd"/>
      <w:r w:rsidR="00EB7FF2" w:rsidRPr="005E2401">
        <w:rPr>
          <w:sz w:val="28"/>
          <w:szCs w:val="28"/>
          <w:lang w:val="uk-UA"/>
        </w:rPr>
        <w:t>, сейфом</w:t>
      </w:r>
      <w:r w:rsidRPr="005E2401">
        <w:rPr>
          <w:sz w:val="28"/>
          <w:szCs w:val="28"/>
        </w:rPr>
        <w:t xml:space="preserve">. </w:t>
      </w:r>
    </w:p>
    <w:p w:rsidR="00EB7FF2" w:rsidRPr="005E2401" w:rsidRDefault="00EB7FF2" w:rsidP="00EB7FF2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  <w:lang w:val="uk-UA"/>
        </w:rPr>
        <w:t>Забезпеченн</w:t>
      </w:r>
      <w:proofErr w:type="spellEnd"/>
      <w:r w:rsidR="001D00BD" w:rsidRPr="005E2401">
        <w:rPr>
          <w:sz w:val="28"/>
          <w:szCs w:val="28"/>
        </w:rPr>
        <w:t xml:space="preserve">я </w:t>
      </w:r>
      <w:proofErr w:type="spellStart"/>
      <w:r w:rsidR="001D00BD" w:rsidRPr="005E2401">
        <w:rPr>
          <w:sz w:val="28"/>
          <w:szCs w:val="28"/>
        </w:rPr>
        <w:t>канцтовар</w:t>
      </w:r>
      <w:r w:rsidRPr="005E2401">
        <w:rPr>
          <w:sz w:val="28"/>
          <w:szCs w:val="28"/>
          <w:lang w:val="uk-UA"/>
        </w:rPr>
        <w:t>ами</w:t>
      </w:r>
      <w:proofErr w:type="spellEnd"/>
      <w:r w:rsidRPr="005E2401">
        <w:rPr>
          <w:sz w:val="28"/>
          <w:szCs w:val="28"/>
          <w:lang w:val="uk-UA"/>
        </w:rPr>
        <w:t xml:space="preserve"> та</w:t>
      </w:r>
      <w:r w:rsidR="001D00BD" w:rsidRPr="005E2401">
        <w:rPr>
          <w:sz w:val="28"/>
          <w:szCs w:val="28"/>
        </w:rPr>
        <w:t xml:space="preserve"> доступ</w:t>
      </w:r>
      <w:r w:rsidRPr="005E2401">
        <w:rPr>
          <w:sz w:val="28"/>
          <w:szCs w:val="28"/>
          <w:lang w:val="uk-UA"/>
        </w:rPr>
        <w:t>ом</w:t>
      </w:r>
      <w:r w:rsidR="001D00BD" w:rsidRPr="005E2401">
        <w:rPr>
          <w:sz w:val="28"/>
          <w:szCs w:val="28"/>
        </w:rPr>
        <w:t xml:space="preserve"> до </w:t>
      </w:r>
      <w:proofErr w:type="spellStart"/>
      <w:r w:rsidR="001D00BD" w:rsidRPr="005E2401">
        <w:rPr>
          <w:sz w:val="28"/>
          <w:szCs w:val="28"/>
        </w:rPr>
        <w:t>мережі</w:t>
      </w:r>
      <w:proofErr w:type="spellEnd"/>
      <w:r w:rsidR="001D00BD" w:rsidRPr="005E2401">
        <w:rPr>
          <w:sz w:val="28"/>
          <w:szCs w:val="28"/>
        </w:rPr>
        <w:t xml:space="preserve"> </w:t>
      </w:r>
      <w:proofErr w:type="spellStart"/>
      <w:r w:rsidR="001D00BD" w:rsidRPr="005E2401">
        <w:rPr>
          <w:sz w:val="28"/>
          <w:szCs w:val="28"/>
        </w:rPr>
        <w:t>Інтернет</w:t>
      </w:r>
      <w:proofErr w:type="spellEnd"/>
      <w:r w:rsidR="001D00BD" w:rsidRPr="005E2401">
        <w:rPr>
          <w:sz w:val="28"/>
          <w:szCs w:val="28"/>
        </w:rPr>
        <w:t xml:space="preserve">. </w:t>
      </w:r>
    </w:p>
    <w:p w:rsidR="00EB7FF2" w:rsidRPr="005E2401" w:rsidRDefault="001D00BD" w:rsidP="00EB7FF2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  <w:proofErr w:type="spellStart"/>
      <w:r w:rsidRPr="005E2401">
        <w:rPr>
          <w:sz w:val="28"/>
          <w:szCs w:val="28"/>
        </w:rPr>
        <w:t>Придбання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паливно-мастильних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proofErr w:type="gramStart"/>
      <w:r w:rsidRPr="005E2401">
        <w:rPr>
          <w:sz w:val="28"/>
          <w:szCs w:val="28"/>
        </w:rPr>
        <w:t>матер</w:t>
      </w:r>
      <w:proofErr w:type="gramEnd"/>
      <w:r w:rsidRPr="005E2401">
        <w:rPr>
          <w:sz w:val="28"/>
          <w:szCs w:val="28"/>
        </w:rPr>
        <w:t>іалів</w:t>
      </w:r>
      <w:proofErr w:type="spellEnd"/>
      <w:r w:rsidRPr="005E2401">
        <w:rPr>
          <w:sz w:val="28"/>
          <w:szCs w:val="28"/>
        </w:rPr>
        <w:t xml:space="preserve"> для </w:t>
      </w:r>
      <w:proofErr w:type="spellStart"/>
      <w:r w:rsidRPr="005E2401">
        <w:rPr>
          <w:sz w:val="28"/>
          <w:szCs w:val="28"/>
        </w:rPr>
        <w:t>службового</w:t>
      </w:r>
      <w:proofErr w:type="spellEnd"/>
      <w:r w:rsidRPr="005E2401">
        <w:rPr>
          <w:sz w:val="28"/>
          <w:szCs w:val="28"/>
        </w:rPr>
        <w:t xml:space="preserve"> автотранспорту </w:t>
      </w:r>
      <w:proofErr w:type="spellStart"/>
      <w:r w:rsidRPr="005E2401">
        <w:rPr>
          <w:sz w:val="28"/>
          <w:szCs w:val="28"/>
        </w:rPr>
        <w:t>поліцейськ</w:t>
      </w:r>
      <w:r w:rsidR="00EB7FF2" w:rsidRPr="005E2401">
        <w:rPr>
          <w:sz w:val="28"/>
          <w:szCs w:val="28"/>
          <w:lang w:val="uk-UA"/>
        </w:rPr>
        <w:t>ого</w:t>
      </w:r>
      <w:proofErr w:type="spellEnd"/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офіцер</w:t>
      </w:r>
      <w:proofErr w:type="spellEnd"/>
      <w:r w:rsidR="00EB7FF2" w:rsidRPr="005E2401">
        <w:rPr>
          <w:sz w:val="28"/>
          <w:szCs w:val="28"/>
          <w:lang w:val="uk-UA"/>
        </w:rPr>
        <w:t>а</w:t>
      </w:r>
      <w:r w:rsidRPr="005E2401">
        <w:rPr>
          <w:sz w:val="28"/>
          <w:szCs w:val="28"/>
        </w:rPr>
        <w:t xml:space="preserve"> </w:t>
      </w:r>
      <w:proofErr w:type="spellStart"/>
      <w:r w:rsidRPr="005E2401">
        <w:rPr>
          <w:sz w:val="28"/>
          <w:szCs w:val="28"/>
        </w:rPr>
        <w:t>громади</w:t>
      </w:r>
      <w:proofErr w:type="spellEnd"/>
      <w:r w:rsidRPr="005E2401">
        <w:rPr>
          <w:sz w:val="28"/>
          <w:szCs w:val="28"/>
        </w:rPr>
        <w:t xml:space="preserve"> (150 л/</w:t>
      </w:r>
      <w:proofErr w:type="spellStart"/>
      <w:r w:rsidRPr="005E2401">
        <w:rPr>
          <w:sz w:val="28"/>
          <w:szCs w:val="28"/>
        </w:rPr>
        <w:t>міс</w:t>
      </w:r>
      <w:proofErr w:type="spellEnd"/>
      <w:r w:rsidRPr="005E2401">
        <w:rPr>
          <w:sz w:val="28"/>
          <w:szCs w:val="28"/>
        </w:rPr>
        <w:t xml:space="preserve">. на 1 </w:t>
      </w:r>
      <w:proofErr w:type="spellStart"/>
      <w:r w:rsidRPr="005E2401">
        <w:rPr>
          <w:sz w:val="28"/>
          <w:szCs w:val="28"/>
        </w:rPr>
        <w:t>автомобіль</w:t>
      </w:r>
      <w:proofErr w:type="spellEnd"/>
      <w:r w:rsidRPr="005E2401">
        <w:rPr>
          <w:sz w:val="28"/>
          <w:szCs w:val="28"/>
        </w:rPr>
        <w:t xml:space="preserve">). </w:t>
      </w:r>
    </w:p>
    <w:p w:rsidR="00CE5E35" w:rsidRPr="005E2401" w:rsidRDefault="00CE5E35" w:rsidP="00CE5E35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</w:p>
    <w:p w:rsidR="00803DA3" w:rsidRDefault="00CB168C" w:rsidP="00803DA3">
      <w:pPr>
        <w:ind w:firstLine="709"/>
        <w:jc w:val="center"/>
        <w:rPr>
          <w:b/>
          <w:caps/>
          <w:sz w:val="28"/>
          <w:szCs w:val="28"/>
          <w:lang w:val="uk-UA"/>
        </w:rPr>
      </w:pPr>
      <w:r w:rsidRPr="005E2401">
        <w:rPr>
          <w:b/>
          <w:bCs/>
          <w:sz w:val="28"/>
          <w:szCs w:val="28"/>
          <w:lang w:val="en-US"/>
        </w:rPr>
        <w:t>IV</w:t>
      </w:r>
      <w:r w:rsidR="00CE5E35" w:rsidRPr="005E2401">
        <w:rPr>
          <w:b/>
          <w:bCs/>
          <w:sz w:val="28"/>
          <w:szCs w:val="28"/>
          <w:lang w:val="uk-UA"/>
        </w:rPr>
        <w:t xml:space="preserve">. </w:t>
      </w:r>
      <w:r w:rsidR="00803DA3" w:rsidRPr="00803DA3">
        <w:rPr>
          <w:b/>
          <w:caps/>
          <w:sz w:val="28"/>
          <w:szCs w:val="28"/>
          <w:lang w:val="uk-UA"/>
        </w:rPr>
        <w:t>Обсяги та джерела фінансування Програми</w:t>
      </w:r>
    </w:p>
    <w:p w:rsidR="00803DA3" w:rsidRDefault="00803DA3" w:rsidP="00803DA3">
      <w:pPr>
        <w:ind w:firstLine="709"/>
        <w:jc w:val="center"/>
        <w:rPr>
          <w:b/>
          <w:sz w:val="28"/>
          <w:szCs w:val="28"/>
          <w:lang w:val="uk-UA"/>
        </w:rPr>
      </w:pPr>
    </w:p>
    <w:p w:rsidR="00EC7011" w:rsidRDefault="00EC7011" w:rsidP="00EC70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коштів, передбачених у бюджеті Леськівської сільської територіальної громади,</w:t>
      </w:r>
      <w:r>
        <w:rPr>
          <w:sz w:val="28"/>
          <w:lang w:val="uk-UA"/>
        </w:rPr>
        <w:t xml:space="preserve"> а також з інших джерел, не заборонених чинним законодавством.</w:t>
      </w:r>
    </w:p>
    <w:p w:rsidR="00803DA3" w:rsidRDefault="00EC7011" w:rsidP="00EC7011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Обсяги фінансування Програми визначаються при затвердженні бюджету Леськівської сільської територіальної громади, або при внесенні змін до нього у межах наявних фінансових можливостей</w:t>
      </w:r>
      <w:r>
        <w:rPr>
          <w:sz w:val="28"/>
          <w:lang w:val="uk-UA"/>
        </w:rPr>
        <w:t>.</w:t>
      </w:r>
    </w:p>
    <w:p w:rsidR="00FE5401" w:rsidRDefault="00FE5401" w:rsidP="005358C3">
      <w:pPr>
        <w:shd w:val="clear" w:color="auto" w:fill="FFFFFF"/>
        <w:tabs>
          <w:tab w:val="left" w:pos="6350"/>
        </w:tabs>
        <w:rPr>
          <w:sz w:val="28"/>
          <w:szCs w:val="28"/>
          <w:lang w:val="uk-UA"/>
        </w:rPr>
      </w:pPr>
    </w:p>
    <w:p w:rsidR="007B42C4" w:rsidRDefault="007B42C4" w:rsidP="005358C3">
      <w:pPr>
        <w:shd w:val="clear" w:color="auto" w:fill="FFFFFF"/>
        <w:tabs>
          <w:tab w:val="left" w:pos="6350"/>
        </w:tabs>
        <w:rPr>
          <w:sz w:val="28"/>
          <w:szCs w:val="28"/>
          <w:lang w:val="uk-UA"/>
        </w:rPr>
      </w:pPr>
    </w:p>
    <w:p w:rsidR="007B42C4" w:rsidRDefault="007B42C4" w:rsidP="005358C3">
      <w:pPr>
        <w:shd w:val="clear" w:color="auto" w:fill="FFFFFF"/>
        <w:tabs>
          <w:tab w:val="left" w:pos="6350"/>
        </w:tabs>
        <w:rPr>
          <w:sz w:val="28"/>
          <w:szCs w:val="28"/>
          <w:lang w:val="uk-UA"/>
        </w:rPr>
      </w:pPr>
    </w:p>
    <w:p w:rsidR="00630E3F" w:rsidRPr="005E2401" w:rsidRDefault="00630E3F" w:rsidP="007B42C4">
      <w:pPr>
        <w:shd w:val="clear" w:color="auto" w:fill="FFFFFF"/>
        <w:tabs>
          <w:tab w:val="left" w:pos="6350"/>
        </w:tabs>
        <w:rPr>
          <w:sz w:val="28"/>
          <w:szCs w:val="28"/>
          <w:lang w:val="uk-UA"/>
        </w:rPr>
      </w:pPr>
      <w:r w:rsidRPr="005E2401">
        <w:rPr>
          <w:sz w:val="28"/>
          <w:szCs w:val="28"/>
          <w:lang w:val="uk-UA"/>
        </w:rPr>
        <w:t xml:space="preserve">Секретар сільської ради                                          </w:t>
      </w:r>
      <w:r w:rsidR="007B42C4">
        <w:rPr>
          <w:sz w:val="28"/>
          <w:szCs w:val="28"/>
          <w:lang w:val="uk-UA"/>
        </w:rPr>
        <w:tab/>
      </w:r>
      <w:r w:rsidR="007B42C4">
        <w:rPr>
          <w:sz w:val="28"/>
          <w:szCs w:val="28"/>
          <w:lang w:val="uk-UA"/>
        </w:rPr>
        <w:tab/>
      </w:r>
      <w:r w:rsidR="007B42C4">
        <w:rPr>
          <w:sz w:val="28"/>
          <w:szCs w:val="28"/>
          <w:lang w:val="uk-UA"/>
        </w:rPr>
        <w:tab/>
      </w:r>
      <w:r w:rsidRPr="005E2401">
        <w:rPr>
          <w:sz w:val="28"/>
          <w:szCs w:val="28"/>
          <w:lang w:val="uk-UA"/>
        </w:rPr>
        <w:t>О</w:t>
      </w:r>
      <w:r w:rsidR="00205387">
        <w:rPr>
          <w:sz w:val="28"/>
          <w:szCs w:val="28"/>
          <w:lang w:val="uk-UA"/>
        </w:rPr>
        <w:t>ксана ГАВРИШ</w:t>
      </w:r>
    </w:p>
    <w:sectPr w:rsidR="00630E3F" w:rsidRPr="005E2401" w:rsidSect="009302A5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60D" w:rsidRDefault="00C9060D" w:rsidP="005358C3">
      <w:r>
        <w:separator/>
      </w:r>
    </w:p>
  </w:endnote>
  <w:endnote w:type="continuationSeparator" w:id="0">
    <w:p w:rsidR="00C9060D" w:rsidRDefault="00C9060D" w:rsidP="0053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60D" w:rsidRDefault="00C9060D" w:rsidP="005358C3">
      <w:r>
        <w:separator/>
      </w:r>
    </w:p>
  </w:footnote>
  <w:footnote w:type="continuationSeparator" w:id="0">
    <w:p w:rsidR="00C9060D" w:rsidRDefault="00C9060D" w:rsidP="0053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606114"/>
      <w:docPartObj>
        <w:docPartGallery w:val="Page Numbers (Top of Page)"/>
        <w:docPartUnique/>
      </w:docPartObj>
    </w:sdtPr>
    <w:sdtEndPr/>
    <w:sdtContent>
      <w:p w:rsidR="005358C3" w:rsidRDefault="003851A4">
        <w:pPr>
          <w:pStyle w:val="a9"/>
          <w:jc w:val="center"/>
        </w:pPr>
        <w:r>
          <w:fldChar w:fldCharType="begin"/>
        </w:r>
        <w:r w:rsidR="005358C3">
          <w:instrText>PAGE   \* MERGEFORMAT</w:instrText>
        </w:r>
        <w:r>
          <w:fldChar w:fldCharType="separate"/>
        </w:r>
        <w:r w:rsidR="003925B2">
          <w:rPr>
            <w:noProof/>
          </w:rPr>
          <w:t>3</w:t>
        </w:r>
        <w:r>
          <w:fldChar w:fldCharType="end"/>
        </w:r>
      </w:p>
    </w:sdtContent>
  </w:sdt>
  <w:p w:rsidR="005358C3" w:rsidRDefault="005358C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0FA"/>
    <w:multiLevelType w:val="hybridMultilevel"/>
    <w:tmpl w:val="E88274EE"/>
    <w:lvl w:ilvl="0" w:tplc="D004BEC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E87AC5"/>
    <w:multiLevelType w:val="hybridMultilevel"/>
    <w:tmpl w:val="7B888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474E4"/>
    <w:multiLevelType w:val="hybridMultilevel"/>
    <w:tmpl w:val="4050B840"/>
    <w:lvl w:ilvl="0" w:tplc="D004BEC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3BC5EB6"/>
    <w:multiLevelType w:val="hybridMultilevel"/>
    <w:tmpl w:val="266A0472"/>
    <w:lvl w:ilvl="0" w:tplc="F3DCEC56">
      <w:start w:val="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B771410"/>
    <w:multiLevelType w:val="hybridMultilevel"/>
    <w:tmpl w:val="0EC2AB3A"/>
    <w:lvl w:ilvl="0" w:tplc="4858AB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5F4492"/>
    <w:multiLevelType w:val="hybridMultilevel"/>
    <w:tmpl w:val="AD9C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5AA"/>
    <w:rsid w:val="00071669"/>
    <w:rsid w:val="000D40EC"/>
    <w:rsid w:val="0011293D"/>
    <w:rsid w:val="00146864"/>
    <w:rsid w:val="00150744"/>
    <w:rsid w:val="001D00BD"/>
    <w:rsid w:val="001F34A1"/>
    <w:rsid w:val="00205387"/>
    <w:rsid w:val="0025560F"/>
    <w:rsid w:val="0026228E"/>
    <w:rsid w:val="00330E4D"/>
    <w:rsid w:val="00332756"/>
    <w:rsid w:val="00372D3D"/>
    <w:rsid w:val="00377DB7"/>
    <w:rsid w:val="003851A4"/>
    <w:rsid w:val="003925B2"/>
    <w:rsid w:val="003B3443"/>
    <w:rsid w:val="004A05AA"/>
    <w:rsid w:val="004C09D5"/>
    <w:rsid w:val="004F7AF6"/>
    <w:rsid w:val="005358C3"/>
    <w:rsid w:val="005816F9"/>
    <w:rsid w:val="005D207D"/>
    <w:rsid w:val="005E2401"/>
    <w:rsid w:val="00630E3F"/>
    <w:rsid w:val="006474E3"/>
    <w:rsid w:val="00651287"/>
    <w:rsid w:val="0066713A"/>
    <w:rsid w:val="006D02B9"/>
    <w:rsid w:val="006D5AC7"/>
    <w:rsid w:val="00722FFE"/>
    <w:rsid w:val="00746756"/>
    <w:rsid w:val="007B06EA"/>
    <w:rsid w:val="007B42C4"/>
    <w:rsid w:val="007F2BDA"/>
    <w:rsid w:val="00803DA3"/>
    <w:rsid w:val="00827030"/>
    <w:rsid w:val="00832C44"/>
    <w:rsid w:val="00876B3E"/>
    <w:rsid w:val="008B4208"/>
    <w:rsid w:val="009302A5"/>
    <w:rsid w:val="009657B8"/>
    <w:rsid w:val="009961C2"/>
    <w:rsid w:val="009F1A9F"/>
    <w:rsid w:val="009F3334"/>
    <w:rsid w:val="00A224A7"/>
    <w:rsid w:val="00A2718C"/>
    <w:rsid w:val="00A64BC1"/>
    <w:rsid w:val="00AC638B"/>
    <w:rsid w:val="00AD2603"/>
    <w:rsid w:val="00AF56ED"/>
    <w:rsid w:val="00B162DD"/>
    <w:rsid w:val="00B2001C"/>
    <w:rsid w:val="00BC2ABC"/>
    <w:rsid w:val="00C9060D"/>
    <w:rsid w:val="00CB168C"/>
    <w:rsid w:val="00CD793D"/>
    <w:rsid w:val="00CE5E35"/>
    <w:rsid w:val="00D050D7"/>
    <w:rsid w:val="00E83F29"/>
    <w:rsid w:val="00EB7FF2"/>
    <w:rsid w:val="00EC7011"/>
    <w:rsid w:val="00ED6612"/>
    <w:rsid w:val="00EF5AB8"/>
    <w:rsid w:val="00F30101"/>
    <w:rsid w:val="00F33614"/>
    <w:rsid w:val="00F437A8"/>
    <w:rsid w:val="00F82B42"/>
    <w:rsid w:val="00FA6351"/>
    <w:rsid w:val="00FB1B60"/>
    <w:rsid w:val="00FE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6F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7DB7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377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77D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CE5E3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semiHidden/>
    <w:rsid w:val="00CE5E35"/>
    <w:rPr>
      <w:rFonts w:ascii="Calibri" w:eastAsia="Times New Roman" w:hAnsi="Calibri" w:cs="Times New Roman"/>
    </w:rPr>
  </w:style>
  <w:style w:type="character" w:customStyle="1" w:styleId="CharChar">
    <w:name w:val="Char Знак Знак Char Знак Знак Знак Знак Знак Знак Знак Знак Знак Знак Знак Знак Знак Знак"/>
    <w:link w:val="CharChar0"/>
    <w:locked/>
    <w:rsid w:val="00CE5E35"/>
    <w:rPr>
      <w:rFonts w:ascii="Verdana" w:eastAsia="Calibri" w:hAnsi="Verdana"/>
      <w:lang w:val="en-US"/>
    </w:rPr>
  </w:style>
  <w:style w:type="paragraph" w:customStyle="1" w:styleId="CharChar0">
    <w:name w:val="Char Знак Знак Char Знак Знак Знак Знак Знак Знак Знак Знак Знак Знак Знак Знак Знак"/>
    <w:basedOn w:val="a"/>
    <w:link w:val="CharChar"/>
    <w:rsid w:val="00CE5E35"/>
    <w:rPr>
      <w:rFonts w:ascii="Verdana" w:eastAsia="Calibri" w:hAnsi="Verdana" w:cstheme="minorBidi"/>
      <w:sz w:val="22"/>
      <w:szCs w:val="22"/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9961C2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5358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58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358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5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6F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7DB7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377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77D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CE5E3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semiHidden/>
    <w:rsid w:val="00CE5E35"/>
    <w:rPr>
      <w:rFonts w:ascii="Calibri" w:eastAsia="Times New Roman" w:hAnsi="Calibri" w:cs="Times New Roman"/>
    </w:rPr>
  </w:style>
  <w:style w:type="character" w:customStyle="1" w:styleId="CharChar">
    <w:name w:val="Char Знак Знак Char Знак Знак Знак Знак Знак Знак Знак Знак Знак Знак Знак Знак Знак Знак"/>
    <w:link w:val="CharChar0"/>
    <w:locked/>
    <w:rsid w:val="00CE5E35"/>
    <w:rPr>
      <w:rFonts w:ascii="Verdana" w:eastAsia="Calibri" w:hAnsi="Verdana"/>
      <w:lang w:val="en-US"/>
    </w:rPr>
  </w:style>
  <w:style w:type="paragraph" w:customStyle="1" w:styleId="CharChar0">
    <w:name w:val="Char Знак Знак Char Знак Знак Знак Знак Знак Знак Знак Знак Знак Знак Знак Знак Знак"/>
    <w:basedOn w:val="a"/>
    <w:link w:val="CharChar"/>
    <w:rsid w:val="00CE5E35"/>
    <w:rPr>
      <w:rFonts w:ascii="Verdana" w:eastAsia="Calibri" w:hAnsi="Verdana" w:cstheme="minorBidi"/>
      <w:sz w:val="22"/>
      <w:szCs w:val="22"/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9961C2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5358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58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358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5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3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Секретар</cp:lastModifiedBy>
  <cp:revision>8</cp:revision>
  <cp:lastPrinted>2020-01-03T14:00:00Z</cp:lastPrinted>
  <dcterms:created xsi:type="dcterms:W3CDTF">2020-12-09T19:42:00Z</dcterms:created>
  <dcterms:modified xsi:type="dcterms:W3CDTF">2020-12-27T17:01:00Z</dcterms:modified>
</cp:coreProperties>
</file>