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76E" w:rsidRPr="008F29BD" w:rsidRDefault="0015776E" w:rsidP="0015776E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15776E" w:rsidRPr="008F29BD" w:rsidRDefault="0015776E" w:rsidP="0015776E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15776E" w:rsidRPr="008F29BD" w:rsidRDefault="0015776E" w:rsidP="0015776E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15776E" w:rsidRPr="008F29BD" w:rsidRDefault="0015776E" w:rsidP="0015776E">
      <w:pPr>
        <w:jc w:val="center"/>
        <w:rPr>
          <w:b/>
          <w:lang w:val="uk-UA"/>
        </w:rPr>
      </w:pPr>
    </w:p>
    <w:p w:rsidR="0015776E" w:rsidRPr="008F29BD" w:rsidRDefault="0015776E" w:rsidP="0015776E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15776E" w:rsidRPr="008F29BD" w:rsidRDefault="0015776E" w:rsidP="0015776E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15776E" w:rsidRPr="008F29BD" w:rsidRDefault="0015776E" w:rsidP="0015776E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794</w:t>
      </w:r>
      <w:r w:rsidRPr="008F29BD">
        <w:rPr>
          <w:rFonts w:eastAsia="Times New Roman"/>
          <w:b/>
          <w:lang w:val="uk-UA"/>
        </w:rPr>
        <w:t xml:space="preserve"> </w:t>
      </w:r>
    </w:p>
    <w:p w:rsidR="0015776E" w:rsidRPr="008F29BD" w:rsidRDefault="0015776E" w:rsidP="0015776E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15776E" w:rsidRDefault="0015776E" w:rsidP="0015776E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15776E" w:rsidRPr="005F5C1C" w:rsidRDefault="0015776E" w:rsidP="0015776E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ГАЛИШЕНКО Г.М.</w:t>
      </w:r>
    </w:p>
    <w:p w:rsidR="0015776E" w:rsidRPr="00551EC9" w:rsidRDefault="0015776E" w:rsidP="0015776E">
      <w:pPr>
        <w:ind w:left="720"/>
        <w:jc w:val="both"/>
        <w:rPr>
          <w:lang w:val="uk-UA"/>
        </w:rPr>
      </w:pPr>
    </w:p>
    <w:p w:rsidR="0015776E" w:rsidRDefault="0015776E" w:rsidP="0015776E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ГАЛИШЕНКО Ганни Миколаївни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вул.Дмитра</w:t>
      </w:r>
      <w:proofErr w:type="spellEnd"/>
      <w:r>
        <w:rPr>
          <w:rFonts w:eastAsia="MS Mincho"/>
          <w:lang w:val="uk-UA"/>
        </w:rPr>
        <w:t xml:space="preserve"> Яворницького, 7,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15776E" w:rsidRPr="00814C23" w:rsidRDefault="0015776E" w:rsidP="0015776E">
      <w:pPr>
        <w:ind w:firstLine="708"/>
        <w:jc w:val="both"/>
        <w:rPr>
          <w:lang w:val="uk-UA"/>
        </w:rPr>
      </w:pPr>
      <w:bookmarkStart w:id="0" w:name="_GoBack"/>
      <w:bookmarkEnd w:id="0"/>
    </w:p>
    <w:p w:rsidR="0015776E" w:rsidRDefault="0015776E" w:rsidP="0015776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15776E" w:rsidRDefault="0015776E" w:rsidP="0015776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167E50">
        <w:rPr>
          <w:shd w:val="clear" w:color="auto" w:fill="FFFFFF"/>
          <w:lang w:val="uk-UA"/>
        </w:rPr>
        <w:t xml:space="preserve">Надати дозвіл на </w:t>
      </w:r>
      <w:r w:rsidRPr="00167E50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167E50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167E50">
        <w:rPr>
          <w:lang w:val="uk-UA"/>
        </w:rPr>
        <w:t xml:space="preserve">ГАЛИШЕНКО Ганні Миколаївні </w:t>
      </w:r>
      <w:r w:rsidRPr="00167E50">
        <w:rPr>
          <w:rFonts w:eastAsia="MS Mincho"/>
          <w:lang w:val="uk-UA"/>
        </w:rPr>
        <w:t xml:space="preserve">за адресою: </w:t>
      </w:r>
      <w:proofErr w:type="spellStart"/>
      <w:r w:rsidRPr="00167E50">
        <w:rPr>
          <w:rFonts w:eastAsia="MS Mincho"/>
          <w:lang w:val="uk-UA"/>
        </w:rPr>
        <w:t>м.Знам’янка</w:t>
      </w:r>
      <w:proofErr w:type="spellEnd"/>
      <w:r w:rsidRPr="00167E50">
        <w:rPr>
          <w:rFonts w:eastAsia="MS Mincho"/>
          <w:lang w:val="uk-UA"/>
        </w:rPr>
        <w:t xml:space="preserve">, </w:t>
      </w:r>
      <w:proofErr w:type="spellStart"/>
      <w:r w:rsidRPr="00167E50">
        <w:rPr>
          <w:rFonts w:eastAsia="MS Mincho"/>
          <w:lang w:val="uk-UA"/>
        </w:rPr>
        <w:t>вул.Дмитра</w:t>
      </w:r>
      <w:proofErr w:type="spellEnd"/>
      <w:r w:rsidRPr="00167E50">
        <w:rPr>
          <w:rFonts w:eastAsia="MS Mincho"/>
          <w:lang w:val="uk-UA"/>
        </w:rPr>
        <w:t xml:space="preserve"> Яворницького,7</w:t>
      </w:r>
      <w:r w:rsidRPr="00167E50">
        <w:rPr>
          <w:lang w:val="uk-UA"/>
        </w:rPr>
        <w:t xml:space="preserve"> </w:t>
      </w:r>
      <w:r w:rsidRPr="00167E50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167E50">
        <w:rPr>
          <w:shd w:val="clear" w:color="auto" w:fill="FFFFFF"/>
          <w:lang w:val="uk-UA"/>
        </w:rPr>
        <w:t>кв.м</w:t>
      </w:r>
      <w:proofErr w:type="spellEnd"/>
      <w:r w:rsidRPr="00167E50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167E50">
        <w:rPr>
          <w:lang w:val="uk-UA"/>
        </w:rPr>
        <w:t>Знам’янської</w:t>
      </w:r>
      <w:proofErr w:type="spellEnd"/>
      <w:r w:rsidRPr="00167E50">
        <w:rPr>
          <w:lang w:val="uk-UA"/>
        </w:rPr>
        <w:t xml:space="preserve"> міської територіальної громади</w:t>
      </w:r>
      <w:r w:rsidRPr="00167E50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15776E" w:rsidRDefault="0015776E" w:rsidP="0015776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proofErr w:type="spellStart"/>
      <w:r w:rsidRPr="00167E50">
        <w:rPr>
          <w:color w:val="000000"/>
          <w:shd w:val="clear" w:color="auto" w:fill="FFFFFF"/>
        </w:rPr>
        <w:t>Якщо</w:t>
      </w:r>
      <w:proofErr w:type="spellEnd"/>
      <w:r w:rsidRPr="00167E50">
        <w:rPr>
          <w:color w:val="000000"/>
          <w:shd w:val="clear" w:color="auto" w:fill="FFFFFF"/>
        </w:rPr>
        <w:t xml:space="preserve"> при </w:t>
      </w:r>
      <w:proofErr w:type="spellStart"/>
      <w:r w:rsidRPr="00167E50">
        <w:rPr>
          <w:color w:val="000000"/>
          <w:shd w:val="clear" w:color="auto" w:fill="FFFFFF"/>
        </w:rPr>
        <w:t>встановленні</w:t>
      </w:r>
      <w:proofErr w:type="spellEnd"/>
      <w:r w:rsidRPr="00167E50">
        <w:rPr>
          <w:color w:val="000000"/>
          <w:shd w:val="clear" w:color="auto" w:fill="FFFFFF"/>
        </w:rPr>
        <w:t xml:space="preserve"> меж </w:t>
      </w:r>
      <w:proofErr w:type="spellStart"/>
      <w:r w:rsidRPr="00167E50">
        <w:rPr>
          <w:color w:val="000000"/>
          <w:shd w:val="clear" w:color="auto" w:fill="FFFFFF"/>
        </w:rPr>
        <w:t>земельної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ділянки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будуть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виявлені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розбіжності</w:t>
      </w:r>
      <w:proofErr w:type="spellEnd"/>
      <w:r w:rsidRPr="00167E50">
        <w:rPr>
          <w:color w:val="000000"/>
          <w:shd w:val="clear" w:color="auto" w:fill="FFFFFF"/>
        </w:rPr>
        <w:t xml:space="preserve"> в </w:t>
      </w:r>
      <w:proofErr w:type="spellStart"/>
      <w:r w:rsidRPr="00167E50">
        <w:rPr>
          <w:color w:val="000000"/>
          <w:shd w:val="clear" w:color="auto" w:fill="FFFFFF"/>
        </w:rPr>
        <w:t>даних</w:t>
      </w:r>
      <w:proofErr w:type="spellEnd"/>
      <w:r w:rsidRPr="00167E50">
        <w:rPr>
          <w:color w:val="000000"/>
          <w:shd w:val="clear" w:color="auto" w:fill="FFFFFF"/>
        </w:rPr>
        <w:t xml:space="preserve"> про </w:t>
      </w:r>
      <w:proofErr w:type="spellStart"/>
      <w:r w:rsidRPr="00167E50">
        <w:rPr>
          <w:color w:val="000000"/>
          <w:shd w:val="clear" w:color="auto" w:fill="FFFFFF"/>
        </w:rPr>
        <w:t>розмі</w:t>
      </w:r>
      <w:proofErr w:type="gramStart"/>
      <w:r w:rsidRPr="00167E50">
        <w:rPr>
          <w:color w:val="000000"/>
          <w:shd w:val="clear" w:color="auto" w:fill="FFFFFF"/>
        </w:rPr>
        <w:t>р</w:t>
      </w:r>
      <w:proofErr w:type="spellEnd"/>
      <w:proofErr w:type="gram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земельної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ділянки</w:t>
      </w:r>
      <w:proofErr w:type="spellEnd"/>
      <w:r w:rsidRPr="00167E50">
        <w:rPr>
          <w:color w:val="000000"/>
          <w:shd w:val="clear" w:color="auto" w:fill="FFFFFF"/>
        </w:rPr>
        <w:t xml:space="preserve">, </w:t>
      </w:r>
      <w:proofErr w:type="spellStart"/>
      <w:r w:rsidRPr="00167E50">
        <w:rPr>
          <w:color w:val="000000"/>
          <w:shd w:val="clear" w:color="auto" w:fill="FFFFFF"/>
        </w:rPr>
        <w:t>переданої</w:t>
      </w:r>
      <w:proofErr w:type="spellEnd"/>
      <w:r w:rsidRPr="00167E50">
        <w:rPr>
          <w:color w:val="000000"/>
          <w:shd w:val="clear" w:color="auto" w:fill="FFFFFF"/>
        </w:rPr>
        <w:t xml:space="preserve"> у </w:t>
      </w:r>
      <w:proofErr w:type="spellStart"/>
      <w:r w:rsidRPr="00167E50">
        <w:rPr>
          <w:color w:val="000000"/>
          <w:shd w:val="clear" w:color="auto" w:fill="FFFFFF"/>
        </w:rPr>
        <w:t>власність</w:t>
      </w:r>
      <w:proofErr w:type="spellEnd"/>
      <w:r w:rsidRPr="00167E50">
        <w:rPr>
          <w:color w:val="000000"/>
          <w:shd w:val="clear" w:color="auto" w:fill="FFFFFF"/>
        </w:rPr>
        <w:t xml:space="preserve"> з </w:t>
      </w:r>
      <w:proofErr w:type="spellStart"/>
      <w:r w:rsidRPr="00167E50">
        <w:rPr>
          <w:color w:val="000000"/>
          <w:shd w:val="clear" w:color="auto" w:fill="FFFFFF"/>
        </w:rPr>
        <w:t>фактичними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розмірами</w:t>
      </w:r>
      <w:proofErr w:type="spellEnd"/>
      <w:r w:rsidRPr="00167E50">
        <w:rPr>
          <w:color w:val="000000"/>
          <w:shd w:val="clear" w:color="auto" w:fill="FFFFFF"/>
        </w:rPr>
        <w:t xml:space="preserve">, то </w:t>
      </w:r>
      <w:proofErr w:type="spellStart"/>
      <w:r w:rsidRPr="00167E50">
        <w:rPr>
          <w:color w:val="000000"/>
          <w:shd w:val="clear" w:color="auto" w:fill="FFFFFF"/>
        </w:rPr>
        <w:t>остаточний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розмір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площі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такої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color w:val="000000"/>
          <w:shd w:val="clear" w:color="auto" w:fill="FFFFFF"/>
        </w:rPr>
        <w:t>ділянки</w:t>
      </w:r>
      <w:proofErr w:type="spellEnd"/>
      <w:r w:rsidRPr="00167E50">
        <w:rPr>
          <w:color w:val="000000"/>
          <w:shd w:val="clear" w:color="auto" w:fill="FFFFFF"/>
        </w:rPr>
        <w:t xml:space="preserve"> буде </w:t>
      </w:r>
      <w:proofErr w:type="spellStart"/>
      <w:r w:rsidRPr="00167E50">
        <w:rPr>
          <w:color w:val="000000"/>
          <w:shd w:val="clear" w:color="auto" w:fill="FFFFFF"/>
        </w:rPr>
        <w:t>визначено</w:t>
      </w:r>
      <w:proofErr w:type="spellEnd"/>
      <w:r w:rsidRPr="00167E50">
        <w:rPr>
          <w:color w:val="000000"/>
          <w:shd w:val="clear" w:color="auto" w:fill="FFFFFF"/>
        </w:rPr>
        <w:t xml:space="preserve"> </w:t>
      </w:r>
      <w:proofErr w:type="spellStart"/>
      <w:r w:rsidRPr="00167E50">
        <w:rPr>
          <w:shd w:val="clear" w:color="auto" w:fill="FFFFFF"/>
        </w:rPr>
        <w:t>додатково</w:t>
      </w:r>
      <w:proofErr w:type="spellEnd"/>
      <w:r w:rsidRPr="00167E50">
        <w:rPr>
          <w:shd w:val="clear" w:color="auto" w:fill="FFFFFF"/>
        </w:rPr>
        <w:t xml:space="preserve"> при </w:t>
      </w:r>
      <w:proofErr w:type="spellStart"/>
      <w:r w:rsidRPr="00167E50">
        <w:rPr>
          <w:shd w:val="clear" w:color="auto" w:fill="FFFFFF"/>
        </w:rPr>
        <w:t>виготовленні</w:t>
      </w:r>
      <w:proofErr w:type="spellEnd"/>
      <w:r w:rsidRPr="00167E50">
        <w:rPr>
          <w:shd w:val="clear" w:color="auto" w:fill="FFFFFF"/>
        </w:rPr>
        <w:t xml:space="preserve"> </w:t>
      </w:r>
      <w:proofErr w:type="spellStart"/>
      <w:r w:rsidRPr="00167E50">
        <w:rPr>
          <w:shd w:val="clear" w:color="auto" w:fill="FFFFFF"/>
        </w:rPr>
        <w:t>технічної</w:t>
      </w:r>
      <w:proofErr w:type="spellEnd"/>
      <w:r w:rsidRPr="00167E50">
        <w:rPr>
          <w:shd w:val="clear" w:color="auto" w:fill="FFFFFF"/>
        </w:rPr>
        <w:t xml:space="preserve"> </w:t>
      </w:r>
      <w:proofErr w:type="spellStart"/>
      <w:r w:rsidRPr="00167E50">
        <w:rPr>
          <w:shd w:val="clear" w:color="auto" w:fill="FFFFFF"/>
        </w:rPr>
        <w:t>документації</w:t>
      </w:r>
      <w:proofErr w:type="spellEnd"/>
      <w:r w:rsidRPr="00167E50">
        <w:rPr>
          <w:shd w:val="clear" w:color="auto" w:fill="FFFFFF"/>
        </w:rPr>
        <w:t xml:space="preserve"> </w:t>
      </w:r>
      <w:proofErr w:type="spellStart"/>
      <w:r w:rsidRPr="00167E50">
        <w:rPr>
          <w:shd w:val="clear" w:color="auto" w:fill="FFFFFF"/>
        </w:rPr>
        <w:t>щодо</w:t>
      </w:r>
      <w:proofErr w:type="spellEnd"/>
      <w:r w:rsidRPr="00167E50">
        <w:rPr>
          <w:shd w:val="clear" w:color="auto" w:fill="FFFFFF"/>
        </w:rPr>
        <w:t xml:space="preserve"> </w:t>
      </w:r>
      <w:proofErr w:type="spellStart"/>
      <w:r w:rsidRPr="00167E50">
        <w:rPr>
          <w:shd w:val="clear" w:color="auto" w:fill="FFFFFF"/>
        </w:rPr>
        <w:t>встановлення</w:t>
      </w:r>
      <w:proofErr w:type="spellEnd"/>
      <w:r w:rsidRPr="00167E50">
        <w:rPr>
          <w:shd w:val="clear" w:color="auto" w:fill="FFFFFF"/>
        </w:rPr>
        <w:t xml:space="preserve"> меж </w:t>
      </w:r>
      <w:proofErr w:type="spellStart"/>
      <w:r w:rsidRPr="00167E50">
        <w:rPr>
          <w:shd w:val="clear" w:color="auto" w:fill="FFFFFF"/>
        </w:rPr>
        <w:t>земельної</w:t>
      </w:r>
      <w:proofErr w:type="spellEnd"/>
      <w:r w:rsidRPr="00167E50">
        <w:rPr>
          <w:shd w:val="clear" w:color="auto" w:fill="FFFFFF"/>
        </w:rPr>
        <w:t xml:space="preserve"> </w:t>
      </w:r>
      <w:proofErr w:type="spellStart"/>
      <w:r w:rsidRPr="00167E50">
        <w:rPr>
          <w:shd w:val="clear" w:color="auto" w:fill="FFFFFF"/>
        </w:rPr>
        <w:t>ділянки</w:t>
      </w:r>
      <w:proofErr w:type="spellEnd"/>
      <w:r w:rsidRPr="00167E50">
        <w:rPr>
          <w:shd w:val="clear" w:color="auto" w:fill="FFFFFF"/>
        </w:rPr>
        <w:t xml:space="preserve"> в </w:t>
      </w:r>
      <w:proofErr w:type="spellStart"/>
      <w:r w:rsidRPr="00167E50">
        <w:rPr>
          <w:shd w:val="clear" w:color="auto" w:fill="FFFFFF"/>
        </w:rPr>
        <w:t>натурі</w:t>
      </w:r>
      <w:proofErr w:type="spellEnd"/>
      <w:r w:rsidRPr="00167E50">
        <w:rPr>
          <w:shd w:val="clear" w:color="auto" w:fill="FFFFFF"/>
        </w:rPr>
        <w:t xml:space="preserve"> (на </w:t>
      </w:r>
      <w:proofErr w:type="spellStart"/>
      <w:r w:rsidRPr="00167E50">
        <w:rPr>
          <w:shd w:val="clear" w:color="auto" w:fill="FFFFFF"/>
        </w:rPr>
        <w:t>місцевості</w:t>
      </w:r>
      <w:proofErr w:type="spellEnd"/>
      <w:r w:rsidRPr="00167E50">
        <w:rPr>
          <w:shd w:val="clear" w:color="auto" w:fill="FFFFFF"/>
        </w:rPr>
        <w:t>).</w:t>
      </w:r>
    </w:p>
    <w:p w:rsidR="0015776E" w:rsidRDefault="0015776E" w:rsidP="0015776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167E50">
        <w:rPr>
          <w:shd w:val="clear" w:color="auto" w:fill="FFFFFF"/>
          <w:lang w:val="uk-UA"/>
        </w:rPr>
        <w:t xml:space="preserve">Рекомендувати </w:t>
      </w:r>
      <w:r w:rsidRPr="00167E50">
        <w:rPr>
          <w:lang w:val="uk-UA"/>
        </w:rPr>
        <w:t>ГАЛИШЕНКО Ганні Миколаївні</w:t>
      </w:r>
      <w:r w:rsidRPr="00167E50">
        <w:rPr>
          <w:shd w:val="clear" w:color="auto" w:fill="FFFFFF"/>
          <w:lang w:val="uk-UA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15776E" w:rsidRDefault="0015776E" w:rsidP="0015776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167E50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167E50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167E50">
        <w:rPr>
          <w:lang w:val="uk-UA"/>
        </w:rPr>
        <w:t>Знам’янської</w:t>
      </w:r>
      <w:proofErr w:type="spellEnd"/>
      <w:r w:rsidRPr="00167E50">
        <w:rPr>
          <w:lang w:val="uk-UA"/>
        </w:rPr>
        <w:t xml:space="preserve"> міської ради</w:t>
      </w:r>
      <w:r w:rsidRPr="00167E50">
        <w:rPr>
          <w:shd w:val="clear" w:color="auto" w:fill="FFFFFF"/>
          <w:lang w:val="uk-UA"/>
        </w:rPr>
        <w:t xml:space="preserve"> (</w:t>
      </w:r>
      <w:proofErr w:type="spellStart"/>
      <w:r w:rsidRPr="00167E50">
        <w:rPr>
          <w:shd w:val="clear" w:color="auto" w:fill="FFFFFF"/>
          <w:lang w:val="uk-UA"/>
        </w:rPr>
        <w:t>нач</w:t>
      </w:r>
      <w:proofErr w:type="spellEnd"/>
      <w:r w:rsidRPr="00167E50">
        <w:rPr>
          <w:shd w:val="clear" w:color="auto" w:fill="FFFFFF"/>
          <w:lang w:val="uk-UA"/>
        </w:rPr>
        <w:t>. Алла ГРИЦЮК).</w:t>
      </w:r>
    </w:p>
    <w:p w:rsidR="0015776E" w:rsidRPr="00167E50" w:rsidRDefault="0015776E" w:rsidP="0015776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15776E" w:rsidRDefault="0015776E" w:rsidP="0015776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5776E" w:rsidRDefault="0015776E" w:rsidP="0015776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5776E" w:rsidRDefault="0015776E" w:rsidP="0015776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15776E" w:rsidRDefault="0015776E" w:rsidP="0015776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776E" w:rsidRDefault="0015776E" w:rsidP="0015776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123" w:rsidRPr="0015776E" w:rsidRDefault="00B05123">
      <w:pPr>
        <w:rPr>
          <w:lang w:val="uk-UA"/>
        </w:rPr>
      </w:pPr>
    </w:p>
    <w:sectPr w:rsidR="00B05123" w:rsidRPr="0015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F4F01"/>
    <w:multiLevelType w:val="hybridMultilevel"/>
    <w:tmpl w:val="24460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6E"/>
    <w:rsid w:val="0015776E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76E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15776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15776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76E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15776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15776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2021-11-24T14:24:00Z</dcterms:created>
  <dcterms:modified xsi:type="dcterms:W3CDTF">2021-11-24T14:25:00Z</dcterms:modified>
</cp:coreProperties>
</file>