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2A" w:rsidRPr="006538E9" w:rsidRDefault="0070652A" w:rsidP="0070652A">
      <w:pPr>
        <w:jc w:val="center"/>
        <w:rPr>
          <w:color w:val="000000"/>
          <w:lang w:val="uk-UA"/>
        </w:rPr>
      </w:pPr>
      <w:r>
        <w:rPr>
          <w:rFonts w:eastAsia="SimSun"/>
          <w:noProof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52A" w:rsidRPr="006538E9" w:rsidRDefault="0070652A" w:rsidP="0070652A">
      <w:pPr>
        <w:pStyle w:val="a9"/>
        <w:jc w:val="left"/>
        <w:rPr>
          <w:color w:val="000000"/>
          <w:sz w:val="24"/>
        </w:rPr>
      </w:pP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СЕМЕНІВСЬКА СЕЛИЩНА РАДА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Сорок </w:t>
      </w:r>
      <w:r w:rsidR="00782447">
        <w:rPr>
          <w:color w:val="000000"/>
          <w:sz w:val="28"/>
          <w:szCs w:val="28"/>
          <w:lang w:val="uk-UA"/>
        </w:rPr>
        <w:t>сьома</w:t>
      </w:r>
      <w:r w:rsidRPr="006538E9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першого скликання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ПРОЕКТ   Р І Ш Е Н </w:t>
      </w:r>
      <w:proofErr w:type="spellStart"/>
      <w:r w:rsidRPr="006538E9">
        <w:rPr>
          <w:color w:val="000000"/>
          <w:sz w:val="28"/>
          <w:szCs w:val="28"/>
          <w:lang w:val="uk-UA"/>
        </w:rPr>
        <w:t>Н</w:t>
      </w:r>
      <w:proofErr w:type="spellEnd"/>
      <w:r w:rsidRPr="006538E9">
        <w:rPr>
          <w:color w:val="000000"/>
          <w:sz w:val="28"/>
          <w:szCs w:val="28"/>
          <w:lang w:val="uk-UA"/>
        </w:rPr>
        <w:t xml:space="preserve"> Я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82447" w:rsidP="0070652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</w:t>
      </w:r>
      <w:r w:rsidR="0070652A" w:rsidRPr="006538E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липня</w:t>
      </w:r>
      <w:r w:rsidR="0070652A" w:rsidRPr="006538E9">
        <w:rPr>
          <w:color w:val="000000"/>
          <w:sz w:val="28"/>
          <w:szCs w:val="28"/>
          <w:lang w:val="uk-UA"/>
        </w:rPr>
        <w:t xml:space="preserve"> 2019 року                                                                        </w:t>
      </w:r>
      <w:proofErr w:type="spellStart"/>
      <w:r w:rsidR="0070652A" w:rsidRPr="006538E9">
        <w:rPr>
          <w:color w:val="000000"/>
          <w:sz w:val="28"/>
          <w:szCs w:val="28"/>
          <w:lang w:val="uk-UA"/>
        </w:rPr>
        <w:t>смт</w:t>
      </w:r>
      <w:proofErr w:type="spellEnd"/>
      <w:r w:rsidR="0070652A" w:rsidRPr="006538E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70652A" w:rsidRPr="006538E9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70652A" w:rsidRPr="006538E9" w:rsidRDefault="0070652A" w:rsidP="0070652A">
      <w:pPr>
        <w:rPr>
          <w:sz w:val="28"/>
          <w:szCs w:val="28"/>
          <w:lang w:val="uk-UA"/>
        </w:rPr>
      </w:pPr>
    </w:p>
    <w:p w:rsidR="000675D7" w:rsidRP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</w:t>
      </w:r>
      <w:r w:rsidRPr="000675D7">
        <w:rPr>
          <w:b/>
          <w:sz w:val="28"/>
          <w:szCs w:val="28"/>
          <w:lang w:val="uk-UA"/>
        </w:rPr>
        <w:br/>
        <w:t xml:space="preserve">до показників бюджету  Семенівської </w:t>
      </w:r>
    </w:p>
    <w:p w:rsid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селищної об’єднаної територіальної</w:t>
      </w:r>
    </w:p>
    <w:p w:rsidR="009901E6" w:rsidRPr="00D461A1" w:rsidRDefault="00946B55" w:rsidP="009901E6">
      <w:pPr>
        <w:rPr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громади на 201</w:t>
      </w:r>
      <w:r w:rsidR="00C96331">
        <w:rPr>
          <w:b/>
          <w:sz w:val="28"/>
          <w:szCs w:val="28"/>
          <w:lang w:val="uk-UA"/>
        </w:rPr>
        <w:t>9</w:t>
      </w:r>
      <w:r w:rsidRPr="000675D7">
        <w:rPr>
          <w:b/>
          <w:sz w:val="28"/>
          <w:szCs w:val="28"/>
          <w:lang w:val="uk-UA"/>
        </w:rPr>
        <w:t xml:space="preserve"> рік</w:t>
      </w:r>
      <w:r w:rsidRPr="00946B55">
        <w:rPr>
          <w:lang w:val="uk-UA"/>
        </w:rPr>
        <w:br/>
      </w:r>
    </w:p>
    <w:p w:rsidR="00D105CC" w:rsidRDefault="007334F9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та ст.</w:t>
      </w:r>
      <w:r w:rsidR="0070652A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78, 14,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 Бюджетного кодексу України</w:t>
      </w:r>
      <w:r w:rsidR="0070652A">
        <w:rPr>
          <w:sz w:val="28"/>
          <w:szCs w:val="28"/>
          <w:lang w:val="uk-UA"/>
        </w:rPr>
        <w:t xml:space="preserve">, керуючись 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70652A" w:rsidRPr="0070652A">
        <w:rPr>
          <w:sz w:val="28"/>
          <w:szCs w:val="28"/>
          <w:lang w:val="uk-UA"/>
        </w:rPr>
        <w:t>ст.ст. 26, 59</w:t>
      </w:r>
      <w:r w:rsidR="0070652A"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</w:t>
      </w:r>
      <w:r w:rsidR="0070652A" w:rsidRPr="006538E9">
        <w:rPr>
          <w:sz w:val="28"/>
          <w:szCs w:val="28"/>
          <w:lang w:val="uk-UA"/>
        </w:rPr>
        <w:t xml:space="preserve">враховуючи рекомендації постійних комісій, </w:t>
      </w:r>
      <w:proofErr w:type="spellStart"/>
      <w:r w:rsidR="0070652A" w:rsidRPr="006538E9">
        <w:rPr>
          <w:sz w:val="28"/>
          <w:szCs w:val="28"/>
          <w:lang w:val="uk-UA"/>
        </w:rPr>
        <w:t>Семенівська</w:t>
      </w:r>
      <w:proofErr w:type="spellEnd"/>
      <w:r w:rsidR="0070652A" w:rsidRPr="006538E9">
        <w:rPr>
          <w:sz w:val="28"/>
          <w:szCs w:val="28"/>
          <w:lang w:val="uk-UA"/>
        </w:rPr>
        <w:t xml:space="preserve"> селищна рада</w:t>
      </w:r>
      <w:r w:rsidR="0070652A">
        <w:rPr>
          <w:sz w:val="28"/>
          <w:szCs w:val="28"/>
          <w:lang w:val="uk-UA"/>
        </w:rPr>
        <w:t>,</w:t>
      </w:r>
    </w:p>
    <w:p w:rsidR="00D105CC" w:rsidRDefault="00D105CC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D105CC" w:rsidP="00D105CC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7334F9" w:rsidRPr="00D461A1">
        <w:rPr>
          <w:b/>
          <w:sz w:val="28"/>
          <w:szCs w:val="28"/>
          <w:lang w:val="uk-UA"/>
        </w:rPr>
        <w:t>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Внести зміни та доповнення до рішення селищної ради </w:t>
      </w:r>
      <w:r w:rsidR="00C96331">
        <w:rPr>
          <w:sz w:val="28"/>
          <w:szCs w:val="28"/>
          <w:lang w:val="uk-UA"/>
        </w:rPr>
        <w:t>42</w:t>
      </w:r>
      <w:r w:rsidRPr="00D461A1">
        <w:rPr>
          <w:sz w:val="28"/>
          <w:szCs w:val="28"/>
          <w:lang w:val="uk-UA"/>
        </w:rPr>
        <w:t xml:space="preserve"> сесії </w:t>
      </w:r>
      <w:r w:rsidR="00757DC2" w:rsidRPr="00D461A1">
        <w:rPr>
          <w:sz w:val="28"/>
          <w:szCs w:val="28"/>
          <w:lang w:val="uk-UA"/>
        </w:rPr>
        <w:t>1</w:t>
      </w:r>
      <w:r w:rsidRPr="00D461A1">
        <w:rPr>
          <w:sz w:val="28"/>
          <w:szCs w:val="28"/>
          <w:lang w:val="uk-UA"/>
        </w:rPr>
        <w:t xml:space="preserve"> скликання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C96331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Семенівської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C96331">
        <w:rPr>
          <w:sz w:val="28"/>
          <w:szCs w:val="28"/>
          <w:lang w:val="uk-UA"/>
        </w:rPr>
        <w:t>9</w:t>
      </w:r>
      <w:r w:rsidRPr="00D461A1">
        <w:rPr>
          <w:sz w:val="28"/>
          <w:szCs w:val="28"/>
          <w:lang w:val="uk-UA"/>
        </w:rPr>
        <w:t xml:space="preserve"> рік</w:t>
      </w:r>
      <w:r w:rsidR="00C35A30" w:rsidRPr="00D461A1">
        <w:rPr>
          <w:sz w:val="28"/>
          <w:szCs w:val="28"/>
          <w:lang w:val="uk-UA"/>
        </w:rPr>
        <w:t xml:space="preserve"> </w:t>
      </w:r>
      <w:r w:rsidR="00791F5A" w:rsidRPr="00D461A1">
        <w:rPr>
          <w:sz w:val="28"/>
          <w:szCs w:val="28"/>
          <w:lang w:val="uk-UA"/>
        </w:rPr>
        <w:t>»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згідно з </w:t>
      </w:r>
      <w:r w:rsidR="007334F9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а</w:t>
      </w:r>
      <w:r w:rsidR="007334F9" w:rsidRPr="00D461A1">
        <w:rPr>
          <w:sz w:val="28"/>
          <w:szCs w:val="28"/>
          <w:lang w:val="uk-UA"/>
        </w:rPr>
        <w:t>м</w:t>
      </w:r>
      <w:r w:rsidR="00952D03">
        <w:rPr>
          <w:sz w:val="28"/>
          <w:szCs w:val="28"/>
          <w:lang w:val="uk-UA"/>
        </w:rPr>
        <w:t>и</w:t>
      </w:r>
      <w:r w:rsidR="007334F9"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C96331">
        <w:rPr>
          <w:sz w:val="28"/>
          <w:szCs w:val="28"/>
          <w:lang w:val="uk-UA"/>
        </w:rPr>
        <w:t>5</w:t>
      </w:r>
      <w:r w:rsidRPr="00D461A1">
        <w:rPr>
          <w:sz w:val="28"/>
          <w:szCs w:val="28"/>
          <w:lang w:val="uk-UA"/>
        </w:rPr>
        <w:t xml:space="preserve">. 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Організацію виконання</w:t>
      </w:r>
      <w:r w:rsidR="0070652A">
        <w:rPr>
          <w:sz w:val="28"/>
          <w:szCs w:val="28"/>
          <w:lang w:val="uk-UA"/>
        </w:rPr>
        <w:t xml:space="preserve"> рішення </w:t>
      </w:r>
      <w:r w:rsidRPr="002C633A">
        <w:rPr>
          <w:sz w:val="28"/>
          <w:szCs w:val="28"/>
          <w:lang w:val="uk-UA"/>
        </w:rPr>
        <w:t xml:space="preserve">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3D5C27" w:rsidRPr="002C633A">
        <w:rPr>
          <w:sz w:val="28"/>
          <w:szCs w:val="28"/>
          <w:lang w:val="uk-UA"/>
        </w:rPr>
        <w:t>економічного розвитку та інвестицій</w:t>
      </w:r>
      <w:r w:rsidR="0070652A">
        <w:rPr>
          <w:sz w:val="28"/>
          <w:szCs w:val="28"/>
          <w:lang w:val="uk-UA"/>
        </w:rPr>
        <w:t xml:space="preserve"> Виконавчого комітету Семенівської селищної ради </w:t>
      </w:r>
      <w:r w:rsidRPr="002C633A">
        <w:rPr>
          <w:sz w:val="28"/>
          <w:szCs w:val="28"/>
          <w:lang w:val="uk-UA"/>
        </w:rPr>
        <w:t xml:space="preserve"> (внести відпові</w:t>
      </w:r>
      <w:r w:rsidR="00946B55" w:rsidRPr="002C633A">
        <w:rPr>
          <w:sz w:val="28"/>
          <w:szCs w:val="28"/>
          <w:lang w:val="uk-UA"/>
        </w:rPr>
        <w:t>дні зміни</w:t>
      </w:r>
      <w:r w:rsidRPr="002C633A">
        <w:rPr>
          <w:sz w:val="28"/>
          <w:szCs w:val="28"/>
          <w:lang w:val="uk-UA"/>
        </w:rPr>
        <w:t>).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</w:t>
      </w:r>
      <w:r w:rsidR="0070652A">
        <w:rPr>
          <w:sz w:val="28"/>
          <w:szCs w:val="28"/>
          <w:lang w:val="uk-UA"/>
        </w:rPr>
        <w:t xml:space="preserve"> </w:t>
      </w:r>
      <w:r w:rsidR="0070652A" w:rsidRPr="006538E9">
        <w:rPr>
          <w:color w:val="000000"/>
          <w:sz w:val="28"/>
          <w:szCs w:val="28"/>
          <w:lang w:val="uk-UA"/>
        </w:rPr>
        <w:t>селищної ради</w:t>
      </w:r>
      <w:r w:rsidRPr="002C633A">
        <w:rPr>
          <w:sz w:val="28"/>
          <w:szCs w:val="28"/>
          <w:lang w:val="uk-UA"/>
        </w:rPr>
        <w:t xml:space="preserve">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Pr="002C633A">
        <w:rPr>
          <w:sz w:val="28"/>
          <w:szCs w:val="28"/>
          <w:lang w:val="uk-UA"/>
        </w:rPr>
        <w:t>.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86105" w:rsidRPr="0007456C" w:rsidRDefault="0006575A" w:rsidP="0007456C">
      <w:pPr>
        <w:numPr>
          <w:ilvl w:val="0"/>
          <w:numId w:val="10"/>
        </w:numPr>
        <w:jc w:val="both"/>
        <w:rPr>
          <w:b/>
          <w:sz w:val="28"/>
          <w:szCs w:val="28"/>
          <w:lang w:val="uk-UA"/>
        </w:rPr>
      </w:pPr>
      <w:r w:rsidRPr="0007456C">
        <w:rPr>
          <w:sz w:val="28"/>
          <w:szCs w:val="28"/>
          <w:lang w:val="uk-UA"/>
        </w:rPr>
        <w:t>Додатк</w:t>
      </w:r>
      <w:r w:rsidR="00952D03" w:rsidRPr="0007456C">
        <w:rPr>
          <w:sz w:val="28"/>
          <w:szCs w:val="28"/>
          <w:lang w:val="uk-UA"/>
        </w:rPr>
        <w:t>и</w:t>
      </w:r>
      <w:r w:rsidRPr="0007456C">
        <w:rPr>
          <w:sz w:val="28"/>
          <w:szCs w:val="28"/>
          <w:lang w:val="uk-UA"/>
        </w:rPr>
        <w:t xml:space="preserve"> </w:t>
      </w:r>
      <w:r w:rsidR="00625CC1" w:rsidRPr="0007456C">
        <w:rPr>
          <w:sz w:val="28"/>
          <w:szCs w:val="28"/>
          <w:lang w:val="uk-UA"/>
        </w:rPr>
        <w:t>1</w:t>
      </w:r>
      <w:r w:rsidR="00952D03" w:rsidRPr="0007456C">
        <w:rPr>
          <w:sz w:val="28"/>
          <w:szCs w:val="28"/>
          <w:lang w:val="uk-UA"/>
        </w:rPr>
        <w:t>-</w:t>
      </w:r>
      <w:r w:rsidR="00C96331">
        <w:rPr>
          <w:sz w:val="28"/>
          <w:szCs w:val="28"/>
          <w:lang w:val="uk-UA"/>
        </w:rPr>
        <w:t>5</w:t>
      </w:r>
      <w:r w:rsidR="00625CC1" w:rsidRPr="0007456C">
        <w:rPr>
          <w:sz w:val="28"/>
          <w:szCs w:val="28"/>
          <w:lang w:val="uk-UA"/>
        </w:rPr>
        <w:t xml:space="preserve"> до</w:t>
      </w:r>
      <w:r w:rsidR="001C7786" w:rsidRPr="0007456C">
        <w:rPr>
          <w:color w:val="FF0000"/>
          <w:sz w:val="28"/>
          <w:szCs w:val="28"/>
          <w:lang w:val="uk-UA"/>
        </w:rPr>
        <w:t xml:space="preserve"> </w:t>
      </w:r>
      <w:r w:rsidR="009901E6" w:rsidRPr="0007456C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Default="0044009D" w:rsidP="0007456C">
      <w:pPr>
        <w:rPr>
          <w:b/>
          <w:sz w:val="28"/>
          <w:szCs w:val="28"/>
          <w:lang w:val="uk-UA"/>
        </w:rPr>
      </w:pPr>
      <w:r w:rsidRPr="0070652A">
        <w:rPr>
          <w:b/>
          <w:sz w:val="28"/>
          <w:szCs w:val="28"/>
          <w:lang w:val="uk-UA"/>
        </w:rPr>
        <w:t xml:space="preserve">СЕЛИЩНИЙ ГОЛОВА                     </w:t>
      </w:r>
      <w:r w:rsidRPr="0070652A">
        <w:rPr>
          <w:b/>
          <w:sz w:val="28"/>
          <w:szCs w:val="28"/>
          <w:lang w:val="uk-UA"/>
        </w:rPr>
        <w:tab/>
        <w:t xml:space="preserve">                  Л.П.МИЛАШЕВИЧ</w:t>
      </w:r>
    </w:p>
    <w:p w:rsidR="00782447" w:rsidRPr="0070652A" w:rsidRDefault="00782447" w:rsidP="0007456C">
      <w:pPr>
        <w:rPr>
          <w:b/>
          <w:lang w:val="uk-UA"/>
        </w:rPr>
      </w:pPr>
    </w:p>
    <w:sectPr w:rsidR="00782447" w:rsidRPr="0070652A" w:rsidSect="0070652A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75D7"/>
    <w:rsid w:val="0007456C"/>
    <w:rsid w:val="000745D8"/>
    <w:rsid w:val="00085DA5"/>
    <w:rsid w:val="00086105"/>
    <w:rsid w:val="00087199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62F"/>
    <w:rsid w:val="003E5B84"/>
    <w:rsid w:val="003E6785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0652A"/>
    <w:rsid w:val="007334F9"/>
    <w:rsid w:val="00740C92"/>
    <w:rsid w:val="0074343E"/>
    <w:rsid w:val="00757DC2"/>
    <w:rsid w:val="00762B36"/>
    <w:rsid w:val="00774640"/>
    <w:rsid w:val="007817E8"/>
    <w:rsid w:val="00782447"/>
    <w:rsid w:val="00786BFD"/>
    <w:rsid w:val="00791F5A"/>
    <w:rsid w:val="007A404D"/>
    <w:rsid w:val="007B087E"/>
    <w:rsid w:val="007B6D9D"/>
    <w:rsid w:val="007B7318"/>
    <w:rsid w:val="007B7483"/>
    <w:rsid w:val="007C3AC5"/>
    <w:rsid w:val="007C7239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388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A6C5B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823EE"/>
    <w:rsid w:val="00B954E8"/>
    <w:rsid w:val="00B95FEB"/>
    <w:rsid w:val="00BA7D28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9270E"/>
    <w:rsid w:val="00C95D00"/>
    <w:rsid w:val="00C96331"/>
    <w:rsid w:val="00CA2DCA"/>
    <w:rsid w:val="00CB072A"/>
    <w:rsid w:val="00CB1C9B"/>
    <w:rsid w:val="00CD3E4C"/>
    <w:rsid w:val="00CD5BFA"/>
    <w:rsid w:val="00CD7AFF"/>
    <w:rsid w:val="00CE1707"/>
    <w:rsid w:val="00D105CC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373DF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B3689"/>
    <w:rsid w:val="00FC6448"/>
    <w:rsid w:val="00FD2DC1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23E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70652A"/>
    <w:pPr>
      <w:jc w:val="center"/>
    </w:pPr>
    <w:rPr>
      <w:sz w:val="28"/>
      <w:lang w:val="uk-UA"/>
    </w:rPr>
  </w:style>
  <w:style w:type="character" w:customStyle="1" w:styleId="aa">
    <w:name w:val="Название Знак"/>
    <w:basedOn w:val="a0"/>
    <w:link w:val="a9"/>
    <w:rsid w:val="0070652A"/>
    <w:rPr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2</cp:revision>
  <cp:lastPrinted>2018-10-12T08:49:00Z</cp:lastPrinted>
  <dcterms:created xsi:type="dcterms:W3CDTF">2019-07-03T12:16:00Z</dcterms:created>
  <dcterms:modified xsi:type="dcterms:W3CDTF">2019-07-03T12:16:00Z</dcterms:modified>
</cp:coreProperties>
</file>