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7B9" w:rsidRDefault="002357CD" w:rsidP="002357CD">
      <w:pPr>
        <w:tabs>
          <w:tab w:val="left" w:pos="960"/>
        </w:tabs>
        <w:rPr>
          <w:color w:val="FF0000"/>
          <w:sz w:val="28"/>
          <w:szCs w:val="28"/>
          <w:lang w:val="uk-UA"/>
        </w:rPr>
      </w:pPr>
      <w:bookmarkStart w:id="0" w:name="_Hlk56776541"/>
      <w:r>
        <w:rPr>
          <w:color w:val="FFFF00"/>
          <w:sz w:val="28"/>
          <w:szCs w:val="28"/>
          <w:lang w:val="uk-UA"/>
        </w:rPr>
        <w:t xml:space="preserve">                                                           </w:t>
      </w:r>
      <w:r w:rsidR="001377B9">
        <w:rPr>
          <w:color w:val="FFFF00"/>
          <w:sz w:val="28"/>
          <w:szCs w:val="28"/>
          <w:lang w:val="uk-UA"/>
        </w:rPr>
        <w:t xml:space="preserve"> </w:t>
      </w:r>
      <w:r w:rsidR="001377B9">
        <w:rPr>
          <w:color w:val="FFFF00"/>
          <w:sz w:val="28"/>
          <w:szCs w:val="28"/>
          <w:lang w:val="uk-UA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3745427" r:id="rId7"/>
        </w:object>
      </w:r>
      <w:r w:rsidR="001377B9"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:rsidR="001377B9" w:rsidRDefault="001377B9" w:rsidP="001377B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1377B9" w:rsidRDefault="001377B9" w:rsidP="001377B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1377B9" w:rsidRDefault="001377B9" w:rsidP="001377B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1377B9" w:rsidRDefault="001377B9" w:rsidP="001377B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1377B9" w:rsidRDefault="001377B9" w:rsidP="001377B9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377B9" w:rsidRDefault="001377B9" w:rsidP="001377B9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одинадцятої сесії селищної ради восьмого скликання</w:t>
      </w:r>
    </w:p>
    <w:p w:rsidR="001377B9" w:rsidRDefault="001377B9" w:rsidP="001377B9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111DB8">
        <w:rPr>
          <w:bCs/>
          <w:sz w:val="28"/>
          <w:lang w:val="uk-UA"/>
        </w:rPr>
        <w:t xml:space="preserve"> </w:t>
      </w:r>
      <w:r w:rsidR="00F53661">
        <w:rPr>
          <w:bCs/>
          <w:sz w:val="28"/>
          <w:lang w:val="uk-UA"/>
        </w:rPr>
        <w:t>21</w:t>
      </w:r>
      <w:r w:rsidR="00111DB8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</w:t>
      </w:r>
      <w:r w:rsidR="00111DB8">
        <w:rPr>
          <w:bCs/>
          <w:sz w:val="28"/>
          <w:lang w:val="uk-UA"/>
        </w:rPr>
        <w:t xml:space="preserve">вересня </w:t>
      </w:r>
      <w:r>
        <w:rPr>
          <w:bCs/>
          <w:sz w:val="28"/>
          <w:lang w:val="uk-UA"/>
        </w:rPr>
        <w:t xml:space="preserve">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:rsidR="001377B9" w:rsidRDefault="001377B9" w:rsidP="001377B9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:rsidR="001377B9" w:rsidRDefault="001377B9" w:rsidP="001377B9">
      <w:pPr>
        <w:jc w:val="center"/>
        <w:rPr>
          <w:lang w:val="uk-UA"/>
        </w:rPr>
      </w:pPr>
    </w:p>
    <w:p w:rsidR="001377B9" w:rsidRDefault="001377B9" w:rsidP="001377B9">
      <w:pPr>
        <w:jc w:val="center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2357CD">
        <w:rPr>
          <w:bCs/>
          <w:sz w:val="28"/>
          <w:szCs w:val="28"/>
          <w:lang w:val="uk-UA"/>
        </w:rPr>
        <w:t xml:space="preserve">50 </w:t>
      </w:r>
      <w:bookmarkStart w:id="1" w:name="_GoBack"/>
      <w:bookmarkEnd w:id="1"/>
      <w:r>
        <w:rPr>
          <w:bCs/>
          <w:sz w:val="28"/>
          <w:szCs w:val="28"/>
          <w:lang w:val="uk-UA"/>
        </w:rPr>
        <w:t>/11-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1377B9" w:rsidTr="001377B9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377B9" w:rsidRDefault="001377B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  дозволу    на    розроблення проекту землеустрою, щодо відведення земельної ділянки для ведення особистого селянського господарства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гр.Калашник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В.О.</w:t>
            </w:r>
          </w:p>
          <w:p w:rsidR="001377B9" w:rsidRDefault="001377B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377B9" w:rsidRDefault="001377B9" w:rsidP="001377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12, 22, 33,  81,83</w:t>
      </w:r>
      <w:r w:rsidR="000E493F">
        <w:rPr>
          <w:sz w:val="28"/>
          <w:szCs w:val="28"/>
          <w:lang w:val="uk-UA"/>
        </w:rPr>
        <w:t xml:space="preserve">, 116, 118, 119, 121, 122, 186  </w:t>
      </w:r>
      <w:r>
        <w:rPr>
          <w:sz w:val="28"/>
          <w:szCs w:val="28"/>
          <w:lang w:val="uk-UA"/>
        </w:rPr>
        <w:t xml:space="preserve">Земельного Кодексу України, Законом України "Про особисте селянське господарство", Законом України «Про державний земельний кадастр» та ст. 50  Закону України "Про землеустрій", розглянувши заяву гр. </w:t>
      </w:r>
      <w:proofErr w:type="spellStart"/>
      <w:r>
        <w:rPr>
          <w:sz w:val="28"/>
          <w:szCs w:val="28"/>
          <w:lang w:val="uk-UA"/>
        </w:rPr>
        <w:t>Калашник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Вячеслава</w:t>
      </w:r>
      <w:proofErr w:type="spellEnd"/>
      <w:r>
        <w:rPr>
          <w:sz w:val="28"/>
          <w:szCs w:val="28"/>
          <w:lang w:val="uk-UA"/>
        </w:rPr>
        <w:t xml:space="preserve">  Олексійовича зареєстрований   в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вул. Гагаріна ,56  про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дозволу на розроб</w:t>
      </w:r>
      <w:r w:rsidR="00981BA0">
        <w:rPr>
          <w:sz w:val="28"/>
          <w:szCs w:val="28"/>
          <w:lang w:val="uk-UA"/>
        </w:rPr>
        <w:t xml:space="preserve">лення </w:t>
      </w:r>
      <w:r>
        <w:rPr>
          <w:sz w:val="28"/>
          <w:szCs w:val="28"/>
          <w:lang w:val="uk-UA"/>
        </w:rPr>
        <w:t xml:space="preserve"> проекту  землеустрою щодо відведення земельної ділянки орієнтовною площею 1,0000 га для ведення особ</w:t>
      </w:r>
      <w:r w:rsidR="001A5B10">
        <w:rPr>
          <w:sz w:val="28"/>
          <w:szCs w:val="28"/>
          <w:lang w:val="uk-UA"/>
        </w:rPr>
        <w:t>истого селянського господарства</w:t>
      </w:r>
      <w:r w:rsidR="00565AF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 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 </w:t>
      </w:r>
    </w:p>
    <w:p w:rsidR="001377B9" w:rsidRDefault="001377B9" w:rsidP="001377B9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1377B9" w:rsidRDefault="001377B9" w:rsidP="001377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377B9" w:rsidRDefault="001377B9" w:rsidP="001377B9">
      <w:pPr>
        <w:ind w:firstLine="708"/>
        <w:jc w:val="both"/>
        <w:rPr>
          <w:sz w:val="28"/>
          <w:szCs w:val="28"/>
          <w:lang w:val="uk-UA"/>
        </w:rPr>
      </w:pPr>
    </w:p>
    <w:p w:rsidR="001377B9" w:rsidRDefault="001377B9" w:rsidP="001377B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Калашник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Вячеславу</w:t>
      </w:r>
      <w:proofErr w:type="spellEnd"/>
      <w:r>
        <w:rPr>
          <w:sz w:val="28"/>
          <w:szCs w:val="28"/>
          <w:lang w:val="uk-UA"/>
        </w:rPr>
        <w:t xml:space="preserve"> Олексійовичу   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зареєстрований в</w:t>
      </w:r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с.Абрамівка</w:t>
      </w:r>
      <w:proofErr w:type="spellEnd"/>
      <w:r>
        <w:rPr>
          <w:sz w:val="28"/>
          <w:szCs w:val="28"/>
          <w:lang w:val="uk-UA"/>
        </w:rPr>
        <w:t xml:space="preserve">, </w:t>
      </w:r>
      <w:r w:rsidR="00D40186">
        <w:rPr>
          <w:sz w:val="28"/>
          <w:szCs w:val="28"/>
          <w:lang w:val="uk-UA"/>
        </w:rPr>
        <w:t xml:space="preserve">вул. Гагаріна ,56 на розробку </w:t>
      </w:r>
      <w:r>
        <w:rPr>
          <w:sz w:val="28"/>
          <w:szCs w:val="28"/>
          <w:lang w:val="uk-UA"/>
        </w:rPr>
        <w:t xml:space="preserve"> проекту землеустрою щодо відведення земельної ділянки у власність орієнтов</w:t>
      </w:r>
      <w:r w:rsidR="00565AF5">
        <w:rPr>
          <w:sz w:val="28"/>
          <w:szCs w:val="28"/>
          <w:lang w:val="uk-UA"/>
        </w:rPr>
        <w:t>ною площею 1,0000 га  (пасовищ)</w:t>
      </w:r>
      <w:r>
        <w:rPr>
          <w:sz w:val="28"/>
          <w:szCs w:val="28"/>
          <w:lang w:val="uk-UA"/>
        </w:rPr>
        <w:t xml:space="preserve"> для ведення особ</w:t>
      </w:r>
      <w:r w:rsidR="001A5B10">
        <w:rPr>
          <w:sz w:val="28"/>
          <w:szCs w:val="28"/>
          <w:lang w:val="uk-UA"/>
        </w:rPr>
        <w:t>истого селянського господарства</w:t>
      </w:r>
      <w:r w:rsidR="00565AF5">
        <w:rPr>
          <w:sz w:val="28"/>
          <w:szCs w:val="28"/>
          <w:lang w:val="uk-UA"/>
        </w:rPr>
        <w:t xml:space="preserve"> ,</w:t>
      </w:r>
      <w:r>
        <w:rPr>
          <w:sz w:val="28"/>
          <w:szCs w:val="28"/>
          <w:lang w:val="uk-UA"/>
        </w:rPr>
        <w:t xml:space="preserve"> яка знаходиться за  межами  с. </w:t>
      </w:r>
      <w:proofErr w:type="spellStart"/>
      <w:r>
        <w:rPr>
          <w:sz w:val="28"/>
          <w:szCs w:val="28"/>
          <w:lang w:val="uk-UA"/>
        </w:rPr>
        <w:t>Абрамівка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ради, Полтавського району  Полтавської  області із  земель сільськогосподарського призначення комунальної власності.</w:t>
      </w:r>
    </w:p>
    <w:p w:rsidR="001377B9" w:rsidRDefault="001377B9" w:rsidP="001377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377B9" w:rsidRDefault="001377B9" w:rsidP="001377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r>
        <w:rPr>
          <w:sz w:val="28"/>
          <w:szCs w:val="28"/>
        </w:rPr>
        <w:t xml:space="preserve">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погод</w:t>
      </w:r>
      <w:proofErr w:type="spellStart"/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</w:t>
      </w:r>
      <w:r w:rsidR="000E493F">
        <w:rPr>
          <w:sz w:val="28"/>
          <w:szCs w:val="28"/>
        </w:rPr>
        <w:t>тею</w:t>
      </w:r>
      <w:proofErr w:type="spellEnd"/>
      <w:r w:rsidR="000E493F">
        <w:rPr>
          <w:sz w:val="28"/>
          <w:szCs w:val="28"/>
        </w:rPr>
        <w:t xml:space="preserve"> 18</w:t>
      </w:r>
      <w:r w:rsidR="000E493F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Земельного </w:t>
      </w:r>
      <w:r>
        <w:rPr>
          <w:sz w:val="28"/>
          <w:szCs w:val="28"/>
        </w:rPr>
        <w:t>Кодексу</w:t>
      </w:r>
      <w:r>
        <w:rPr>
          <w:sz w:val="28"/>
          <w:szCs w:val="28"/>
          <w:lang w:val="uk-UA"/>
        </w:rPr>
        <w:t xml:space="preserve"> України та подати на затвердження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1377B9" w:rsidRDefault="001377B9" w:rsidP="001377B9">
      <w:pPr>
        <w:jc w:val="both"/>
        <w:rPr>
          <w:sz w:val="28"/>
          <w:szCs w:val="28"/>
          <w:lang w:val="uk-UA"/>
        </w:rPr>
      </w:pPr>
    </w:p>
    <w:p w:rsidR="001377B9" w:rsidRDefault="001377B9" w:rsidP="001377B9">
      <w:pPr>
        <w:jc w:val="both"/>
        <w:rPr>
          <w:sz w:val="28"/>
          <w:szCs w:val="28"/>
          <w:lang w:val="uk-UA"/>
        </w:rPr>
      </w:pPr>
    </w:p>
    <w:p w:rsidR="001377B9" w:rsidRDefault="001377B9" w:rsidP="001377B9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>Сергій СИДОРЕНКО</w:t>
      </w:r>
    </w:p>
    <w:p w:rsidR="00CF721D" w:rsidRDefault="00CF721D" w:rsidP="00CF721D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 xml:space="preserve">. </w:t>
      </w:r>
      <w:proofErr w:type="spellStart"/>
      <w:r>
        <w:rPr>
          <w:sz w:val="20"/>
          <w:szCs w:val="20"/>
          <w:lang w:val="uk-UA"/>
        </w:rPr>
        <w:t>Патюк</w:t>
      </w:r>
      <w:proofErr w:type="spellEnd"/>
      <w:r>
        <w:rPr>
          <w:sz w:val="20"/>
          <w:szCs w:val="20"/>
          <w:lang w:val="uk-UA"/>
        </w:rPr>
        <w:t xml:space="preserve"> В.В.</w:t>
      </w:r>
    </w:p>
    <w:p w:rsidR="001377B9" w:rsidRDefault="001377B9" w:rsidP="001377B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bookmarkEnd w:id="0"/>
    </w:p>
    <w:p w:rsidR="001377B9" w:rsidRDefault="001377B9" w:rsidP="001377B9">
      <w:pPr>
        <w:spacing w:line="120" w:lineRule="auto"/>
        <w:jc w:val="center"/>
        <w:rPr>
          <w:lang w:val="uk-UA"/>
        </w:rPr>
      </w:pPr>
    </w:p>
    <w:p w:rsidR="001377B9" w:rsidRDefault="001377B9" w:rsidP="001377B9">
      <w:pPr>
        <w:jc w:val="center"/>
        <w:rPr>
          <w:lang w:val="uk-UA"/>
        </w:rPr>
      </w:pPr>
    </w:p>
    <w:p w:rsidR="00E04B58" w:rsidRPr="001377B9" w:rsidRDefault="00E04B58">
      <w:pPr>
        <w:rPr>
          <w:lang w:val="uk-UA"/>
        </w:rPr>
      </w:pPr>
    </w:p>
    <w:sectPr w:rsidR="00E04B58" w:rsidRPr="00137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C79"/>
    <w:rsid w:val="000E493F"/>
    <w:rsid w:val="000F68E6"/>
    <w:rsid w:val="00111DB8"/>
    <w:rsid w:val="001377B9"/>
    <w:rsid w:val="001A5B10"/>
    <w:rsid w:val="00210C79"/>
    <w:rsid w:val="002357CD"/>
    <w:rsid w:val="00565AF5"/>
    <w:rsid w:val="00981BA0"/>
    <w:rsid w:val="00CF721D"/>
    <w:rsid w:val="00D40186"/>
    <w:rsid w:val="00E04B58"/>
    <w:rsid w:val="00F5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77B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77B9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77B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77B9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pc-com</cp:lastModifiedBy>
  <cp:revision>23</cp:revision>
  <cp:lastPrinted>2021-09-17T12:45:00Z</cp:lastPrinted>
  <dcterms:created xsi:type="dcterms:W3CDTF">2021-08-17T11:30:00Z</dcterms:created>
  <dcterms:modified xsi:type="dcterms:W3CDTF">2021-09-21T13:04:00Z</dcterms:modified>
</cp:coreProperties>
</file>