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A2D" w:rsidRPr="005C3DD1" w:rsidRDefault="00E47A2D" w:rsidP="00357DA4">
      <w:pPr>
        <w:rPr>
          <w:sz w:val="22"/>
          <w:lang w:val="uk-UA"/>
        </w:rPr>
      </w:pPr>
    </w:p>
    <w:p w:rsidR="00E47A2D" w:rsidRDefault="00E47A2D" w:rsidP="009F4557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fillcolor="window">
            <v:imagedata r:id="rId4" o:title="" grayscale="t" bilevel="t"/>
          </v:shape>
        </w:pict>
      </w:r>
    </w:p>
    <w:p w:rsidR="00E47A2D" w:rsidRDefault="00E47A2D" w:rsidP="009F45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7A2D" w:rsidRDefault="00E47A2D" w:rsidP="009F4557">
      <w:pPr>
        <w:jc w:val="center"/>
      </w:pPr>
      <w:r>
        <w:t>Н А Г І Р Я Н С Ь К А   С І Л Ь С Ь К А    Р А Д А</w:t>
      </w:r>
    </w:p>
    <w:p w:rsidR="00E47A2D" w:rsidRDefault="00E47A2D" w:rsidP="009F4557">
      <w:pPr>
        <w:jc w:val="center"/>
      </w:pPr>
      <w:r>
        <w:t>ЧОРТКІВСЬКОГО   РАЙОНУ    ТЕРНОПІЛЬСЬКОЇ   ОБЛАСТІ</w:t>
      </w:r>
    </w:p>
    <w:p w:rsidR="00E47A2D" w:rsidRDefault="00E47A2D" w:rsidP="009F4557">
      <w:pPr>
        <w:jc w:val="center"/>
      </w:pPr>
      <w:r>
        <w:t>ВОСЬМЕ    СКЛИКАННЯ</w:t>
      </w:r>
    </w:p>
    <w:p w:rsidR="00E47A2D" w:rsidRDefault="00E47A2D" w:rsidP="009F4557">
      <w:pPr>
        <w:jc w:val="center"/>
      </w:pPr>
      <w:r>
        <w:t>ВОСЬМА СЕСІЯ</w:t>
      </w:r>
    </w:p>
    <w:p w:rsidR="00E47A2D" w:rsidRDefault="00E47A2D" w:rsidP="009F4557">
      <w:pPr>
        <w:jc w:val="center"/>
      </w:pPr>
      <w:r>
        <w:t>Р І Ш Е Н Н Я</w:t>
      </w:r>
    </w:p>
    <w:p w:rsidR="00E47A2D" w:rsidRDefault="00E47A2D" w:rsidP="009F4557">
      <w:pPr>
        <w:ind w:left="709"/>
        <w:jc w:val="both"/>
      </w:pPr>
    </w:p>
    <w:p w:rsidR="00E47A2D" w:rsidRPr="00BE3939" w:rsidRDefault="00E47A2D" w:rsidP="009F4557">
      <w:pPr>
        <w:rPr>
          <w:lang w:val="uk-UA"/>
        </w:rPr>
      </w:pPr>
      <w:r>
        <w:t xml:space="preserve">від   </w:t>
      </w:r>
      <w:r>
        <w:rPr>
          <w:lang w:val="uk-UA"/>
        </w:rPr>
        <w:t>31 травня</w:t>
      </w:r>
      <w:r>
        <w:t xml:space="preserve"> 2021 року                                   № </w:t>
      </w:r>
      <w:r>
        <w:rPr>
          <w:lang w:val="uk-UA"/>
        </w:rPr>
        <w:t>425</w:t>
      </w:r>
    </w:p>
    <w:p w:rsidR="00E47A2D" w:rsidRDefault="00E47A2D" w:rsidP="009F4557">
      <w:pPr>
        <w:jc w:val="both"/>
      </w:pPr>
      <w:r>
        <w:t xml:space="preserve">с-ще  Нагірянка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7A2D" w:rsidRPr="005E676D" w:rsidRDefault="00E47A2D" w:rsidP="009F4557">
      <w:pPr>
        <w:pStyle w:val="BodyText"/>
        <w:rPr>
          <w:b/>
          <w:lang w:val="uk-UA"/>
        </w:rPr>
      </w:pPr>
    </w:p>
    <w:p w:rsidR="00E47A2D" w:rsidRPr="00537B99" w:rsidRDefault="00E47A2D" w:rsidP="00F7226B">
      <w:pPr>
        <w:rPr>
          <w:b/>
          <w:bCs/>
          <w:lang w:val="uk-UA" w:eastAsia="uk-UA"/>
        </w:rPr>
      </w:pPr>
      <w:r w:rsidRPr="00537B99">
        <w:rPr>
          <w:b/>
          <w:lang w:val="uk-UA"/>
        </w:rPr>
        <w:t>Про затвердження</w:t>
      </w:r>
      <w:r w:rsidRPr="00537B99">
        <w:rPr>
          <w:b/>
          <w:bCs/>
          <w:lang w:eastAsia="uk-UA"/>
        </w:rPr>
        <w:t xml:space="preserve"> Програм</w:t>
      </w:r>
      <w:r w:rsidRPr="00537B99">
        <w:rPr>
          <w:b/>
          <w:bCs/>
          <w:lang w:val="uk-UA" w:eastAsia="uk-UA"/>
        </w:rPr>
        <w:t>и</w:t>
      </w:r>
      <w:r w:rsidRPr="00537B99">
        <w:rPr>
          <w:b/>
          <w:lang w:val="uk-UA" w:eastAsia="uk-UA"/>
        </w:rPr>
        <w:t xml:space="preserve"> </w:t>
      </w:r>
      <w:r w:rsidRPr="00537B99">
        <w:rPr>
          <w:b/>
          <w:bCs/>
          <w:lang w:eastAsia="uk-UA"/>
        </w:rPr>
        <w:t xml:space="preserve">розвитку </w:t>
      </w:r>
    </w:p>
    <w:p w:rsidR="00E47A2D" w:rsidRPr="00537B99" w:rsidRDefault="00E47A2D" w:rsidP="00F7226B">
      <w:pPr>
        <w:rPr>
          <w:b/>
          <w:lang w:val="uk-UA" w:eastAsia="uk-UA"/>
        </w:rPr>
      </w:pPr>
      <w:r w:rsidRPr="00537B99">
        <w:rPr>
          <w:b/>
          <w:bCs/>
          <w:lang w:eastAsia="uk-UA"/>
        </w:rPr>
        <w:t>фізичної культури і спорту на 2021-2025 роки</w:t>
      </w:r>
    </w:p>
    <w:p w:rsidR="00E47A2D" w:rsidRPr="00537B99" w:rsidRDefault="00E47A2D" w:rsidP="00F7226B">
      <w:pPr>
        <w:rPr>
          <w:b/>
          <w:lang w:eastAsia="uk-UA"/>
        </w:rPr>
      </w:pPr>
      <w:r w:rsidRPr="00537B99">
        <w:rPr>
          <w:b/>
          <w:bCs/>
          <w:lang w:eastAsia="uk-UA"/>
        </w:rPr>
        <w:t>у Нагірянській сільській територіальній громаді</w:t>
      </w:r>
    </w:p>
    <w:p w:rsidR="00E47A2D" w:rsidRPr="00537B99" w:rsidRDefault="00E47A2D" w:rsidP="00F7226B">
      <w:pPr>
        <w:rPr>
          <w:b/>
          <w:lang w:val="uk-UA"/>
        </w:rPr>
      </w:pPr>
      <w:r w:rsidRPr="00537B99">
        <w:rPr>
          <w:b/>
          <w:lang w:val="uk-UA"/>
        </w:rPr>
        <w:t xml:space="preserve"> </w:t>
      </w:r>
    </w:p>
    <w:p w:rsidR="00E47A2D" w:rsidRPr="00537B99" w:rsidRDefault="00E47A2D" w:rsidP="00357DA4">
      <w:pPr>
        <w:jc w:val="center"/>
        <w:rPr>
          <w:lang w:val="uk-UA"/>
        </w:rPr>
      </w:pPr>
    </w:p>
    <w:p w:rsidR="00E47A2D" w:rsidRPr="00537B99" w:rsidRDefault="00E47A2D" w:rsidP="00F7226B">
      <w:pPr>
        <w:jc w:val="both"/>
        <w:rPr>
          <w:lang w:val="uk-UA" w:eastAsia="uk-UA"/>
        </w:rPr>
      </w:pPr>
      <w:r w:rsidRPr="00537B99">
        <w:rPr>
          <w:lang w:val="uk-UA"/>
        </w:rPr>
        <w:t>Керуючись статтею 26, пунктом 6 статті 59 Закону України «Про місцеве самоврядування в Україні», розглянувши поданий проект Програми</w:t>
      </w:r>
      <w:r w:rsidRPr="00537B99">
        <w:rPr>
          <w:lang w:val="uk-UA" w:eastAsia="uk-UA"/>
        </w:rPr>
        <w:t xml:space="preserve"> </w:t>
      </w:r>
      <w:r w:rsidRPr="00537B99">
        <w:rPr>
          <w:bCs/>
          <w:lang w:val="uk-UA" w:eastAsia="uk-UA"/>
        </w:rPr>
        <w:t>розвитку фізичної культури і спорту на 2021-2025 роки</w:t>
      </w:r>
      <w:r w:rsidRPr="00537B99">
        <w:rPr>
          <w:lang w:val="uk-UA" w:eastAsia="uk-UA"/>
        </w:rPr>
        <w:t xml:space="preserve"> </w:t>
      </w:r>
      <w:r w:rsidRPr="00537B99">
        <w:rPr>
          <w:bCs/>
          <w:lang w:val="uk-UA" w:eastAsia="uk-UA"/>
        </w:rPr>
        <w:t xml:space="preserve">у Нагірянській сільській територіальній громаді, сільська рада </w:t>
      </w:r>
    </w:p>
    <w:p w:rsidR="00E47A2D" w:rsidRPr="00537B99" w:rsidRDefault="00E47A2D" w:rsidP="00357DA4">
      <w:pPr>
        <w:rPr>
          <w:lang w:val="uk-UA"/>
        </w:rPr>
      </w:pPr>
    </w:p>
    <w:p w:rsidR="00E47A2D" w:rsidRDefault="00E47A2D" w:rsidP="00F7226B">
      <w:pPr>
        <w:jc w:val="both"/>
        <w:rPr>
          <w:b/>
          <w:lang w:val="uk-UA"/>
        </w:rPr>
      </w:pPr>
      <w:r w:rsidRPr="00537B99">
        <w:rPr>
          <w:b/>
          <w:lang w:val="uk-UA"/>
        </w:rPr>
        <w:t>В И Р І Ш И Л А:</w:t>
      </w:r>
    </w:p>
    <w:p w:rsidR="00E47A2D" w:rsidRDefault="00E47A2D" w:rsidP="00F7226B">
      <w:pPr>
        <w:jc w:val="both"/>
        <w:rPr>
          <w:b/>
          <w:lang w:val="uk-UA"/>
        </w:rPr>
      </w:pPr>
    </w:p>
    <w:p w:rsidR="00E47A2D" w:rsidRDefault="00E47A2D" w:rsidP="00537B99">
      <w:pPr>
        <w:jc w:val="both"/>
        <w:rPr>
          <w:b/>
          <w:lang w:val="uk-UA"/>
        </w:rPr>
      </w:pPr>
      <w:r>
        <w:rPr>
          <w:b/>
          <w:lang w:val="uk-UA"/>
        </w:rPr>
        <w:t xml:space="preserve">1. </w:t>
      </w:r>
      <w:r w:rsidRPr="00537B99">
        <w:rPr>
          <w:lang w:val="uk-UA"/>
        </w:rPr>
        <w:t>Затвердити Програму</w:t>
      </w:r>
      <w:r w:rsidRPr="00537B99">
        <w:rPr>
          <w:b/>
          <w:bCs/>
          <w:lang w:val="uk-UA" w:eastAsia="uk-UA"/>
        </w:rPr>
        <w:t xml:space="preserve"> </w:t>
      </w:r>
      <w:r w:rsidRPr="00537B99">
        <w:rPr>
          <w:bCs/>
          <w:lang w:val="uk-UA" w:eastAsia="uk-UA"/>
        </w:rPr>
        <w:t>розвитку фізичної культури і спорту на 2021-2025 роки</w:t>
      </w:r>
      <w:r w:rsidRPr="00537B99">
        <w:rPr>
          <w:lang w:val="uk-UA" w:eastAsia="uk-UA"/>
        </w:rPr>
        <w:t xml:space="preserve"> </w:t>
      </w:r>
      <w:r w:rsidRPr="00537B99">
        <w:rPr>
          <w:bCs/>
          <w:lang w:val="uk-UA" w:eastAsia="uk-UA"/>
        </w:rPr>
        <w:t xml:space="preserve">у Нагірянській сільській територіальній громаді </w:t>
      </w:r>
      <w:r w:rsidRPr="00537B99">
        <w:rPr>
          <w:lang w:val="uk-UA"/>
        </w:rPr>
        <w:t>(додається).</w:t>
      </w:r>
    </w:p>
    <w:p w:rsidR="00E47A2D" w:rsidRDefault="00E47A2D" w:rsidP="00537B99">
      <w:pPr>
        <w:jc w:val="both"/>
        <w:rPr>
          <w:b/>
          <w:lang w:val="uk-UA"/>
        </w:rPr>
      </w:pPr>
    </w:p>
    <w:p w:rsidR="00E47A2D" w:rsidRPr="00537B99" w:rsidRDefault="00E47A2D" w:rsidP="00537B99">
      <w:pPr>
        <w:jc w:val="both"/>
        <w:rPr>
          <w:iCs/>
          <w:lang w:val="uk-UA"/>
        </w:rPr>
      </w:pPr>
      <w:r>
        <w:rPr>
          <w:b/>
          <w:lang w:val="uk-UA"/>
        </w:rPr>
        <w:t>2</w:t>
      </w:r>
      <w:r w:rsidRPr="00537B99">
        <w:rPr>
          <w:b/>
          <w:lang w:val="uk-UA"/>
        </w:rPr>
        <w:t>.</w:t>
      </w:r>
      <w:r>
        <w:rPr>
          <w:lang w:val="uk-UA"/>
        </w:rPr>
        <w:t xml:space="preserve"> </w:t>
      </w:r>
      <w:r w:rsidRPr="00537B99">
        <w:rPr>
          <w:lang w:val="uk-UA"/>
        </w:rPr>
        <w:t>Контроль за виконанням цього рішення покласти на постійну комісію</w:t>
      </w:r>
      <w:r>
        <w:rPr>
          <w:lang w:val="uk-UA"/>
        </w:rPr>
        <w:t xml:space="preserve"> сільської ради </w:t>
      </w:r>
      <w:r w:rsidRPr="00537B99">
        <w:rPr>
          <w:lang w:val="uk-UA"/>
        </w:rPr>
        <w:t xml:space="preserve"> з  питань </w:t>
      </w:r>
      <w:r>
        <w:rPr>
          <w:lang w:val="uk-UA"/>
        </w:rPr>
        <w:t>бюджету та соціально-економічного розвитку</w:t>
      </w:r>
      <w:r w:rsidRPr="00537B99">
        <w:rPr>
          <w:lang w:val="uk-UA"/>
        </w:rPr>
        <w:t>.</w:t>
      </w:r>
    </w:p>
    <w:p w:rsidR="00E47A2D" w:rsidRPr="00537B99" w:rsidRDefault="00E47A2D" w:rsidP="00357DA4">
      <w:pPr>
        <w:pStyle w:val="BodyTextIndent"/>
        <w:ind w:firstLine="426"/>
        <w:rPr>
          <w:sz w:val="24"/>
          <w:szCs w:val="24"/>
        </w:rPr>
      </w:pPr>
      <w:r w:rsidRPr="00537B99">
        <w:rPr>
          <w:sz w:val="24"/>
          <w:szCs w:val="24"/>
        </w:rPr>
        <w:t xml:space="preserve">   </w:t>
      </w:r>
      <w:bookmarkStart w:id="0" w:name="_GoBack"/>
      <w:bookmarkEnd w:id="0"/>
    </w:p>
    <w:p w:rsidR="00E47A2D" w:rsidRPr="00537B99" w:rsidRDefault="00E47A2D" w:rsidP="00357DA4">
      <w:pPr>
        <w:pStyle w:val="BodyTextIndent"/>
        <w:ind w:firstLine="426"/>
        <w:rPr>
          <w:sz w:val="24"/>
          <w:szCs w:val="24"/>
        </w:rPr>
      </w:pPr>
    </w:p>
    <w:p w:rsidR="00E47A2D" w:rsidRPr="00537B99" w:rsidRDefault="00E47A2D" w:rsidP="00357DA4">
      <w:pPr>
        <w:pStyle w:val="BodyTextIndent"/>
        <w:ind w:firstLine="426"/>
        <w:rPr>
          <w:sz w:val="24"/>
          <w:szCs w:val="24"/>
        </w:rPr>
      </w:pPr>
    </w:p>
    <w:p w:rsidR="00E47A2D" w:rsidRPr="00537B99" w:rsidRDefault="00E47A2D" w:rsidP="00357DA4">
      <w:pPr>
        <w:pStyle w:val="BodyTextIndent"/>
        <w:ind w:firstLine="426"/>
        <w:rPr>
          <w:sz w:val="24"/>
          <w:szCs w:val="24"/>
        </w:rPr>
      </w:pPr>
    </w:p>
    <w:p w:rsidR="00E47A2D" w:rsidRPr="00537B99" w:rsidRDefault="00E47A2D" w:rsidP="00357DA4">
      <w:pPr>
        <w:pStyle w:val="BodyTextIndent"/>
        <w:rPr>
          <w:rFonts w:ascii="Times New Roman" w:hAnsi="Times New Roman"/>
          <w:b/>
          <w:i/>
          <w:sz w:val="24"/>
          <w:szCs w:val="24"/>
        </w:rPr>
      </w:pPr>
      <w:r w:rsidRPr="00537B99"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Ігор КІНДРАТ</w:t>
      </w:r>
    </w:p>
    <w:p w:rsidR="00E47A2D" w:rsidRDefault="00E47A2D" w:rsidP="00521268">
      <w:pPr>
        <w:tabs>
          <w:tab w:val="left" w:pos="1110"/>
        </w:tabs>
        <w:ind w:left="708"/>
        <w:jc w:val="both"/>
        <w:rPr>
          <w:lang w:val="uk-UA"/>
        </w:rPr>
      </w:pPr>
      <w:r w:rsidRPr="00537B99">
        <w:rPr>
          <w:lang w:val="uk-UA"/>
        </w:rPr>
        <w:tab/>
      </w:r>
    </w:p>
    <w:p w:rsidR="00E47A2D" w:rsidRDefault="00E47A2D" w:rsidP="00521268">
      <w:pPr>
        <w:tabs>
          <w:tab w:val="left" w:pos="1110"/>
        </w:tabs>
        <w:ind w:left="708"/>
        <w:jc w:val="both"/>
        <w:rPr>
          <w:lang w:val="uk-UA"/>
        </w:rPr>
      </w:pPr>
    </w:p>
    <w:p w:rsidR="00E47A2D" w:rsidRDefault="00E47A2D" w:rsidP="00521268">
      <w:pPr>
        <w:tabs>
          <w:tab w:val="left" w:pos="1110"/>
        </w:tabs>
        <w:ind w:left="708"/>
        <w:jc w:val="both"/>
        <w:rPr>
          <w:lang w:val="uk-UA"/>
        </w:rPr>
      </w:pPr>
    </w:p>
    <w:p w:rsidR="00E47A2D" w:rsidRDefault="00E47A2D" w:rsidP="00357DA4">
      <w:pPr>
        <w:rPr>
          <w:sz w:val="22"/>
          <w:lang w:val="uk-UA"/>
        </w:rPr>
      </w:pPr>
    </w:p>
    <w:p w:rsidR="00E47A2D" w:rsidRDefault="00E47A2D" w:rsidP="00357DA4">
      <w:pPr>
        <w:rPr>
          <w:sz w:val="22"/>
          <w:lang w:val="uk-UA"/>
        </w:rPr>
      </w:pPr>
    </w:p>
    <w:p w:rsidR="00E47A2D" w:rsidRDefault="00E47A2D"/>
    <w:sectPr w:rsidR="00E47A2D" w:rsidSect="005212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65C"/>
    <w:rsid w:val="000D57F7"/>
    <w:rsid w:val="001476FC"/>
    <w:rsid w:val="00210906"/>
    <w:rsid w:val="002E4C62"/>
    <w:rsid w:val="00357DA4"/>
    <w:rsid w:val="00407D9C"/>
    <w:rsid w:val="004846FC"/>
    <w:rsid w:val="00521268"/>
    <w:rsid w:val="00537B99"/>
    <w:rsid w:val="005A1038"/>
    <w:rsid w:val="005B1CD4"/>
    <w:rsid w:val="005C3DD1"/>
    <w:rsid w:val="005E676D"/>
    <w:rsid w:val="00751BAE"/>
    <w:rsid w:val="008677BF"/>
    <w:rsid w:val="00893DB8"/>
    <w:rsid w:val="008E3F2E"/>
    <w:rsid w:val="009137AA"/>
    <w:rsid w:val="00952592"/>
    <w:rsid w:val="009F4557"/>
    <w:rsid w:val="00B814DC"/>
    <w:rsid w:val="00BE3939"/>
    <w:rsid w:val="00BE732F"/>
    <w:rsid w:val="00C464A4"/>
    <w:rsid w:val="00E35979"/>
    <w:rsid w:val="00E47A2D"/>
    <w:rsid w:val="00E90EB1"/>
    <w:rsid w:val="00ED00FA"/>
    <w:rsid w:val="00ED565C"/>
    <w:rsid w:val="00EF3399"/>
    <w:rsid w:val="00F7226B"/>
    <w:rsid w:val="00F8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DA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357DA4"/>
    <w:pPr>
      <w:ind w:firstLine="567"/>
      <w:jc w:val="both"/>
    </w:pPr>
    <w:rPr>
      <w:rFonts w:ascii="Calibri" w:eastAsia="Calibri" w:hAnsi="Calibri"/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57DA4"/>
    <w:rPr>
      <w:rFonts w:ascii="Calibri" w:hAnsi="Calibri" w:cs="Times New Roman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357D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57DA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206</Words>
  <Characters>1175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9</cp:revision>
  <cp:lastPrinted>2021-06-04T05:35:00Z</cp:lastPrinted>
  <dcterms:created xsi:type="dcterms:W3CDTF">2018-03-26T07:41:00Z</dcterms:created>
  <dcterms:modified xsi:type="dcterms:W3CDTF">2021-06-04T05:35:00Z</dcterms:modified>
</cp:coreProperties>
</file>