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04135F" w:rsidP="001D3262">
      <w:pPr>
        <w:pStyle w:val="Standard"/>
        <w:jc w:val="both"/>
      </w:pPr>
      <w:r>
        <w:rPr>
          <w:sz w:val="28"/>
          <w:szCs w:val="28"/>
        </w:rPr>
        <w:t>26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1D3262" w:rsidRPr="00D2767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</w:t>
      </w:r>
      <w:r w:rsidR="002F6E12">
        <w:rPr>
          <w:sz w:val="28"/>
          <w:szCs w:val="28"/>
        </w:rPr>
        <w:t xml:space="preserve">           </w:t>
      </w:r>
      <w:r w:rsidR="001D3262" w:rsidRPr="00D27676">
        <w:rPr>
          <w:sz w:val="28"/>
          <w:szCs w:val="28"/>
        </w:rPr>
        <w:t xml:space="preserve">   </w:t>
      </w:r>
      <w:r w:rsidR="001D3262" w:rsidRPr="001C1D86">
        <w:t>№_____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4760" w:rsidRPr="00C14760" w:rsidRDefault="00A73572" w:rsidP="00A73572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</w:rPr>
      </w:pPr>
      <w:r w:rsidRPr="00C14760">
        <w:rPr>
          <w:rFonts w:ascii="Times New Roman" w:hAnsi="Times New Roman" w:cs="Times New Roman"/>
          <w:sz w:val="28"/>
          <w:szCs w:val="28"/>
        </w:rPr>
        <w:t xml:space="preserve">Про </w:t>
      </w:r>
      <w:r w:rsidR="000808CB" w:rsidRPr="00C14760">
        <w:rPr>
          <w:rFonts w:ascii="Times New Roman" w:hAnsi="Times New Roman" w:cs="Times New Roman"/>
          <w:sz w:val="28"/>
          <w:szCs w:val="28"/>
        </w:rPr>
        <w:t>затв</w:t>
      </w:r>
      <w:bookmarkStart w:id="0" w:name="_GoBack"/>
      <w:r w:rsidR="000808CB" w:rsidRPr="00C14760">
        <w:rPr>
          <w:rFonts w:ascii="Times New Roman" w:hAnsi="Times New Roman" w:cs="Times New Roman"/>
          <w:sz w:val="28"/>
          <w:szCs w:val="28"/>
        </w:rPr>
        <w:t>е</w:t>
      </w:r>
      <w:bookmarkEnd w:id="0"/>
      <w:r w:rsidR="000808CB" w:rsidRPr="00C14760">
        <w:rPr>
          <w:rFonts w:ascii="Times New Roman" w:hAnsi="Times New Roman" w:cs="Times New Roman"/>
          <w:sz w:val="28"/>
          <w:szCs w:val="28"/>
        </w:rPr>
        <w:t xml:space="preserve">рдження </w:t>
      </w:r>
      <w:r w:rsidRPr="00C14760">
        <w:rPr>
          <w:rFonts w:ascii="Times New Roman" w:hAnsi="Times New Roman" w:cs="Times New Roman"/>
          <w:sz w:val="28"/>
          <w:szCs w:val="28"/>
        </w:rPr>
        <w:t>план</w:t>
      </w:r>
      <w:r w:rsidR="000808CB" w:rsidRPr="00C14760">
        <w:rPr>
          <w:rFonts w:ascii="Times New Roman" w:hAnsi="Times New Roman" w:cs="Times New Roman"/>
          <w:sz w:val="28"/>
          <w:szCs w:val="28"/>
        </w:rPr>
        <w:t>у</w:t>
      </w:r>
      <w:r w:rsidRPr="00C14760">
        <w:rPr>
          <w:rFonts w:ascii="Times New Roman" w:hAnsi="Times New Roman" w:cs="Times New Roman"/>
          <w:sz w:val="28"/>
          <w:szCs w:val="28"/>
        </w:rPr>
        <w:t xml:space="preserve"> </w:t>
      </w:r>
      <w:r w:rsidR="00C14760" w:rsidRPr="00C14760">
        <w:rPr>
          <w:rFonts w:ascii="Times New Roman" w:hAnsi="Times New Roman" w:cs="Times New Roman"/>
          <w:sz w:val="28"/>
          <w:szCs w:val="28"/>
        </w:rPr>
        <w:t xml:space="preserve">основних </w:t>
      </w:r>
    </w:p>
    <w:p w:rsidR="00A73572" w:rsidRPr="00C14760" w:rsidRDefault="00C14760" w:rsidP="00A73572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</w:rPr>
      </w:pPr>
      <w:r w:rsidRPr="00C14760">
        <w:rPr>
          <w:rFonts w:ascii="Times New Roman" w:hAnsi="Times New Roman" w:cs="Times New Roman"/>
          <w:sz w:val="28"/>
          <w:szCs w:val="28"/>
        </w:rPr>
        <w:t>з</w:t>
      </w:r>
      <w:r w:rsidR="00A73572" w:rsidRPr="00C14760">
        <w:rPr>
          <w:rFonts w:ascii="Times New Roman" w:hAnsi="Times New Roman" w:cs="Times New Roman"/>
          <w:sz w:val="28"/>
          <w:szCs w:val="28"/>
        </w:rPr>
        <w:t>аходів</w:t>
      </w:r>
      <w:r w:rsidRPr="00C14760">
        <w:rPr>
          <w:rFonts w:ascii="Times New Roman" w:hAnsi="Times New Roman" w:cs="Times New Roman"/>
          <w:sz w:val="28"/>
          <w:szCs w:val="28"/>
        </w:rPr>
        <w:t xml:space="preserve"> </w:t>
      </w:r>
      <w:r w:rsidR="00A73572" w:rsidRPr="00C14760">
        <w:rPr>
          <w:rFonts w:ascii="Times New Roman" w:hAnsi="Times New Roman" w:cs="Times New Roman"/>
          <w:sz w:val="28"/>
          <w:szCs w:val="28"/>
        </w:rPr>
        <w:t>цивільного захисту населених пунктів</w:t>
      </w:r>
    </w:p>
    <w:p w:rsidR="00A73572" w:rsidRPr="00C14760" w:rsidRDefault="00A73572" w:rsidP="00A73572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C1476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14760">
        <w:rPr>
          <w:rFonts w:ascii="Times New Roman" w:hAnsi="Times New Roman" w:cs="Times New Roman"/>
          <w:sz w:val="28"/>
          <w:szCs w:val="28"/>
        </w:rPr>
        <w:t xml:space="preserve"> сільської  ради на 20</w:t>
      </w:r>
      <w:r w:rsidR="00C14760" w:rsidRPr="00C14760">
        <w:rPr>
          <w:rFonts w:ascii="Times New Roman" w:hAnsi="Times New Roman" w:cs="Times New Roman"/>
          <w:sz w:val="28"/>
          <w:szCs w:val="28"/>
        </w:rPr>
        <w:t>20</w:t>
      </w:r>
      <w:r w:rsidRPr="00C14760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A73572" w:rsidRPr="00A73572" w:rsidRDefault="00A73572" w:rsidP="00A73572">
      <w:pPr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73572" w:rsidRPr="00A73572" w:rsidRDefault="00A73572" w:rsidP="00A73572">
      <w:pPr>
        <w:ind w:left="1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572">
        <w:rPr>
          <w:rFonts w:ascii="Times New Roman" w:hAnsi="Times New Roman" w:cs="Times New Roman"/>
          <w:sz w:val="28"/>
          <w:szCs w:val="28"/>
        </w:rPr>
        <w:t xml:space="preserve"> Відповідно до ст. 26 Закону України «Про місцеве самоврядування в Україні», Кодексу цивільного захисту України, розпорядження Кабінету Міністрів України від </w:t>
      </w:r>
      <w:r w:rsidR="00C14760">
        <w:rPr>
          <w:rFonts w:ascii="Times New Roman" w:hAnsi="Times New Roman" w:cs="Times New Roman"/>
          <w:sz w:val="28"/>
          <w:szCs w:val="28"/>
        </w:rPr>
        <w:t>18 грудня 2019</w:t>
      </w:r>
      <w:r w:rsidRPr="00A73572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C14760">
        <w:rPr>
          <w:rFonts w:ascii="Times New Roman" w:hAnsi="Times New Roman" w:cs="Times New Roman"/>
          <w:sz w:val="28"/>
          <w:szCs w:val="28"/>
        </w:rPr>
        <w:t>1316</w:t>
      </w:r>
      <w:r w:rsidRPr="00A73572">
        <w:rPr>
          <w:rFonts w:ascii="Times New Roman" w:hAnsi="Times New Roman" w:cs="Times New Roman"/>
          <w:sz w:val="28"/>
          <w:szCs w:val="28"/>
        </w:rPr>
        <w:t>-р «Про затвердження плану основних заходів цивільного захисту на 20</w:t>
      </w:r>
      <w:r w:rsidR="00C14760">
        <w:rPr>
          <w:rFonts w:ascii="Times New Roman" w:hAnsi="Times New Roman" w:cs="Times New Roman"/>
          <w:sz w:val="28"/>
          <w:szCs w:val="28"/>
        </w:rPr>
        <w:t>20</w:t>
      </w:r>
      <w:r w:rsidRPr="00A73572">
        <w:rPr>
          <w:rFonts w:ascii="Times New Roman" w:hAnsi="Times New Roman" w:cs="Times New Roman"/>
          <w:sz w:val="28"/>
          <w:szCs w:val="28"/>
        </w:rPr>
        <w:t xml:space="preserve"> рік», </w:t>
      </w:r>
      <w:r w:rsidR="00C14760">
        <w:rPr>
          <w:rFonts w:ascii="Times New Roman" w:hAnsi="Times New Roman" w:cs="Times New Roman"/>
          <w:sz w:val="28"/>
          <w:szCs w:val="28"/>
        </w:rPr>
        <w:t xml:space="preserve">на виконання розпорядження голови  райдержадміністрації №20 від 24.01.2020 року, </w:t>
      </w:r>
      <w:r w:rsidR="00C14760" w:rsidRPr="00C14760">
        <w:rPr>
          <w:rFonts w:ascii="Times New Roman" w:hAnsi="Times New Roman" w:cs="Times New Roman"/>
          <w:noProof/>
          <w:sz w:val="28"/>
          <w:szCs w:val="28"/>
        </w:rPr>
        <w:t>з метою оперетивного реагування на надзвичайні ситуації техногенного та природного характеру</w:t>
      </w:r>
      <w:r w:rsidR="00C14760">
        <w:rPr>
          <w:rFonts w:ascii="Times New Roman" w:hAnsi="Times New Roman" w:cs="Times New Roman"/>
          <w:noProof/>
          <w:sz w:val="28"/>
          <w:szCs w:val="28"/>
        </w:rPr>
        <w:t xml:space="preserve">, зниження ризиків виникнення надзвичайних ситуацій та підвищення рівня захисту населення і територій </w:t>
      </w:r>
      <w:r w:rsidRPr="00A73572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A7357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73572" w:rsidRPr="00A73572" w:rsidRDefault="00A73572" w:rsidP="00A735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572">
        <w:rPr>
          <w:rFonts w:ascii="Times New Roman" w:hAnsi="Times New Roman" w:cs="Times New Roman"/>
          <w:b/>
          <w:sz w:val="28"/>
          <w:szCs w:val="28"/>
        </w:rPr>
        <w:t>В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И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Р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І </w:t>
      </w:r>
      <w:r w:rsidRPr="00A73572">
        <w:rPr>
          <w:rFonts w:ascii="Times New Roman" w:hAnsi="Times New Roman" w:cs="Times New Roman"/>
          <w:b/>
          <w:sz w:val="28"/>
          <w:szCs w:val="28"/>
        </w:rPr>
        <w:t>Ш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И</w:t>
      </w:r>
      <w:r w:rsidR="00041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572">
        <w:rPr>
          <w:rFonts w:ascii="Times New Roman" w:hAnsi="Times New Roman" w:cs="Times New Roman"/>
          <w:b/>
          <w:sz w:val="28"/>
          <w:szCs w:val="28"/>
        </w:rPr>
        <w:t>В:</w:t>
      </w:r>
    </w:p>
    <w:p w:rsidR="00CD0DA8" w:rsidRDefault="00CD0DA8" w:rsidP="00CD0DA8">
      <w:pPr>
        <w:pStyle w:val="a6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  <w:t xml:space="preserve">Затвердити План основних заходів цивільного захисту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Рівненського району  на 2020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(далі – план заходів) згідно з додатком.</w:t>
      </w:r>
    </w:p>
    <w:p w:rsidR="00CD0DA8" w:rsidRDefault="00CD0DA8" w:rsidP="00CD0DA8">
      <w:pPr>
        <w:pStyle w:val="a6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ab/>
        <w:t xml:space="preserve">Керівникам структурних підрозділів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та підпорядкованим комунальним підприємствам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(установам) забезпечити виконання вищезазначеного Плану заходів, передбачивши при цьому періодичні заслуховування відповідальних за виконання заходів на засіданнях комісії з питань техногенно-екологічної безпеки та надзвичайних ситуацій 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</w:t>
      </w:r>
      <w:r w:rsidR="00D458B3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>.</w:t>
      </w:r>
    </w:p>
    <w:p w:rsidR="00CD0DA8" w:rsidRDefault="00CD0DA8" w:rsidP="00CD0DA8">
      <w:pPr>
        <w:pStyle w:val="a6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Забезпечити подання інформації про хід виконання Плану заходів у першому півріччі – до 10 червня 2020 року, за рік – до 10 січня  2021 року.</w:t>
      </w:r>
    </w:p>
    <w:p w:rsidR="00A73572" w:rsidRDefault="00CD0DA8" w:rsidP="00CD0DA8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A73572" w:rsidRPr="00A73572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1A5554">
        <w:rPr>
          <w:rFonts w:ascii="Times New Roman" w:hAnsi="Times New Roman"/>
          <w:sz w:val="28"/>
          <w:szCs w:val="28"/>
        </w:rPr>
        <w:t>залишаю за собою.</w:t>
      </w:r>
    </w:p>
    <w:p w:rsidR="001A5554" w:rsidRPr="00A73572" w:rsidRDefault="001A5554" w:rsidP="001A555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73572" w:rsidRPr="00CD0DA8" w:rsidRDefault="00A73572" w:rsidP="00CD0DA8">
      <w:pPr>
        <w:pStyle w:val="a6"/>
        <w:tabs>
          <w:tab w:val="left" w:pos="1080"/>
        </w:tabs>
        <w:spacing w:after="0"/>
        <w:ind w:left="0"/>
        <w:jc w:val="both"/>
        <w:rPr>
          <w:sz w:val="28"/>
          <w:szCs w:val="28"/>
          <w:lang w:val="uk-UA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4135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04135F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AA5783" w:rsidRDefault="00AA5783" w:rsidP="00AA5783">
      <w:pPr>
        <w:spacing w:after="0"/>
        <w:ind w:left="-720"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AA5783" w:rsidRDefault="00AA5783" w:rsidP="00AA5783">
      <w:pPr>
        <w:spacing w:after="0"/>
        <w:ind w:left="-720"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24ED0" w:rsidRDefault="00F24ED0" w:rsidP="005F24DB">
      <w:pPr>
        <w:spacing w:after="0"/>
        <w:ind w:left="552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24ED0" w:rsidSect="00AA5783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3325"/>
    <w:multiLevelType w:val="hybridMultilevel"/>
    <w:tmpl w:val="FBCC838E"/>
    <w:lvl w:ilvl="0" w:tplc="6EAA00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F71875"/>
    <w:multiLevelType w:val="hybridMultilevel"/>
    <w:tmpl w:val="C294279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20050"/>
    <w:multiLevelType w:val="hybridMultilevel"/>
    <w:tmpl w:val="44362D8C"/>
    <w:lvl w:ilvl="0" w:tplc="01E2A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4135F"/>
    <w:rsid w:val="00053170"/>
    <w:rsid w:val="00062068"/>
    <w:rsid w:val="000808CB"/>
    <w:rsid w:val="000A3A74"/>
    <w:rsid w:val="001A5554"/>
    <w:rsid w:val="001C1D86"/>
    <w:rsid w:val="001D3262"/>
    <w:rsid w:val="002305EA"/>
    <w:rsid w:val="00240015"/>
    <w:rsid w:val="0025297F"/>
    <w:rsid w:val="002668F2"/>
    <w:rsid w:val="002D5A88"/>
    <w:rsid w:val="002F6E12"/>
    <w:rsid w:val="00307E50"/>
    <w:rsid w:val="00343942"/>
    <w:rsid w:val="00354AD5"/>
    <w:rsid w:val="00397E85"/>
    <w:rsid w:val="003D03DB"/>
    <w:rsid w:val="003D4DD9"/>
    <w:rsid w:val="0042064A"/>
    <w:rsid w:val="00420FA5"/>
    <w:rsid w:val="00483C9B"/>
    <w:rsid w:val="004A6048"/>
    <w:rsid w:val="005F24DB"/>
    <w:rsid w:val="00670BE0"/>
    <w:rsid w:val="00880E59"/>
    <w:rsid w:val="008A69CE"/>
    <w:rsid w:val="008E62DD"/>
    <w:rsid w:val="009E0EAE"/>
    <w:rsid w:val="00A077A4"/>
    <w:rsid w:val="00A6047A"/>
    <w:rsid w:val="00A73572"/>
    <w:rsid w:val="00A90404"/>
    <w:rsid w:val="00AA0261"/>
    <w:rsid w:val="00AA5783"/>
    <w:rsid w:val="00AE0870"/>
    <w:rsid w:val="00AE50F0"/>
    <w:rsid w:val="00B11B17"/>
    <w:rsid w:val="00B45D5A"/>
    <w:rsid w:val="00B93B2C"/>
    <w:rsid w:val="00C14760"/>
    <w:rsid w:val="00C303ED"/>
    <w:rsid w:val="00C52AC3"/>
    <w:rsid w:val="00C77ACA"/>
    <w:rsid w:val="00C97692"/>
    <w:rsid w:val="00CD0DA8"/>
    <w:rsid w:val="00D27676"/>
    <w:rsid w:val="00D33A68"/>
    <w:rsid w:val="00D458B3"/>
    <w:rsid w:val="00D77A27"/>
    <w:rsid w:val="00DD6301"/>
    <w:rsid w:val="00E010D6"/>
    <w:rsid w:val="00F24ED0"/>
    <w:rsid w:val="00F5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5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a6">
    <w:name w:val="Body Text Indent"/>
    <w:basedOn w:val="a"/>
    <w:link w:val="a7"/>
    <w:unhideWhenUsed/>
    <w:rsid w:val="00880E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880E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5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a6">
    <w:name w:val="Body Text Indent"/>
    <w:basedOn w:val="a"/>
    <w:link w:val="a7"/>
    <w:unhideWhenUsed/>
    <w:rsid w:val="00880E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880E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EEE6-AE9D-4CE1-83A8-369A1C18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5</cp:revision>
  <cp:lastPrinted>2020-03-02T13:22:00Z</cp:lastPrinted>
  <dcterms:created xsi:type="dcterms:W3CDTF">2020-02-24T08:14:00Z</dcterms:created>
  <dcterms:modified xsi:type="dcterms:W3CDTF">2020-03-02T13:22:00Z</dcterms:modified>
</cp:coreProperties>
</file>