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E9F" w:rsidRDefault="00930E9F" w:rsidP="00930E9F">
      <w:pPr>
        <w:pStyle w:val="Standard"/>
        <w:jc w:val="center"/>
      </w:pPr>
      <w:r>
        <w:rPr>
          <w:rFonts w:ascii="Academy, 'Times New Roman'" w:hAnsi="Academy, 'Times New Roman'" w:cs="Academy, 'Times New Roman'"/>
          <w:noProof/>
          <w:lang w:eastAsia="ru-RU" w:bidi="ar-SA"/>
        </w:rPr>
        <w:drawing>
          <wp:inline distT="0" distB="0" distL="0" distR="0" wp14:anchorId="10F22FA0" wp14:editId="3619C9AB">
            <wp:extent cx="423001" cy="601199"/>
            <wp:effectExtent l="0" t="0" r="0" b="8401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3001" cy="60119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930E9F" w:rsidRDefault="00930E9F" w:rsidP="00930E9F">
      <w:pPr>
        <w:pStyle w:val="Standard"/>
        <w:jc w:val="center"/>
      </w:pP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Calibri" w:hAnsi="Calibri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Calibri" w:hAnsi="Calibri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</w:p>
    <w:p w:rsidR="00930E9F" w:rsidRDefault="00930E9F" w:rsidP="00930E9F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lang w:val="uk-UA"/>
        </w:rPr>
      </w:pPr>
      <w:r>
        <w:rPr>
          <w:rFonts w:ascii="Times New Roman CYR" w:hAnsi="Times New Roman CYR" w:cs="Times New Roman CYR"/>
          <w:b/>
          <w:bCs/>
          <w:caps/>
          <w:lang w:val="uk-UA"/>
        </w:rPr>
        <w:t>Україна</w:t>
      </w:r>
    </w:p>
    <w:p w:rsidR="00930E9F" w:rsidRDefault="00930E9F" w:rsidP="00930E9F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930E9F" w:rsidRDefault="00930E9F" w:rsidP="00930E9F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РІВНЕНСЬКОГО РАЙОНУ РІВНЕНСЬКОЇ ОБЛАСТІ</w:t>
      </w:r>
    </w:p>
    <w:p w:rsidR="00930E9F" w:rsidRDefault="00930E9F" w:rsidP="00930E9F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(сьоме скликання)</w:t>
      </w:r>
    </w:p>
    <w:p w:rsidR="00930E9F" w:rsidRDefault="00930E9F" w:rsidP="00930E9F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30E9F" w:rsidRDefault="00930E9F" w:rsidP="00930E9F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930E9F" w:rsidRDefault="00930E9F" w:rsidP="00930E9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930E9F" w:rsidRPr="00C5578D" w:rsidRDefault="00930E9F" w:rsidP="00930E9F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930E9F">
        <w:rPr>
          <w:rFonts w:ascii="Times New Roman" w:hAnsi="Times New Roman" w:cs="Times New Roman"/>
          <w:sz w:val="28"/>
          <w:szCs w:val="28"/>
          <w:lang w:val="uk-UA"/>
        </w:rPr>
        <w:t>31 т</w:t>
      </w:r>
      <w:r w:rsidR="00C5578D">
        <w:rPr>
          <w:rFonts w:ascii="Times New Roman" w:hAnsi="Times New Roman" w:cs="Times New Roman"/>
          <w:sz w:val="28"/>
          <w:szCs w:val="28"/>
          <w:lang w:val="uk-UA"/>
        </w:rPr>
        <w:t>равня 2019 року</w:t>
      </w:r>
      <w:r w:rsidR="00C5578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5578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5578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5578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5578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5578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5578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5578D">
        <w:rPr>
          <w:rFonts w:ascii="Times New Roman" w:hAnsi="Times New Roman" w:cs="Times New Roman"/>
          <w:sz w:val="28"/>
          <w:szCs w:val="28"/>
          <w:lang w:val="uk-UA"/>
        </w:rPr>
        <w:tab/>
        <w:t xml:space="preserve"> № </w:t>
      </w:r>
      <w:r w:rsidR="00C5578D">
        <w:rPr>
          <w:rFonts w:ascii="Times New Roman" w:hAnsi="Times New Roman" w:cs="Times New Roman"/>
          <w:sz w:val="28"/>
          <w:szCs w:val="28"/>
          <w:u w:val="single"/>
          <w:lang w:val="uk-UA"/>
        </w:rPr>
        <w:t>399</w:t>
      </w:r>
    </w:p>
    <w:p w:rsidR="00930E9F" w:rsidRPr="00930E9F" w:rsidRDefault="00930E9F" w:rsidP="00930E9F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0E9F" w:rsidRPr="00930E9F" w:rsidRDefault="00930E9F" w:rsidP="009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30E9F">
        <w:rPr>
          <w:rFonts w:ascii="Times New Roman" w:hAnsi="Times New Roman" w:cs="Times New Roman"/>
          <w:sz w:val="28"/>
          <w:szCs w:val="28"/>
          <w:lang w:val="uk-UA"/>
        </w:rPr>
        <w:t>Про Програму «Фінансове забезпечення</w:t>
      </w:r>
    </w:p>
    <w:p w:rsidR="00930E9F" w:rsidRPr="00930E9F" w:rsidRDefault="00930E9F" w:rsidP="009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30E9F">
        <w:rPr>
          <w:rFonts w:ascii="Times New Roman" w:hAnsi="Times New Roman" w:cs="Times New Roman"/>
          <w:sz w:val="28"/>
          <w:szCs w:val="28"/>
          <w:lang w:val="uk-UA"/>
        </w:rPr>
        <w:t>виконання депутатських повноважень</w:t>
      </w:r>
    </w:p>
    <w:p w:rsidR="00930E9F" w:rsidRPr="00930E9F" w:rsidRDefault="00930E9F" w:rsidP="009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30E9F">
        <w:rPr>
          <w:rFonts w:ascii="Times New Roman" w:hAnsi="Times New Roman" w:cs="Times New Roman"/>
          <w:sz w:val="28"/>
          <w:szCs w:val="28"/>
          <w:lang w:val="uk-UA"/>
        </w:rPr>
        <w:t xml:space="preserve">депутатами </w:t>
      </w:r>
      <w:proofErr w:type="spellStart"/>
      <w:r w:rsidRPr="00930E9F">
        <w:rPr>
          <w:rFonts w:ascii="Times New Roman" w:hAnsi="Times New Roman" w:cs="Times New Roman"/>
          <w:sz w:val="28"/>
          <w:szCs w:val="28"/>
          <w:lang w:val="uk-UA"/>
        </w:rPr>
        <w:t>Шпанівської</w:t>
      </w:r>
      <w:proofErr w:type="spellEnd"/>
      <w:r w:rsidRPr="00930E9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930E9F" w:rsidRPr="00930E9F" w:rsidRDefault="00930E9F" w:rsidP="00930E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30E9F">
        <w:rPr>
          <w:rFonts w:ascii="Times New Roman" w:hAnsi="Times New Roman" w:cs="Times New Roman"/>
          <w:sz w:val="28"/>
          <w:szCs w:val="28"/>
          <w:lang w:val="uk-UA"/>
        </w:rPr>
        <w:t>2019-2022 роки»</w:t>
      </w:r>
    </w:p>
    <w:p w:rsidR="00930E9F" w:rsidRDefault="00930E9F" w:rsidP="00930E9F">
      <w:pPr>
        <w:rPr>
          <w:rFonts w:cs="Times New Roman"/>
          <w:sz w:val="16"/>
          <w:szCs w:val="16"/>
          <w:lang w:val="uk-UA"/>
        </w:rPr>
      </w:pPr>
    </w:p>
    <w:p w:rsidR="00930E9F" w:rsidRPr="00221C72" w:rsidRDefault="00930E9F" w:rsidP="00930E9F">
      <w:pPr>
        <w:pStyle w:val="a5"/>
        <w:shd w:val="clear" w:color="auto" w:fill="FFFFFF"/>
        <w:spacing w:before="0" w:beforeAutospacing="0" w:after="360" w:afterAutospacing="0" w:line="360" w:lineRule="atLeast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</w:t>
      </w:r>
      <w:r w:rsidRPr="00221C72">
        <w:rPr>
          <w:color w:val="000000" w:themeColor="text1"/>
          <w:sz w:val="28"/>
          <w:szCs w:val="28"/>
          <w:lang w:val="uk-UA"/>
        </w:rPr>
        <w:t xml:space="preserve">озглянувши депутатський запит депутата </w:t>
      </w:r>
      <w:proofErr w:type="spellStart"/>
      <w:r>
        <w:rPr>
          <w:color w:val="000000" w:themeColor="text1"/>
          <w:sz w:val="28"/>
          <w:szCs w:val="28"/>
          <w:lang w:val="uk-UA"/>
        </w:rPr>
        <w:t>Шпанівської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 сільської</w:t>
      </w:r>
      <w:r w:rsidRPr="00221C72">
        <w:rPr>
          <w:color w:val="000000" w:themeColor="text1"/>
          <w:sz w:val="28"/>
          <w:szCs w:val="28"/>
          <w:lang w:val="uk-UA"/>
        </w:rPr>
        <w:t xml:space="preserve"> ради </w:t>
      </w:r>
      <w:proofErr w:type="spellStart"/>
      <w:r>
        <w:rPr>
          <w:color w:val="000000" w:themeColor="text1"/>
          <w:sz w:val="28"/>
          <w:szCs w:val="28"/>
          <w:lang w:val="uk-UA"/>
        </w:rPr>
        <w:t>Грабара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В.О</w:t>
      </w:r>
      <w:r w:rsidR="001C438E">
        <w:rPr>
          <w:color w:val="000000" w:themeColor="text1"/>
          <w:sz w:val="28"/>
          <w:szCs w:val="28"/>
          <w:lang w:val="uk-UA"/>
        </w:rPr>
        <w:t xml:space="preserve">., про затвердження Програми </w:t>
      </w:r>
      <w:r>
        <w:rPr>
          <w:color w:val="000000" w:themeColor="text1"/>
          <w:sz w:val="28"/>
          <w:szCs w:val="28"/>
          <w:lang w:val="uk-UA"/>
        </w:rPr>
        <w:t xml:space="preserve">«Фінансове забезпечення виконання депутатських повноважень депутатами </w:t>
      </w:r>
      <w:proofErr w:type="spellStart"/>
      <w:r>
        <w:rPr>
          <w:color w:val="000000" w:themeColor="text1"/>
          <w:sz w:val="28"/>
          <w:szCs w:val="28"/>
          <w:lang w:val="uk-UA"/>
        </w:rPr>
        <w:t>Шпанівської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сільської ради на 2019-2020 роки», </w:t>
      </w:r>
      <w:r>
        <w:rPr>
          <w:sz w:val="28"/>
          <w:szCs w:val="28"/>
          <w:lang w:val="uk-UA"/>
        </w:rPr>
        <w:t>з метою забезпечення необхідних умов для ефективного здійснення депутатами сільської ради депутатських повноважень</w:t>
      </w:r>
      <w:r w:rsidRPr="00221C72">
        <w:rPr>
          <w:color w:val="000000" w:themeColor="text1"/>
          <w:sz w:val="28"/>
          <w:szCs w:val="28"/>
          <w:lang w:val="uk-UA"/>
        </w:rPr>
        <w:t xml:space="preserve"> керуючись</w:t>
      </w:r>
      <w:r>
        <w:rPr>
          <w:color w:val="000000" w:themeColor="text1"/>
          <w:sz w:val="28"/>
          <w:szCs w:val="28"/>
          <w:lang w:val="uk-UA"/>
        </w:rPr>
        <w:t xml:space="preserve"> п.13, п.22 ч.1.</w:t>
      </w:r>
      <w:r w:rsidRPr="00221C72">
        <w:rPr>
          <w:color w:val="000000" w:themeColor="text1"/>
          <w:sz w:val="28"/>
          <w:szCs w:val="28"/>
          <w:lang w:val="uk-UA"/>
        </w:rPr>
        <w:t xml:space="preserve"> ст.26,</w:t>
      </w:r>
      <w:r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221C7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Шпанівська</w:t>
      </w:r>
      <w:proofErr w:type="spellEnd"/>
      <w:r w:rsidRPr="00221C72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сільська</w:t>
      </w:r>
      <w:r w:rsidRPr="00221C72">
        <w:rPr>
          <w:color w:val="000000" w:themeColor="text1"/>
          <w:sz w:val="28"/>
          <w:szCs w:val="28"/>
          <w:lang w:val="uk-UA"/>
        </w:rPr>
        <w:t xml:space="preserve"> рада </w:t>
      </w:r>
    </w:p>
    <w:p w:rsidR="00930E9F" w:rsidRPr="00930E9F" w:rsidRDefault="00930E9F" w:rsidP="00930E9F">
      <w:pPr>
        <w:jc w:val="center"/>
        <w:rPr>
          <w:rFonts w:ascii="Times New Roman" w:hAnsi="Times New Roman" w:cs="Times New Roman"/>
        </w:rPr>
      </w:pPr>
      <w:r w:rsidRPr="00930E9F">
        <w:rPr>
          <w:rFonts w:ascii="Times New Roman" w:hAnsi="Times New Roman" w:cs="Times New Roman"/>
          <w:b/>
          <w:sz w:val="28"/>
          <w:szCs w:val="28"/>
        </w:rPr>
        <w:t xml:space="preserve">В И Р І Ш И </w:t>
      </w:r>
      <w:r w:rsidRPr="00930E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 </w:t>
      </w:r>
      <w:proofErr w:type="gramStart"/>
      <w:r w:rsidRPr="00930E9F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930E9F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930E9F" w:rsidRDefault="00930E9F" w:rsidP="00930E9F">
      <w:pPr>
        <w:pStyle w:val="a3"/>
        <w:ind w:left="1440"/>
        <w:jc w:val="both"/>
        <w:rPr>
          <w:rFonts w:cs="Times New Roman"/>
          <w:sz w:val="16"/>
          <w:szCs w:val="16"/>
        </w:rPr>
      </w:pPr>
    </w:p>
    <w:p w:rsidR="00930E9F" w:rsidRPr="008053DE" w:rsidRDefault="00930E9F" w:rsidP="00930E9F">
      <w:pPr>
        <w:pStyle w:val="a3"/>
        <w:widowControl/>
        <w:numPr>
          <w:ilvl w:val="0"/>
          <w:numId w:val="1"/>
        </w:numPr>
        <w:suppressAutoHyphens w:val="0"/>
        <w:spacing w:line="276" w:lineRule="auto"/>
        <w:ind w:right="-427"/>
        <w:jc w:val="both"/>
        <w:textAlignment w:val="auto"/>
      </w:pPr>
      <w:r>
        <w:rPr>
          <w:rFonts w:cs="Times New Roman"/>
          <w:sz w:val="28"/>
          <w:szCs w:val="28"/>
          <w:lang w:val="uk-UA"/>
        </w:rPr>
        <w:t xml:space="preserve">Затвердити Програму «Фінансове забезпечення виконання депутатських повноважень депутатами </w:t>
      </w:r>
      <w:proofErr w:type="spellStart"/>
      <w:r>
        <w:rPr>
          <w:rFonts w:cs="Times New Roman"/>
          <w:sz w:val="28"/>
          <w:szCs w:val="28"/>
          <w:lang w:val="uk-UA"/>
        </w:rPr>
        <w:t>Шпанівської</w:t>
      </w:r>
      <w:proofErr w:type="spellEnd"/>
      <w:r>
        <w:rPr>
          <w:rFonts w:cs="Times New Roman"/>
          <w:sz w:val="28"/>
          <w:szCs w:val="28"/>
          <w:lang w:val="uk-UA"/>
        </w:rPr>
        <w:t xml:space="preserve"> сільської ради на 2019-2020 роки (додається на  2-х аркушах).</w:t>
      </w:r>
    </w:p>
    <w:p w:rsidR="00930E9F" w:rsidRDefault="00930E9F" w:rsidP="00930E9F">
      <w:pPr>
        <w:pStyle w:val="a3"/>
        <w:widowControl/>
        <w:numPr>
          <w:ilvl w:val="0"/>
          <w:numId w:val="1"/>
        </w:numPr>
        <w:suppressAutoHyphens w:val="0"/>
        <w:spacing w:line="276" w:lineRule="auto"/>
        <w:ind w:right="-427"/>
        <w:jc w:val="both"/>
        <w:textAlignment w:val="auto"/>
      </w:pPr>
      <w:r>
        <w:rPr>
          <w:rFonts w:cs="Times New Roman"/>
          <w:sz w:val="28"/>
          <w:szCs w:val="28"/>
          <w:lang w:val="uk-UA"/>
        </w:rPr>
        <w:t xml:space="preserve">Затвердити Положення  про порядок використання коштів, які направляються на виконання Програми фінансового забезпечення депутатських повноважень депутатами </w:t>
      </w:r>
      <w:proofErr w:type="spellStart"/>
      <w:r>
        <w:rPr>
          <w:rFonts w:cs="Times New Roman"/>
          <w:sz w:val="28"/>
          <w:szCs w:val="28"/>
          <w:lang w:val="uk-UA"/>
        </w:rPr>
        <w:t>Шпанівської</w:t>
      </w:r>
      <w:proofErr w:type="spellEnd"/>
      <w:r>
        <w:rPr>
          <w:rFonts w:cs="Times New Roman"/>
          <w:sz w:val="28"/>
          <w:szCs w:val="28"/>
          <w:lang w:val="uk-UA"/>
        </w:rPr>
        <w:t xml:space="preserve"> сільської ради додаток 1 до Програми (додається на 2-х аркушах). </w:t>
      </w:r>
    </w:p>
    <w:p w:rsidR="00930E9F" w:rsidRPr="001C438E" w:rsidRDefault="00930E9F" w:rsidP="00930E9F">
      <w:pPr>
        <w:pStyle w:val="a3"/>
        <w:widowControl/>
        <w:numPr>
          <w:ilvl w:val="0"/>
          <w:numId w:val="1"/>
        </w:numPr>
        <w:suppressAutoHyphens w:val="0"/>
        <w:spacing w:line="276" w:lineRule="auto"/>
        <w:ind w:right="-427"/>
        <w:jc w:val="both"/>
        <w:textAlignment w:val="auto"/>
        <w:rPr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Депутатам сільської ради, забезпечити виконання даної Програми  </w:t>
      </w:r>
      <w:r w:rsidRPr="001C438E">
        <w:rPr>
          <w:rFonts w:cs="Times New Roman"/>
          <w:sz w:val="28"/>
          <w:szCs w:val="28"/>
          <w:shd w:val="clear" w:color="auto" w:fill="FFFFFF"/>
          <w:lang w:val="uk-UA"/>
        </w:rPr>
        <w:t>відповідно до визначених функцій і повноважень.</w:t>
      </w:r>
    </w:p>
    <w:p w:rsidR="00930E9F" w:rsidRPr="001C438E" w:rsidRDefault="00930E9F" w:rsidP="00930E9F">
      <w:pPr>
        <w:pStyle w:val="a3"/>
        <w:widowControl/>
        <w:numPr>
          <w:ilvl w:val="0"/>
          <w:numId w:val="1"/>
        </w:numPr>
        <w:suppressAutoHyphens w:val="0"/>
        <w:autoSpaceDE w:val="0"/>
        <w:spacing w:line="276" w:lineRule="auto"/>
        <w:ind w:right="-427"/>
        <w:jc w:val="both"/>
        <w:textAlignment w:val="auto"/>
        <w:rPr>
          <w:lang w:val="uk-UA"/>
        </w:rPr>
      </w:pPr>
      <w:r w:rsidRPr="001C438E">
        <w:rPr>
          <w:rFonts w:eastAsia="Times New Roman" w:cs="Times New Roman"/>
          <w:kern w:val="0"/>
          <w:sz w:val="28"/>
          <w:szCs w:val="28"/>
          <w:lang w:val="uk-UA" w:eastAsia="uk-UA" w:bidi="ar-SA"/>
        </w:rPr>
        <w:t>Фінансування  заходів  Програми  здійснювати  у межах  видатків, передбач</w:t>
      </w:r>
      <w:r w:rsidR="001C438E">
        <w:rPr>
          <w:rFonts w:eastAsia="Times New Roman" w:cs="Times New Roman"/>
          <w:kern w:val="0"/>
          <w:sz w:val="28"/>
          <w:szCs w:val="28"/>
          <w:lang w:val="uk-UA" w:eastAsia="uk-UA" w:bidi="ar-SA"/>
        </w:rPr>
        <w:t>е</w:t>
      </w:r>
      <w:r w:rsidRPr="001C438E">
        <w:rPr>
          <w:rFonts w:eastAsia="Times New Roman" w:cs="Times New Roman"/>
          <w:kern w:val="0"/>
          <w:sz w:val="28"/>
          <w:szCs w:val="28"/>
          <w:lang w:val="uk-UA" w:eastAsia="uk-UA" w:bidi="ar-SA"/>
        </w:rPr>
        <w:t xml:space="preserve">них бюджетом </w:t>
      </w:r>
      <w:proofErr w:type="spellStart"/>
      <w:r w:rsidRPr="001C438E">
        <w:rPr>
          <w:rFonts w:eastAsia="Times New Roman" w:cs="Times New Roman"/>
          <w:kern w:val="0"/>
          <w:sz w:val="28"/>
          <w:szCs w:val="28"/>
          <w:lang w:val="uk-UA" w:eastAsia="uk-UA" w:bidi="ar-SA"/>
        </w:rPr>
        <w:t>Шпанівської</w:t>
      </w:r>
      <w:proofErr w:type="spellEnd"/>
      <w:r w:rsidRPr="001C438E">
        <w:rPr>
          <w:rFonts w:eastAsia="Times New Roman" w:cs="Times New Roman"/>
          <w:kern w:val="0"/>
          <w:sz w:val="28"/>
          <w:szCs w:val="28"/>
          <w:lang w:val="uk-UA" w:eastAsia="uk-UA" w:bidi="ar-SA"/>
        </w:rPr>
        <w:t xml:space="preserve"> сільської ради.</w:t>
      </w:r>
    </w:p>
    <w:p w:rsidR="001C438E" w:rsidRPr="001C438E" w:rsidRDefault="00930E9F" w:rsidP="00930E9F">
      <w:pPr>
        <w:pStyle w:val="a3"/>
        <w:widowControl/>
        <w:numPr>
          <w:ilvl w:val="0"/>
          <w:numId w:val="1"/>
        </w:numPr>
        <w:suppressAutoHyphens w:val="0"/>
        <w:spacing w:line="276" w:lineRule="auto"/>
        <w:jc w:val="both"/>
        <w:textAlignment w:val="auto"/>
        <w:rPr>
          <w:lang w:val="uk-UA"/>
        </w:rPr>
      </w:pPr>
      <w:r w:rsidRPr="001C438E">
        <w:rPr>
          <w:rFonts w:cs="Times New Roman"/>
          <w:sz w:val="28"/>
          <w:szCs w:val="28"/>
          <w:lang w:val="uk-UA"/>
        </w:rPr>
        <w:t>Контроль за виконанням рішення покласти на постійну комісію з питань соціально-економічного розвитку, бюджету та фінансів (Вознюк З.В.)</w:t>
      </w:r>
    </w:p>
    <w:p w:rsidR="001C438E" w:rsidRPr="001C438E" w:rsidRDefault="001C438E" w:rsidP="001C438E">
      <w:pPr>
        <w:pStyle w:val="a3"/>
        <w:widowControl/>
        <w:suppressAutoHyphens w:val="0"/>
        <w:spacing w:line="276" w:lineRule="auto"/>
        <w:ind w:left="360"/>
        <w:jc w:val="both"/>
        <w:textAlignment w:val="auto"/>
        <w:rPr>
          <w:lang w:val="uk-UA"/>
        </w:rPr>
      </w:pPr>
    </w:p>
    <w:p w:rsidR="00930E9F" w:rsidRPr="001C438E" w:rsidRDefault="00930E9F" w:rsidP="001C43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438E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1C438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C438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C438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C438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C438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C438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C438E">
        <w:rPr>
          <w:rFonts w:ascii="Times New Roman" w:hAnsi="Times New Roman" w:cs="Times New Roman"/>
          <w:sz w:val="28"/>
          <w:szCs w:val="28"/>
          <w:lang w:val="uk-UA"/>
        </w:rPr>
        <w:tab/>
        <w:t>Столярчук М.А.</w:t>
      </w:r>
    </w:p>
    <w:p w:rsidR="00817924" w:rsidRPr="00F875A7" w:rsidRDefault="00817924" w:rsidP="00817924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lastRenderedPageBreak/>
        <w:t>ЗАТВЕРДЖЕНО</w:t>
      </w:r>
    </w:p>
    <w:p w:rsidR="00817924" w:rsidRPr="00F875A7" w:rsidRDefault="00817924" w:rsidP="00817924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рішення сесії</w:t>
      </w:r>
    </w:p>
    <w:p w:rsidR="00817924" w:rsidRPr="00F875A7" w:rsidRDefault="00817924" w:rsidP="00817924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proofErr w:type="spellStart"/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Шпанівської</w:t>
      </w:r>
      <w:proofErr w:type="spellEnd"/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сільської ради </w:t>
      </w:r>
    </w:p>
    <w:p w:rsidR="00F875A7" w:rsidRPr="00F875A7" w:rsidRDefault="00F875A7" w:rsidP="00817924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№</w:t>
      </w: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>399</w:t>
      </w: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від 31.05.2019 </w:t>
      </w:r>
    </w:p>
    <w:p w:rsidR="00817924" w:rsidRPr="00F875A7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90"/>
          <w:sz w:val="28"/>
          <w:szCs w:val="28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90"/>
          <w:sz w:val="32"/>
          <w:szCs w:val="32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90"/>
          <w:sz w:val="32"/>
          <w:szCs w:val="32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90"/>
          <w:sz w:val="32"/>
          <w:szCs w:val="32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90"/>
          <w:sz w:val="32"/>
          <w:szCs w:val="32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90"/>
          <w:sz w:val="32"/>
          <w:szCs w:val="32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90"/>
          <w:sz w:val="32"/>
          <w:szCs w:val="32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90"/>
          <w:sz w:val="32"/>
          <w:szCs w:val="32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90"/>
          <w:sz w:val="32"/>
          <w:szCs w:val="32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90"/>
          <w:sz w:val="32"/>
          <w:szCs w:val="32"/>
          <w:lang w:val="uk-UA" w:eastAsia="uk-UA"/>
        </w:rPr>
      </w:pPr>
    </w:p>
    <w:p w:rsidR="00817924" w:rsidRPr="00F875A7" w:rsidRDefault="00817924" w:rsidP="008179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90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b/>
          <w:bCs/>
          <w:color w:val="000000"/>
          <w:spacing w:val="90"/>
          <w:sz w:val="28"/>
          <w:szCs w:val="28"/>
          <w:lang w:val="uk-UA" w:eastAsia="uk-UA"/>
        </w:rPr>
        <w:t>ПРОГРАМА</w:t>
      </w:r>
    </w:p>
    <w:p w:rsidR="00817924" w:rsidRPr="00F875A7" w:rsidRDefault="00817924" w:rsidP="008179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17924" w:rsidRPr="00F875A7" w:rsidRDefault="00817924" w:rsidP="00F875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фінансового забезпечення виконання депутатських повноважень депутатами </w:t>
      </w:r>
      <w:proofErr w:type="spellStart"/>
      <w:r w:rsidRPr="00F875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Шпанівської</w:t>
      </w:r>
      <w:proofErr w:type="spellEnd"/>
      <w:r w:rsidRPr="00F875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сільської ради на 2019-2020 роки</w:t>
      </w:r>
    </w:p>
    <w:p w:rsidR="00817924" w:rsidRPr="00F875A7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817924" w:rsidRPr="00F875A7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817924" w:rsidRPr="00F875A7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817924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817924" w:rsidRPr="00F875A7" w:rsidRDefault="00817924" w:rsidP="00EC27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с. </w:t>
      </w:r>
      <w:proofErr w:type="spellStart"/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Шпанів</w:t>
      </w:r>
      <w:proofErr w:type="spellEnd"/>
    </w:p>
    <w:p w:rsidR="00F875A7" w:rsidRPr="00817924" w:rsidRDefault="00F875A7" w:rsidP="00EC2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17924" w:rsidRPr="00F875A7" w:rsidRDefault="00817924" w:rsidP="008179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bookmark0"/>
      <w:r w:rsidRPr="00F875A7"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lang w:val="uk-UA" w:eastAsia="uk-UA"/>
        </w:rPr>
        <w:lastRenderedPageBreak/>
        <w:t>ПРОГРАМА</w:t>
      </w:r>
      <w:bookmarkEnd w:id="0"/>
    </w:p>
    <w:p w:rsidR="00817924" w:rsidRPr="00F875A7" w:rsidRDefault="00817924" w:rsidP="008179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фінансового забезпечення виконання депутатських повноважень депутатами </w:t>
      </w:r>
      <w:proofErr w:type="spellStart"/>
      <w:r w:rsidRPr="00F875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Шпанівської</w:t>
      </w:r>
      <w:proofErr w:type="spellEnd"/>
      <w:r w:rsidRPr="00F875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сільської ради на 2019-2020 роки</w:t>
      </w:r>
    </w:p>
    <w:p w:rsidR="00817924" w:rsidRPr="00F875A7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 w:eastAsia="uk-UA"/>
        </w:rPr>
      </w:pPr>
      <w:bookmarkStart w:id="1" w:name="bookmark1"/>
    </w:p>
    <w:p w:rsidR="00817924" w:rsidRPr="00F875A7" w:rsidRDefault="00817924" w:rsidP="008179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 w:eastAsia="uk-UA"/>
        </w:rPr>
        <w:t>Загальні положення</w:t>
      </w:r>
      <w:bookmarkEnd w:id="1"/>
    </w:p>
    <w:p w:rsidR="00817924" w:rsidRPr="00F875A7" w:rsidRDefault="00817924" w:rsidP="008179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Програма розроблена відповідно до Законів України “Про місцеве самоврядування в Україні”, “Про статус депутатів місцевих рад”, Бюджетного кодексу України.</w:t>
      </w:r>
    </w:p>
    <w:p w:rsidR="00817924" w:rsidRPr="00F875A7" w:rsidRDefault="00817924" w:rsidP="008179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817924" w:rsidRPr="00F875A7" w:rsidRDefault="00817924" w:rsidP="008179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Програма розроблена з метою ширшого залучення депутатів </w:t>
      </w:r>
      <w:proofErr w:type="spellStart"/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Шпанівської</w:t>
      </w:r>
      <w:proofErr w:type="spellEnd"/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сільської ради до вирішення соціальних, культосвітніх та побутових питань, які порушують мешканці закріплених виборчих округів.</w:t>
      </w:r>
    </w:p>
    <w:p w:rsidR="00817924" w:rsidRPr="00F875A7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 w:eastAsia="uk-UA"/>
        </w:rPr>
      </w:pPr>
      <w:bookmarkStart w:id="2" w:name="bookmark2"/>
    </w:p>
    <w:p w:rsidR="00817924" w:rsidRPr="00F875A7" w:rsidRDefault="00817924" w:rsidP="008179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 w:eastAsia="uk-UA"/>
        </w:rPr>
        <w:t>Мета і завдання програми</w:t>
      </w:r>
      <w:bookmarkEnd w:id="2"/>
    </w:p>
    <w:p w:rsidR="00817924" w:rsidRPr="00F875A7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6330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Метою Програми є</w:t>
      </w:r>
      <w:r w:rsidRPr="00F875A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uk-UA"/>
        </w:rPr>
        <w:t>:</w:t>
      </w:r>
    </w:p>
    <w:p w:rsidR="00817924" w:rsidRPr="00F875A7" w:rsidRDefault="00817924" w:rsidP="008179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забезпечення відповідних умов для ефективного здійснення депутатами </w:t>
      </w:r>
      <w:proofErr w:type="spellStart"/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Шпанівської</w:t>
      </w:r>
      <w:proofErr w:type="spellEnd"/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сільської ради їх повноважень;</w:t>
      </w:r>
    </w:p>
    <w:p w:rsidR="00817924" w:rsidRPr="00F875A7" w:rsidRDefault="00817924" w:rsidP="008179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сприяння депутатам </w:t>
      </w:r>
      <w:proofErr w:type="spellStart"/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Шпанівської</w:t>
      </w:r>
      <w:proofErr w:type="spellEnd"/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сільської ради у вирішенні проблемних питань громадян виборчого округу чи територіальної громади в цілому.</w:t>
      </w:r>
    </w:p>
    <w:p w:rsidR="00817924" w:rsidRPr="00F875A7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uk-UA"/>
        </w:rPr>
      </w:pPr>
    </w:p>
    <w:p w:rsidR="00817924" w:rsidRPr="00563308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6330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Завданнями Програми є:</w:t>
      </w:r>
    </w:p>
    <w:p w:rsidR="00817924" w:rsidRPr="00F875A7" w:rsidRDefault="00817924" w:rsidP="0081792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покращення стану матеріально-технічного забезпечення закладів освіти, охорони здоров’я, культури, соціального захисту населення, молоді та спорту.</w:t>
      </w:r>
    </w:p>
    <w:p w:rsidR="00817924" w:rsidRPr="00F875A7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 w:eastAsia="uk-UA"/>
        </w:rPr>
      </w:pPr>
      <w:bookmarkStart w:id="3" w:name="bookmark3"/>
    </w:p>
    <w:p w:rsidR="00817924" w:rsidRPr="00563308" w:rsidRDefault="00817924" w:rsidP="001C43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4" w:name="_GoBack"/>
      <w:r w:rsidRPr="001C43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 w:eastAsia="uk-UA"/>
        </w:rPr>
        <w:t>Сп</w:t>
      </w:r>
      <w:bookmarkEnd w:id="4"/>
      <w:r w:rsidRPr="001C43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 w:eastAsia="uk-UA"/>
        </w:rPr>
        <w:t>особи реалізації Програми та джерела її фінансування</w:t>
      </w:r>
      <w:bookmarkEnd w:id="3"/>
    </w:p>
    <w:p w:rsidR="00817924" w:rsidRPr="00F875A7" w:rsidRDefault="00817924" w:rsidP="008179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Для реалізації Програми виділяються кошти на бюджетний рік за рахунок коштів місцевого бюджету і відображається в кошторисі окремим рядком, які використовуються відповідно до Положення, що є невід’ємною частиною цієї Програми.</w:t>
      </w:r>
    </w:p>
    <w:p w:rsidR="00817924" w:rsidRPr="00F875A7" w:rsidRDefault="00817924" w:rsidP="008179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Сума коштів, яка використовуються в 2019 році становить</w:t>
      </w:r>
      <w:r w:rsidR="001C43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390 </w:t>
      </w:r>
      <w:proofErr w:type="spellStart"/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тис.грн</w:t>
      </w:r>
      <w:proofErr w:type="spellEnd"/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., у 2020 році -</w:t>
      </w: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1C43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390 </w:t>
      </w:r>
      <w:proofErr w:type="spellStart"/>
      <w:r w:rsidR="001C43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тис</w:t>
      </w: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.грн</w:t>
      </w:r>
      <w:proofErr w:type="spellEnd"/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817924" w:rsidRPr="00F875A7" w:rsidRDefault="00817924" w:rsidP="0081792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 w:eastAsia="uk-UA"/>
        </w:rPr>
      </w:pPr>
      <w:bookmarkStart w:id="5" w:name="bookmark4"/>
    </w:p>
    <w:p w:rsidR="00817924" w:rsidRPr="00F875A7" w:rsidRDefault="00817924" w:rsidP="008179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 w:eastAsia="uk-UA"/>
        </w:rPr>
        <w:t>Терміни реалізації Програми</w:t>
      </w:r>
      <w:bookmarkEnd w:id="5"/>
    </w:p>
    <w:p w:rsidR="00817924" w:rsidRPr="00F875A7" w:rsidRDefault="00817924" w:rsidP="00F875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Програма приймається на 2019-2020 роки. У зв’язку зі зміною законодавства або з інших причин </w:t>
      </w:r>
      <w:proofErr w:type="spellStart"/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Шпанівська</w:t>
      </w:r>
      <w:proofErr w:type="spellEnd"/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сільська рада будь-якого скликання може </w:t>
      </w:r>
      <w:proofErr w:type="spellStart"/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внести</w:t>
      </w:r>
      <w:proofErr w:type="spellEnd"/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зміни та доповнення до Програми сприяння виконанню депутатських повноважень шляхом</w:t>
      </w:r>
      <w:r w:rsidR="00F875A7"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прийняття відповідного рішення</w:t>
      </w:r>
    </w:p>
    <w:p w:rsidR="00F875A7" w:rsidRPr="00F875A7" w:rsidRDefault="00F875A7" w:rsidP="00F875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875A7" w:rsidRPr="00F875A7" w:rsidRDefault="00F875A7" w:rsidP="00F875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875A7" w:rsidRPr="00F875A7" w:rsidRDefault="00F875A7" w:rsidP="00F875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875A7" w:rsidRPr="00F875A7" w:rsidRDefault="00F875A7" w:rsidP="00F875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Сільський голова</w:t>
      </w: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Столярчук М.А.</w:t>
      </w:r>
    </w:p>
    <w:p w:rsidR="00F875A7" w:rsidRPr="00F875A7" w:rsidRDefault="00F875A7" w:rsidP="00F875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875A7" w:rsidRPr="00F875A7" w:rsidRDefault="00F875A7" w:rsidP="00F875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875A7" w:rsidRPr="00F875A7" w:rsidRDefault="00F875A7" w:rsidP="00F875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875A7" w:rsidRPr="00F875A7" w:rsidRDefault="00F875A7" w:rsidP="00F875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875A7" w:rsidRPr="00F875A7" w:rsidRDefault="00F875A7" w:rsidP="00F875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F875A7" w:rsidRPr="00F875A7" w:rsidRDefault="00F875A7" w:rsidP="00F875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875A7" w:rsidRPr="00F875A7" w:rsidRDefault="00F875A7" w:rsidP="00F875A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lastRenderedPageBreak/>
        <w:t>Додаток 1</w:t>
      </w:r>
    </w:p>
    <w:p w:rsidR="00F875A7" w:rsidRPr="00F875A7" w:rsidRDefault="00F875A7" w:rsidP="00F875A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до Програми</w:t>
      </w:r>
    </w:p>
    <w:p w:rsidR="00817924" w:rsidRPr="00F875A7" w:rsidRDefault="00817924" w:rsidP="008179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ПОЛОЖЕННЯ</w:t>
      </w:r>
    </w:p>
    <w:p w:rsidR="00817924" w:rsidRPr="00F875A7" w:rsidRDefault="00817924" w:rsidP="008179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 порядок використання коштів, які направляються на виконання Програми фінансового забезпечення депутатських повноважень</w:t>
      </w:r>
    </w:p>
    <w:p w:rsidR="00817924" w:rsidRDefault="00817924" w:rsidP="0081792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депутатами </w:t>
      </w:r>
      <w:proofErr w:type="spellStart"/>
      <w:r w:rsidRPr="00F875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Шпанівської</w:t>
      </w:r>
      <w:proofErr w:type="spellEnd"/>
      <w:r w:rsidRPr="00F875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сільської ради</w:t>
      </w:r>
    </w:p>
    <w:p w:rsidR="00F875A7" w:rsidRPr="00F875A7" w:rsidRDefault="00F875A7" w:rsidP="008179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17924" w:rsidRPr="00563308" w:rsidRDefault="00817924" w:rsidP="00EC2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633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1. Загальні положення</w:t>
      </w:r>
    </w:p>
    <w:p w:rsidR="00817924" w:rsidRPr="00F875A7" w:rsidRDefault="00817924" w:rsidP="00F875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1.1.Положення розроблене відповідно до частини 2 статті 43 Закону України «Про місцеве самоврядування в Україні» та пунктів 2,3,6 статті ЗО Закону України «Про статус депутатів місцевих рад».</w:t>
      </w:r>
    </w:p>
    <w:p w:rsidR="00817924" w:rsidRPr="00F875A7" w:rsidRDefault="00817924" w:rsidP="00F875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1.2.Річні фінансові ресурси затверджуються </w:t>
      </w:r>
      <w:proofErr w:type="spellStart"/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Шпанівською</w:t>
      </w:r>
      <w:proofErr w:type="spellEnd"/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сільською радою одночасно з прийняттям бюджету на відповідний бюджетний рік.</w:t>
      </w:r>
    </w:p>
    <w:p w:rsidR="00817924" w:rsidRPr="00F875A7" w:rsidRDefault="00817924" w:rsidP="00F875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1.3.Кошти використовуються лише за цільовим призначенням на фінансування заходів, передбачених цим Положенням.</w:t>
      </w:r>
    </w:p>
    <w:p w:rsidR="00817924" w:rsidRPr="00F875A7" w:rsidRDefault="00817924" w:rsidP="00F875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1.4.Сума коштів, яка може бути використана на фінансування заходів, передбачених цим Положенням, для кожного депутата є однаковою.</w:t>
      </w:r>
    </w:p>
    <w:p w:rsidR="00817924" w:rsidRPr="00F875A7" w:rsidRDefault="00817924" w:rsidP="00F875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1.5.Фінансування витрат проводиться відповідно до рішень </w:t>
      </w:r>
      <w:proofErr w:type="spellStart"/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Шпанівської</w:t>
      </w:r>
      <w:proofErr w:type="spellEnd"/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сільської ради або розпоряджень голови, прийнятих (виданих) у межах кошторисних призначень на відповідний бюджетний рік.</w:t>
      </w:r>
    </w:p>
    <w:p w:rsidR="00817924" w:rsidRPr="00F875A7" w:rsidRDefault="00817924" w:rsidP="00F875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 w:eastAsia="uk-UA"/>
        </w:rPr>
      </w:pPr>
    </w:p>
    <w:p w:rsidR="00817924" w:rsidRPr="00563308" w:rsidRDefault="00817924" w:rsidP="005633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633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2. Напрями та умови використання коштів</w:t>
      </w:r>
    </w:p>
    <w:p w:rsidR="00817924" w:rsidRPr="00F875A7" w:rsidRDefault="00817924" w:rsidP="00F875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Кошти використовуються для фінансування таких заходів:</w:t>
      </w:r>
    </w:p>
    <w:p w:rsidR="00817924" w:rsidRPr="00563308" w:rsidRDefault="00817924" w:rsidP="00F875A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</w:pPr>
      <w:r w:rsidRPr="0056330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Освіта</w:t>
      </w:r>
    </w:p>
    <w:p w:rsidR="00817924" w:rsidRPr="00F875A7" w:rsidRDefault="00817924" w:rsidP="00F875A7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поліпшення матеріально-технічної бази </w:t>
      </w:r>
      <w:proofErr w:type="spellStart"/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загальноосвітних</w:t>
      </w:r>
      <w:proofErr w:type="spellEnd"/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шкіл;</w:t>
      </w:r>
    </w:p>
    <w:p w:rsidR="00817924" w:rsidRPr="00F875A7" w:rsidRDefault="00817924" w:rsidP="00F875A7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поповнення шкільних бібліотечних фондів;</w:t>
      </w:r>
    </w:p>
    <w:p w:rsidR="00817924" w:rsidRPr="00F875A7" w:rsidRDefault="00817924" w:rsidP="00F875A7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оздоровлення дітей-сиріт та дітей, позбавлених батьківського піклування.</w:t>
      </w:r>
    </w:p>
    <w:p w:rsidR="00817924" w:rsidRPr="00563308" w:rsidRDefault="00817924" w:rsidP="00F875A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</w:pPr>
      <w:r w:rsidRPr="0056330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Охорона здоров'я</w:t>
      </w:r>
    </w:p>
    <w:p w:rsidR="00817924" w:rsidRPr="00F875A7" w:rsidRDefault="00817924" w:rsidP="00F875A7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придбання нового обладнання медичного та реабілітаційного призначення;</w:t>
      </w:r>
    </w:p>
    <w:p w:rsidR="00817924" w:rsidRPr="00563308" w:rsidRDefault="00817924" w:rsidP="00F875A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</w:pPr>
      <w:r w:rsidRPr="0056330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Культура та спорт</w:t>
      </w:r>
    </w:p>
    <w:p w:rsidR="00817924" w:rsidRPr="00F875A7" w:rsidRDefault="00817924" w:rsidP="00F875A7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підтримка творчих колективів;</w:t>
      </w:r>
    </w:p>
    <w:p w:rsidR="00817924" w:rsidRPr="00F875A7" w:rsidRDefault="00817924" w:rsidP="00F875A7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проведення </w:t>
      </w:r>
      <w:proofErr w:type="spellStart"/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мистецько</w:t>
      </w:r>
      <w:proofErr w:type="spellEnd"/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-культурних заходів, спрямованих на відображення традицій нашого краю;</w:t>
      </w:r>
    </w:p>
    <w:p w:rsidR="00817924" w:rsidRPr="00F875A7" w:rsidRDefault="00817924" w:rsidP="00F875A7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поліпшення матеріально - технічної бази закладів культури;</w:t>
      </w:r>
    </w:p>
    <w:p w:rsidR="00817924" w:rsidRPr="00F875A7" w:rsidRDefault="00817924" w:rsidP="00F875A7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поповнення бібліотечних фондів, видавництво нової літератури, у першу чергу такої, яка б пропагувала українські національні традиції, духовний розвиток особистості та місцевий фольклор, історію, традиції та звичаї;</w:t>
      </w:r>
    </w:p>
    <w:p w:rsidR="00817924" w:rsidRPr="00F875A7" w:rsidRDefault="00817924" w:rsidP="00F875A7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підтримка дитячо-юнацької спортивної школи, центру дитячої та юнацької творчості шляхом поліпшення матеріально-технічної бази та придбання спортивного інвентаря.</w:t>
      </w:r>
    </w:p>
    <w:p w:rsidR="00F875A7" w:rsidRPr="00F875A7" w:rsidRDefault="00F875A7" w:rsidP="00F875A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817924" w:rsidRPr="001C438E" w:rsidRDefault="00EC2738" w:rsidP="00EC2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1C43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3.</w:t>
      </w:r>
      <w:r w:rsidR="00817924" w:rsidRPr="001C43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Порядок виділення коштів</w:t>
      </w:r>
    </w:p>
    <w:p w:rsidR="00817924" w:rsidRPr="00F875A7" w:rsidRDefault="00EC2738" w:rsidP="00F875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3.1.</w:t>
      </w:r>
      <w:r w:rsidR="00817924"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Для виділення коштів депутат </w:t>
      </w:r>
      <w:proofErr w:type="spellStart"/>
      <w:r w:rsidR="00817924"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Шпанівської</w:t>
      </w:r>
      <w:proofErr w:type="spellEnd"/>
      <w:r w:rsidR="00817924"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сільської ради звертається до голови </w:t>
      </w:r>
      <w:proofErr w:type="spellStart"/>
      <w:r w:rsidR="00817924"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Шпанівської</w:t>
      </w:r>
      <w:proofErr w:type="spellEnd"/>
      <w:r w:rsidR="00817924"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сільської ради з письмовим зверненням, в якому </w:t>
      </w:r>
      <w:r w:rsidR="00817924"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зазначаються </w:t>
      </w:r>
      <w:proofErr w:type="spellStart"/>
      <w:r w:rsidR="00817924"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обгрунтовані</w:t>
      </w:r>
      <w:proofErr w:type="spellEnd"/>
      <w:r w:rsidR="00817924"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цілі витрат і сума коштів, необхідних для використання.</w:t>
      </w:r>
    </w:p>
    <w:p w:rsidR="00817924" w:rsidRPr="00F875A7" w:rsidRDefault="00EC2738" w:rsidP="00F875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3.2.</w:t>
      </w:r>
      <w:r w:rsidR="00817924"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Звернення подається на реєстрацію у виконавчий апарат </w:t>
      </w:r>
      <w:proofErr w:type="spellStart"/>
      <w:r w:rsidR="00817924"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Шпанівської</w:t>
      </w:r>
      <w:proofErr w:type="spellEnd"/>
      <w:r w:rsidR="00817924"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сільської ради.</w:t>
      </w:r>
    </w:p>
    <w:p w:rsidR="00817924" w:rsidRPr="00F875A7" w:rsidRDefault="00EC2738" w:rsidP="00F875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3.3.</w:t>
      </w:r>
      <w:r w:rsidR="00817924"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 письмового звернення депутати долучають необхідні підтверджуючі документи (заяву громадянина, довідки з місця проживання, про скл</w:t>
      </w:r>
      <w:r w:rsidR="001C43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ад сім’ї, про доходи членів сім</w:t>
      </w:r>
      <w:r w:rsidR="001C438E"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’ї</w:t>
      </w:r>
      <w:r w:rsidR="00817924"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; акт обстеження матеріально-побутових умов заявника; звернення установ та організацій, кошториси, рахунки, накладні, акти виконаних робіт тощо).</w:t>
      </w:r>
    </w:p>
    <w:p w:rsidR="00817924" w:rsidRPr="00F875A7" w:rsidRDefault="00EC2738" w:rsidP="00F875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3.4.</w:t>
      </w:r>
      <w:r w:rsidR="00817924"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На підставі звернення депутата </w:t>
      </w:r>
      <w:proofErr w:type="spellStart"/>
      <w:r w:rsidR="00817924"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Шпанівської</w:t>
      </w:r>
      <w:proofErr w:type="spellEnd"/>
      <w:r w:rsidR="00817924"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сільської ради та при наявності всіх підтверджуючих документів видається розпорядження голови </w:t>
      </w:r>
      <w:proofErr w:type="spellStart"/>
      <w:r w:rsidR="00817924"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Шпанівської</w:t>
      </w:r>
      <w:proofErr w:type="spellEnd"/>
      <w:r w:rsidR="00817924"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сільської ради або вноситься питання на розгляд ради на черговій сесії.</w:t>
      </w:r>
    </w:p>
    <w:p w:rsidR="00817924" w:rsidRPr="00F875A7" w:rsidRDefault="00EC2738" w:rsidP="00F875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3.5.</w:t>
      </w:r>
      <w:r w:rsidR="00817924"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Уразі недостатності поданих підтверджуючих документів клопотання повертається депутату на доопрацювання.</w:t>
      </w:r>
    </w:p>
    <w:p w:rsidR="00817924" w:rsidRPr="00F875A7" w:rsidRDefault="00EC2738" w:rsidP="00F875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3.6.</w:t>
      </w:r>
      <w:r w:rsidR="00817924"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Заяви про виділення коштів з приймаються до 01 вересня поточного року і розглядаються в порядку їх поступлень.</w:t>
      </w:r>
    </w:p>
    <w:p w:rsidR="00817924" w:rsidRPr="00F875A7" w:rsidRDefault="001C438E" w:rsidP="001C4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3.7</w:t>
      </w:r>
      <w:r w:rsidR="00EC2738"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817924"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Невикористані депутатами до 01 грудня бюджетного року кошти перерозподіляються на аналогічні цілі відповідно до розпорядження голови </w:t>
      </w:r>
      <w:proofErr w:type="spellStart"/>
      <w:r w:rsidR="00817924"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Шпанівської</w:t>
      </w:r>
      <w:proofErr w:type="spellEnd"/>
      <w:r w:rsidR="00817924"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сільської ради.</w:t>
      </w:r>
    </w:p>
    <w:p w:rsidR="00817924" w:rsidRPr="00F875A7" w:rsidRDefault="00817924" w:rsidP="00F875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817924" w:rsidRPr="001C438E" w:rsidRDefault="00EC2738" w:rsidP="00F875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1C43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4.</w:t>
      </w:r>
      <w:r w:rsidR="00817924" w:rsidRPr="001C43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Особливості використання коштів</w:t>
      </w:r>
    </w:p>
    <w:p w:rsidR="00817924" w:rsidRPr="00F875A7" w:rsidRDefault="00F875A7" w:rsidP="00F875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4.1</w:t>
      </w:r>
      <w:r w:rsidR="00817924"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Депутати </w:t>
      </w:r>
      <w:proofErr w:type="spellStart"/>
      <w:r w:rsidR="00817924"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Шпанівської</w:t>
      </w:r>
      <w:proofErr w:type="spellEnd"/>
      <w:r w:rsidR="00817924"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сільської ради можуть об’єднувати свої квоти коштів для спільного вирішення нагальних проблем мешканців </w:t>
      </w:r>
      <w:proofErr w:type="spellStart"/>
      <w:r w:rsidR="00817924"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Шпанівської</w:t>
      </w:r>
      <w:proofErr w:type="spellEnd"/>
      <w:r w:rsidR="00817924" w:rsidRPr="00F875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сільської ради.</w:t>
      </w:r>
    </w:p>
    <w:p w:rsidR="00EF2C89" w:rsidRPr="00F875A7" w:rsidRDefault="001C438E" w:rsidP="00F875A7">
      <w:pPr>
        <w:jc w:val="both"/>
        <w:rPr>
          <w:sz w:val="28"/>
          <w:szCs w:val="28"/>
          <w:lang w:val="uk-UA"/>
        </w:rPr>
      </w:pPr>
    </w:p>
    <w:p w:rsidR="00F875A7" w:rsidRPr="00F875A7" w:rsidRDefault="00F875A7" w:rsidP="00F875A7">
      <w:pPr>
        <w:jc w:val="both"/>
        <w:rPr>
          <w:sz w:val="28"/>
          <w:szCs w:val="28"/>
          <w:lang w:val="uk-UA"/>
        </w:rPr>
      </w:pPr>
    </w:p>
    <w:p w:rsidR="00F875A7" w:rsidRPr="00F875A7" w:rsidRDefault="00F875A7" w:rsidP="00F875A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75A7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F875A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875A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875A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875A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875A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875A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875A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875A7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F875A7">
        <w:rPr>
          <w:rFonts w:ascii="Times New Roman" w:hAnsi="Times New Roman" w:cs="Times New Roman"/>
          <w:sz w:val="28"/>
          <w:szCs w:val="28"/>
          <w:lang w:val="uk-UA"/>
        </w:rPr>
        <w:t>Сттолярчук</w:t>
      </w:r>
      <w:proofErr w:type="spellEnd"/>
      <w:r w:rsidRPr="00F875A7">
        <w:rPr>
          <w:rFonts w:ascii="Times New Roman" w:hAnsi="Times New Roman" w:cs="Times New Roman"/>
          <w:sz w:val="28"/>
          <w:szCs w:val="28"/>
          <w:lang w:val="uk-UA"/>
        </w:rPr>
        <w:t xml:space="preserve"> М.А.</w:t>
      </w:r>
    </w:p>
    <w:sectPr w:rsidR="00F875A7" w:rsidRPr="00F875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E58CAA50"/>
    <w:lvl w:ilvl="0">
      <w:start w:val="1"/>
      <w:numFmt w:val="decimal"/>
      <w:lvlText w:val="2.%1."/>
      <w:lvlJc w:val="left"/>
      <w:rPr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2.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2.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2.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2.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2.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2.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2.%1."/>
      <w:lvlJc w:val="left"/>
      <w:rPr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26D035C8"/>
    <w:multiLevelType w:val="multilevel"/>
    <w:tmpl w:val="E876BE36"/>
    <w:lvl w:ilvl="0">
      <w:start w:val="1"/>
      <w:numFmt w:val="decimal"/>
      <w:lvlText w:val="%1."/>
      <w:lvlJc w:val="left"/>
      <w:pPr>
        <w:ind w:left="360" w:hanging="360"/>
      </w:pPr>
      <w:rPr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E9F"/>
    <w:rsid w:val="001C438E"/>
    <w:rsid w:val="00540FDC"/>
    <w:rsid w:val="00563308"/>
    <w:rsid w:val="005636FD"/>
    <w:rsid w:val="00817924"/>
    <w:rsid w:val="00930E9F"/>
    <w:rsid w:val="00C5578D"/>
    <w:rsid w:val="00D62BAB"/>
    <w:rsid w:val="00EC2738"/>
    <w:rsid w:val="00F8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CA471F-CBC2-40A1-AEFE-9B6217C4B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930E9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30E9F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930E9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List Paragraph"/>
    <w:basedOn w:val="Standard"/>
    <w:rsid w:val="00930E9F"/>
    <w:pPr>
      <w:ind w:left="720"/>
    </w:pPr>
  </w:style>
  <w:style w:type="paragraph" w:styleId="a4">
    <w:name w:val="No Spacing"/>
    <w:rsid w:val="00930E9F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styleId="a5">
    <w:name w:val="Normal (Web)"/>
    <w:basedOn w:val="a"/>
    <w:uiPriority w:val="99"/>
    <w:unhideWhenUsed/>
    <w:rsid w:val="00930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1030</Words>
  <Characters>5872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9</cp:revision>
  <dcterms:created xsi:type="dcterms:W3CDTF">2019-06-05T10:25:00Z</dcterms:created>
  <dcterms:modified xsi:type="dcterms:W3CDTF">2019-06-06T07:15:00Z</dcterms:modified>
</cp:coreProperties>
</file>