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67342A4" wp14:editId="5ED048FF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44545A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УКРАЇНА</w:t>
      </w:r>
    </w:p>
    <w:p w:rsidR="005E52DB" w:rsidRPr="0044545A" w:rsidRDefault="005E52DB" w:rsidP="005E52DB">
      <w:pPr>
        <w:ind w:left="1416" w:firstLine="708"/>
        <w:rPr>
          <w:sz w:val="28"/>
          <w:szCs w:val="28"/>
        </w:rPr>
      </w:pPr>
      <w:r w:rsidRPr="0044545A">
        <w:rPr>
          <w:sz w:val="28"/>
          <w:szCs w:val="28"/>
        </w:rPr>
        <w:t>ПРИБУЖАНІВСЬКА СІЛЬСЬКА РАДА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ВОЗНЕСЕНСЬКОГО РАЙОНУ МИКОЛАЇВСЬКОЇ ОБЛАСТІ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</w:p>
    <w:p w:rsidR="0065334E" w:rsidRPr="0044545A" w:rsidRDefault="00522CD3" w:rsidP="0044545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</w:t>
      </w:r>
      <w:r w:rsidR="0065334E" w:rsidRPr="0044545A">
        <w:rPr>
          <w:bCs/>
          <w:sz w:val="28"/>
          <w:szCs w:val="28"/>
        </w:rPr>
        <w:t xml:space="preserve">Р І Ш Е Н </w:t>
      </w:r>
      <w:proofErr w:type="spellStart"/>
      <w:r w:rsidR="0065334E" w:rsidRPr="0044545A">
        <w:rPr>
          <w:bCs/>
          <w:sz w:val="28"/>
          <w:szCs w:val="28"/>
        </w:rPr>
        <w:t>Н</w:t>
      </w:r>
      <w:proofErr w:type="spellEnd"/>
      <w:r w:rsidR="0065334E" w:rsidRPr="0044545A">
        <w:rPr>
          <w:bCs/>
          <w:sz w:val="28"/>
          <w:szCs w:val="28"/>
        </w:rPr>
        <w:t xml:space="preserve"> Я</w:t>
      </w:r>
      <w:r w:rsidR="002B20E0">
        <w:rPr>
          <w:bCs/>
          <w:sz w:val="28"/>
          <w:szCs w:val="28"/>
        </w:rPr>
        <w:t xml:space="preserve">                      ПРОЄ</w:t>
      </w:r>
      <w:r>
        <w:rPr>
          <w:bCs/>
          <w:sz w:val="28"/>
          <w:szCs w:val="28"/>
        </w:rPr>
        <w:t>КТ</w:t>
      </w:r>
    </w:p>
    <w:p w:rsidR="0035579B" w:rsidRPr="0044545A" w:rsidRDefault="0035579B" w:rsidP="0065334E">
      <w:pPr>
        <w:jc w:val="center"/>
        <w:rPr>
          <w:sz w:val="28"/>
          <w:szCs w:val="28"/>
        </w:rPr>
      </w:pPr>
    </w:p>
    <w:p w:rsidR="0065334E" w:rsidRPr="0044545A" w:rsidRDefault="00302135" w:rsidP="0065334E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>від 24</w:t>
      </w:r>
      <w:r w:rsidR="002B20E0">
        <w:rPr>
          <w:sz w:val="28"/>
          <w:szCs w:val="28"/>
        </w:rPr>
        <w:t xml:space="preserve"> вересня </w:t>
      </w:r>
      <w:r w:rsidR="00522CD3">
        <w:rPr>
          <w:sz w:val="28"/>
          <w:szCs w:val="28"/>
        </w:rPr>
        <w:t>2021</w:t>
      </w:r>
      <w:r w:rsidR="0065334E" w:rsidRPr="0044545A">
        <w:rPr>
          <w:sz w:val="28"/>
          <w:szCs w:val="28"/>
        </w:rPr>
        <w:t xml:space="preserve"> року     № </w:t>
      </w:r>
      <w:r w:rsidR="002B20E0">
        <w:rPr>
          <w:sz w:val="28"/>
          <w:szCs w:val="28"/>
        </w:rPr>
        <w:t>3</w:t>
      </w:r>
      <w:r w:rsidR="0065334E" w:rsidRPr="0044545A">
        <w:rPr>
          <w:sz w:val="28"/>
          <w:szCs w:val="28"/>
        </w:rPr>
        <w:tab/>
        <w:t xml:space="preserve">        </w:t>
      </w:r>
      <w:r w:rsidR="002B20E0">
        <w:rPr>
          <w:sz w:val="28"/>
          <w:szCs w:val="28"/>
        </w:rPr>
        <w:t xml:space="preserve">ХІ (позачергова) сесія </w:t>
      </w:r>
      <w:r w:rsidR="002B20E0">
        <w:rPr>
          <w:sz w:val="28"/>
          <w:szCs w:val="28"/>
          <w:lang w:val="en-US"/>
        </w:rPr>
        <w:t>V</w:t>
      </w:r>
      <w:r w:rsidR="002B20E0">
        <w:rPr>
          <w:sz w:val="28"/>
          <w:szCs w:val="28"/>
        </w:rPr>
        <w:t>ІІІ</w:t>
      </w:r>
      <w:r w:rsidR="0065334E" w:rsidRPr="0044545A">
        <w:rPr>
          <w:sz w:val="28"/>
          <w:szCs w:val="28"/>
        </w:rPr>
        <w:t xml:space="preserve"> скликання     </w:t>
      </w:r>
    </w:p>
    <w:p w:rsidR="0065334E" w:rsidRPr="0044545A" w:rsidRDefault="0065334E" w:rsidP="0065334E">
      <w:pPr>
        <w:widowControl w:val="0"/>
        <w:snapToGrid w:val="0"/>
        <w:rPr>
          <w:sz w:val="28"/>
          <w:szCs w:val="28"/>
        </w:rPr>
      </w:pPr>
      <w:r w:rsidRPr="0044545A">
        <w:rPr>
          <w:sz w:val="28"/>
          <w:szCs w:val="28"/>
        </w:rPr>
        <w:t xml:space="preserve">                 </w:t>
      </w:r>
    </w:p>
    <w:p w:rsidR="005E52DB" w:rsidRPr="0044545A" w:rsidRDefault="00AD676F" w:rsidP="0065334E">
      <w:pPr>
        <w:tabs>
          <w:tab w:val="center" w:pos="4677"/>
          <w:tab w:val="left" w:pos="696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Про внесення змін до рішення </w:t>
      </w:r>
    </w:p>
    <w:p w:rsidR="005E52DB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44545A">
        <w:rPr>
          <w:sz w:val="28"/>
          <w:szCs w:val="28"/>
        </w:rPr>
        <w:t>Прибужанівської</w:t>
      </w:r>
      <w:proofErr w:type="spellEnd"/>
      <w:r w:rsidRPr="0044545A">
        <w:rPr>
          <w:sz w:val="28"/>
          <w:szCs w:val="28"/>
        </w:rPr>
        <w:t xml:space="preserve"> сільської ради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Pr="0044545A">
        <w:rPr>
          <w:sz w:val="28"/>
          <w:szCs w:val="28"/>
        </w:rPr>
        <w:t xml:space="preserve">затвердження структури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>та штатної чисельності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апарату сільської ради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та її виконавчих органів» 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від 30.12.2016 року </w:t>
      </w:r>
      <w:r w:rsidR="00AE42F9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№ 17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44545A" w:rsidRDefault="00F076D4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B3007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еруючись пунктом 5 частини 1 статті 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 сесія  сільської  ради</w:t>
      </w:r>
    </w:p>
    <w:p w:rsidR="00783E13" w:rsidRPr="0044545A" w:rsidRDefault="00783E13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44545A" w:rsidRDefault="005E52DB" w:rsidP="00AD676F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 И Р І Ш И Л А</w:t>
      </w:r>
      <w:r w:rsidR="00AD676F" w:rsidRPr="0044545A">
        <w:rPr>
          <w:sz w:val="28"/>
          <w:szCs w:val="28"/>
        </w:rPr>
        <w:t>:</w:t>
      </w:r>
    </w:p>
    <w:p w:rsidR="00AD676F" w:rsidRPr="0044545A" w:rsidRDefault="00AD676F" w:rsidP="00C0659A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4545A" w:rsidRDefault="009E7616" w:rsidP="00D01CA9">
      <w:pPr>
        <w:pStyle w:val="a5"/>
        <w:numPr>
          <w:ilvl w:val="0"/>
          <w:numId w:val="1"/>
        </w:numPr>
        <w:ind w:left="0" w:firstLine="915"/>
        <w:jc w:val="both"/>
        <w:rPr>
          <w:sz w:val="28"/>
          <w:szCs w:val="28"/>
        </w:rPr>
      </w:pPr>
      <w:r w:rsidRPr="0044545A">
        <w:rPr>
          <w:color w:val="000000"/>
          <w:sz w:val="28"/>
          <w:szCs w:val="28"/>
        </w:rPr>
        <w:t>Внести</w:t>
      </w:r>
      <w:r w:rsidR="00574900" w:rsidRPr="0044545A">
        <w:rPr>
          <w:sz w:val="28"/>
          <w:szCs w:val="28"/>
        </w:rPr>
        <w:t xml:space="preserve"> </w:t>
      </w:r>
      <w:r w:rsidR="008A241C" w:rsidRPr="0044545A">
        <w:rPr>
          <w:color w:val="000000"/>
          <w:sz w:val="28"/>
          <w:szCs w:val="28"/>
        </w:rPr>
        <w:t xml:space="preserve">такі </w:t>
      </w:r>
      <w:r w:rsidR="00AD676F" w:rsidRPr="0044545A">
        <w:rPr>
          <w:color w:val="000000"/>
          <w:sz w:val="28"/>
          <w:szCs w:val="28"/>
        </w:rPr>
        <w:t xml:space="preserve">зміни до рішення </w:t>
      </w:r>
      <w:r w:rsidRPr="0044545A">
        <w:rPr>
          <w:sz w:val="28"/>
          <w:szCs w:val="28"/>
        </w:rPr>
        <w:t>І сесії 8 скликання</w:t>
      </w:r>
      <w:r w:rsidR="00AD676F" w:rsidRPr="0044545A">
        <w:rPr>
          <w:sz w:val="28"/>
          <w:szCs w:val="28"/>
        </w:rPr>
        <w:t xml:space="preserve"> </w:t>
      </w:r>
      <w:r w:rsidR="00D331F7"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="00D331F7" w:rsidRPr="0044545A">
        <w:rPr>
          <w:sz w:val="28"/>
          <w:szCs w:val="28"/>
        </w:rPr>
        <w:t>затвердження структури та штатної чисельності</w:t>
      </w:r>
      <w:r w:rsidR="00D331F7" w:rsidRPr="0044545A">
        <w:rPr>
          <w:sz w:val="28"/>
          <w:szCs w:val="28"/>
          <w:lang w:eastAsia="uk-UA"/>
        </w:rPr>
        <w:t xml:space="preserve"> </w:t>
      </w:r>
      <w:r w:rsidR="00D331F7" w:rsidRPr="0044545A">
        <w:rPr>
          <w:sz w:val="28"/>
          <w:szCs w:val="28"/>
        </w:rPr>
        <w:t>апарату сільської ради та її виконавчих органів</w:t>
      </w:r>
      <w:r w:rsidR="00EA6F19" w:rsidRPr="0044545A">
        <w:rPr>
          <w:sz w:val="28"/>
          <w:szCs w:val="28"/>
        </w:rPr>
        <w:t>» від 30.12.2016 року № 17</w:t>
      </w:r>
      <w:r w:rsidR="0044545A">
        <w:rPr>
          <w:sz w:val="28"/>
          <w:szCs w:val="28"/>
        </w:rPr>
        <w:t xml:space="preserve">: </w:t>
      </w:r>
    </w:p>
    <w:p w:rsidR="0065334E" w:rsidRDefault="0044545A" w:rsidP="0044545A">
      <w:pPr>
        <w:pStyle w:val="a5"/>
        <w:numPr>
          <w:ilvl w:val="1"/>
          <w:numId w:val="1"/>
        </w:numPr>
        <w:ind w:left="0" w:firstLine="9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36FF" w:rsidRPr="0044545A">
        <w:rPr>
          <w:sz w:val="28"/>
          <w:szCs w:val="28"/>
        </w:rPr>
        <w:t xml:space="preserve">Внести </w:t>
      </w:r>
      <w:r w:rsidR="00704DD8">
        <w:rPr>
          <w:sz w:val="28"/>
          <w:szCs w:val="28"/>
        </w:rPr>
        <w:t xml:space="preserve">з 1 жовтня 2021 року </w:t>
      </w:r>
      <w:r w:rsidR="004636FF" w:rsidRPr="0044545A">
        <w:rPr>
          <w:sz w:val="28"/>
          <w:szCs w:val="28"/>
        </w:rPr>
        <w:t xml:space="preserve">такі зміни до штатної чисельності </w:t>
      </w:r>
      <w:r w:rsidR="00BD218E">
        <w:rPr>
          <w:sz w:val="28"/>
          <w:szCs w:val="28"/>
        </w:rPr>
        <w:t xml:space="preserve">служби у справах дітей виконавчого комітету </w:t>
      </w:r>
      <w:proofErr w:type="spellStart"/>
      <w:r w:rsidR="00BD218E">
        <w:rPr>
          <w:sz w:val="28"/>
          <w:szCs w:val="28"/>
        </w:rPr>
        <w:t>Прибужанівської</w:t>
      </w:r>
      <w:proofErr w:type="spellEnd"/>
      <w:r w:rsidR="00BD218E">
        <w:rPr>
          <w:sz w:val="28"/>
          <w:szCs w:val="28"/>
        </w:rPr>
        <w:t xml:space="preserve"> сільської ради</w:t>
      </w:r>
      <w:r w:rsidR="0065334E" w:rsidRPr="0044545A">
        <w:rPr>
          <w:sz w:val="28"/>
          <w:szCs w:val="28"/>
        </w:rPr>
        <w:t>:</w:t>
      </w:r>
    </w:p>
    <w:p w:rsidR="001B40C6" w:rsidRPr="0044545A" w:rsidRDefault="001B40C6" w:rsidP="001B40C6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вивести із Служби у справах дітей посаду «головний спеціаліст із питань захисту прав дітей» - 1шт. од.</w:t>
      </w:r>
    </w:p>
    <w:p w:rsidR="00C06344" w:rsidRDefault="0065334E" w:rsidP="001B40C6">
      <w:pPr>
        <w:pStyle w:val="a5"/>
        <w:numPr>
          <w:ilvl w:val="0"/>
          <w:numId w:val="3"/>
        </w:numPr>
        <w:tabs>
          <w:tab w:val="left" w:pos="0"/>
        </w:tabs>
        <w:spacing w:line="240" w:lineRule="atLeast"/>
        <w:jc w:val="both"/>
        <w:rPr>
          <w:sz w:val="28"/>
          <w:szCs w:val="28"/>
        </w:rPr>
      </w:pPr>
      <w:r w:rsidRPr="001B40C6">
        <w:rPr>
          <w:sz w:val="28"/>
          <w:szCs w:val="28"/>
        </w:rPr>
        <w:t>ввести</w:t>
      </w:r>
      <w:r w:rsidR="001B40C6">
        <w:rPr>
          <w:sz w:val="28"/>
          <w:szCs w:val="28"/>
        </w:rPr>
        <w:t xml:space="preserve"> в Службу у справах дітей </w:t>
      </w:r>
      <w:r w:rsidRPr="001B40C6">
        <w:rPr>
          <w:sz w:val="28"/>
          <w:szCs w:val="28"/>
        </w:rPr>
        <w:t xml:space="preserve"> посаду</w:t>
      </w:r>
      <w:r w:rsidR="001B40C6">
        <w:rPr>
          <w:sz w:val="28"/>
          <w:szCs w:val="28"/>
        </w:rPr>
        <w:t xml:space="preserve"> </w:t>
      </w:r>
      <w:r w:rsidR="00C06344" w:rsidRPr="001B40C6">
        <w:rPr>
          <w:sz w:val="28"/>
          <w:szCs w:val="28"/>
        </w:rPr>
        <w:t>«</w:t>
      </w:r>
      <w:r w:rsidR="001B40C6">
        <w:rPr>
          <w:sz w:val="28"/>
          <w:szCs w:val="28"/>
        </w:rPr>
        <w:t xml:space="preserve"> інспектор з питань захисту прав дітей» </w:t>
      </w:r>
      <w:r w:rsidR="00C06344" w:rsidRPr="001B40C6">
        <w:rPr>
          <w:sz w:val="28"/>
          <w:szCs w:val="28"/>
        </w:rPr>
        <w:t>-  1 ставка.</w:t>
      </w:r>
    </w:p>
    <w:p w:rsidR="009F031D" w:rsidRDefault="009F031D" w:rsidP="002B20E0">
      <w:pPr>
        <w:pStyle w:val="a5"/>
        <w:numPr>
          <w:ilvl w:val="0"/>
          <w:numId w:val="1"/>
        </w:numPr>
        <w:tabs>
          <w:tab w:val="left" w:pos="0"/>
        </w:tabs>
        <w:spacing w:line="240" w:lineRule="atLeast"/>
        <w:ind w:left="0" w:firstLine="915"/>
        <w:jc w:val="both"/>
        <w:rPr>
          <w:sz w:val="28"/>
          <w:szCs w:val="28"/>
        </w:rPr>
      </w:pPr>
      <w:r w:rsidRPr="009F031D">
        <w:rPr>
          <w:sz w:val="28"/>
          <w:szCs w:val="28"/>
        </w:rPr>
        <w:t xml:space="preserve">Начальнику служби у справах дітей  посадовий оклад встановити на рівні посадового окладу начальника відділу, встановленого додатком 50 постанови Кабінету Міністрів України від 09.03.2006 </w:t>
      </w:r>
      <w:r>
        <w:rPr>
          <w:sz w:val="28"/>
          <w:szCs w:val="28"/>
        </w:rPr>
        <w:t xml:space="preserve">№ 268 (із змінами від 28.07.2021р </w:t>
      </w:r>
      <w:r w:rsidRPr="009F031D">
        <w:rPr>
          <w:sz w:val="28"/>
          <w:szCs w:val="28"/>
        </w:rPr>
        <w:t xml:space="preserve"> постанова К</w:t>
      </w:r>
      <w:r>
        <w:rPr>
          <w:sz w:val="28"/>
          <w:szCs w:val="28"/>
        </w:rPr>
        <w:t>МУ № 783</w:t>
      </w:r>
      <w:r w:rsidRPr="009F031D">
        <w:rPr>
          <w:sz w:val="28"/>
          <w:szCs w:val="28"/>
        </w:rPr>
        <w:t xml:space="preserve"> ).</w:t>
      </w:r>
    </w:p>
    <w:p w:rsidR="009F031D" w:rsidRPr="001B40C6" w:rsidRDefault="009F031D" w:rsidP="002B20E0">
      <w:pPr>
        <w:pStyle w:val="a5"/>
        <w:numPr>
          <w:ilvl w:val="0"/>
          <w:numId w:val="1"/>
        </w:numPr>
        <w:tabs>
          <w:tab w:val="left" w:pos="0"/>
        </w:tabs>
        <w:spacing w:line="240" w:lineRule="atLeast"/>
        <w:ind w:left="0" w:firstLine="915"/>
        <w:jc w:val="both"/>
        <w:rPr>
          <w:sz w:val="28"/>
          <w:szCs w:val="28"/>
        </w:rPr>
      </w:pPr>
      <w:r>
        <w:rPr>
          <w:sz w:val="28"/>
          <w:szCs w:val="28"/>
        </w:rPr>
        <w:t>Інспектору з питань захисту прав дітей</w:t>
      </w:r>
      <w:r w:rsidRPr="009F031D">
        <w:rPr>
          <w:sz w:val="28"/>
          <w:szCs w:val="28"/>
        </w:rPr>
        <w:t xml:space="preserve"> служби у справах дітей посадовий оклад встановити на рів</w:t>
      </w:r>
      <w:r>
        <w:rPr>
          <w:sz w:val="28"/>
          <w:szCs w:val="28"/>
        </w:rPr>
        <w:t>ні посадового окладу інспектора, встановленого додатком 55</w:t>
      </w:r>
      <w:r w:rsidRPr="009F031D">
        <w:rPr>
          <w:sz w:val="28"/>
          <w:szCs w:val="28"/>
        </w:rPr>
        <w:t xml:space="preserve"> постанови Кабінету Міністрів України від 09.03.2006</w:t>
      </w:r>
      <w:r>
        <w:rPr>
          <w:sz w:val="28"/>
          <w:szCs w:val="28"/>
        </w:rPr>
        <w:t xml:space="preserve"> №268 (із змінами від 28.07.2021 р постанова КМУ № 783</w:t>
      </w:r>
      <w:r w:rsidRPr="009F031D">
        <w:rPr>
          <w:sz w:val="28"/>
          <w:szCs w:val="28"/>
        </w:rPr>
        <w:t xml:space="preserve"> ).</w:t>
      </w:r>
    </w:p>
    <w:p w:rsidR="00C0659A" w:rsidRDefault="00C0659A" w:rsidP="0044545A">
      <w:pPr>
        <w:pStyle w:val="a5"/>
        <w:numPr>
          <w:ilvl w:val="0"/>
          <w:numId w:val="1"/>
        </w:numPr>
        <w:spacing w:line="240" w:lineRule="atLeast"/>
        <w:ind w:left="0" w:firstLine="915"/>
        <w:jc w:val="both"/>
        <w:rPr>
          <w:sz w:val="28"/>
          <w:szCs w:val="28"/>
          <w:lang w:eastAsia="uk-UA"/>
        </w:rPr>
      </w:pPr>
      <w:r w:rsidRPr="0044545A">
        <w:rPr>
          <w:sz w:val="28"/>
          <w:szCs w:val="28"/>
          <w:lang w:eastAsia="uk-UA"/>
        </w:rPr>
        <w:t>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2B20E0" w:rsidRDefault="00C0659A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r w:rsidRPr="0044545A">
        <w:rPr>
          <w:sz w:val="28"/>
          <w:szCs w:val="28"/>
          <w:lang w:eastAsia="uk-UA"/>
        </w:rPr>
        <w:tab/>
      </w:r>
      <w:r w:rsidR="00AD676F" w:rsidRPr="0044545A">
        <w:rPr>
          <w:sz w:val="28"/>
          <w:szCs w:val="28"/>
        </w:rPr>
        <w:t xml:space="preserve"> </w:t>
      </w:r>
      <w:r w:rsidR="00D33A00" w:rsidRPr="0044545A">
        <w:rPr>
          <w:sz w:val="28"/>
          <w:szCs w:val="28"/>
        </w:rPr>
        <w:tab/>
      </w:r>
      <w:r w:rsidR="00AD676F" w:rsidRPr="0044545A">
        <w:rPr>
          <w:sz w:val="28"/>
          <w:szCs w:val="28"/>
        </w:rPr>
        <w:t>Сільський голова:                                                        О.А. Тараненко</w:t>
      </w:r>
      <w:r w:rsidR="004B5C64" w:rsidRPr="0044545A">
        <w:rPr>
          <w:sz w:val="28"/>
          <w:szCs w:val="28"/>
        </w:rPr>
        <w:t xml:space="preserve"> </w:t>
      </w:r>
    </w:p>
    <w:p w:rsidR="002B20E0" w:rsidRPr="002B20E0" w:rsidRDefault="002B20E0" w:rsidP="002B20E0">
      <w:pPr>
        <w:rPr>
          <w:sz w:val="28"/>
          <w:szCs w:val="28"/>
        </w:rPr>
      </w:pPr>
    </w:p>
    <w:p w:rsidR="00EA6F19" w:rsidRPr="002B20E0" w:rsidRDefault="002B20E0" w:rsidP="002B20E0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Проєкт</w:t>
      </w:r>
      <w:proofErr w:type="spellEnd"/>
      <w:r>
        <w:rPr>
          <w:sz w:val="22"/>
          <w:szCs w:val="22"/>
        </w:rPr>
        <w:t xml:space="preserve"> рішення підготувала Зайва М.В.</w:t>
      </w:r>
    </w:p>
    <w:sectPr w:rsidR="00EA6F19" w:rsidRPr="002B20E0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140"/>
    <w:rsid w:val="000A434B"/>
    <w:rsid w:val="000C5B35"/>
    <w:rsid w:val="000F6853"/>
    <w:rsid w:val="001566C3"/>
    <w:rsid w:val="00192B8F"/>
    <w:rsid w:val="001A4ECA"/>
    <w:rsid w:val="001B40C6"/>
    <w:rsid w:val="001C6EE7"/>
    <w:rsid w:val="001D5ED0"/>
    <w:rsid w:val="00202C40"/>
    <w:rsid w:val="00261211"/>
    <w:rsid w:val="00272C47"/>
    <w:rsid w:val="002B20E0"/>
    <w:rsid w:val="002B4C44"/>
    <w:rsid w:val="00302135"/>
    <w:rsid w:val="0035579B"/>
    <w:rsid w:val="00380BC3"/>
    <w:rsid w:val="00404AA8"/>
    <w:rsid w:val="0044545A"/>
    <w:rsid w:val="00447AC8"/>
    <w:rsid w:val="004636FF"/>
    <w:rsid w:val="00473000"/>
    <w:rsid w:val="00484AF7"/>
    <w:rsid w:val="00493947"/>
    <w:rsid w:val="004B5C64"/>
    <w:rsid w:val="00522CD3"/>
    <w:rsid w:val="00527409"/>
    <w:rsid w:val="0055731D"/>
    <w:rsid w:val="00574900"/>
    <w:rsid w:val="005D0DFB"/>
    <w:rsid w:val="005E52DB"/>
    <w:rsid w:val="00603F27"/>
    <w:rsid w:val="00606C46"/>
    <w:rsid w:val="0065334E"/>
    <w:rsid w:val="006666E7"/>
    <w:rsid w:val="006D0042"/>
    <w:rsid w:val="006E1480"/>
    <w:rsid w:val="007013E3"/>
    <w:rsid w:val="00704DD8"/>
    <w:rsid w:val="00783E13"/>
    <w:rsid w:val="007D5ED9"/>
    <w:rsid w:val="00816C89"/>
    <w:rsid w:val="0085718A"/>
    <w:rsid w:val="0086504D"/>
    <w:rsid w:val="008A241C"/>
    <w:rsid w:val="00950300"/>
    <w:rsid w:val="009C7481"/>
    <w:rsid w:val="009E7616"/>
    <w:rsid w:val="009F031D"/>
    <w:rsid w:val="00A040EA"/>
    <w:rsid w:val="00A06D2C"/>
    <w:rsid w:val="00A4304A"/>
    <w:rsid w:val="00A92F3F"/>
    <w:rsid w:val="00AD676F"/>
    <w:rsid w:val="00AE27BF"/>
    <w:rsid w:val="00AE42F9"/>
    <w:rsid w:val="00B149BE"/>
    <w:rsid w:val="00B30076"/>
    <w:rsid w:val="00B778D8"/>
    <w:rsid w:val="00BD218E"/>
    <w:rsid w:val="00BF0462"/>
    <w:rsid w:val="00C06344"/>
    <w:rsid w:val="00C0659A"/>
    <w:rsid w:val="00C51D4A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83CD7"/>
    <w:rsid w:val="00D92C3C"/>
    <w:rsid w:val="00E360C7"/>
    <w:rsid w:val="00E73EEC"/>
    <w:rsid w:val="00E81565"/>
    <w:rsid w:val="00EA6F19"/>
    <w:rsid w:val="00EB77F7"/>
    <w:rsid w:val="00EF0B9A"/>
    <w:rsid w:val="00F076D4"/>
    <w:rsid w:val="00F143DA"/>
    <w:rsid w:val="00F6755F"/>
    <w:rsid w:val="00FB1FDC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A26D8-75DD-47DF-A43D-8EF0E60D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99</cp:revision>
  <cp:lastPrinted>2021-09-21T08:21:00Z</cp:lastPrinted>
  <dcterms:created xsi:type="dcterms:W3CDTF">2017-07-07T07:36:00Z</dcterms:created>
  <dcterms:modified xsi:type="dcterms:W3CDTF">2021-09-21T08:21:00Z</dcterms:modified>
</cp:coreProperties>
</file>