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8CF" w:rsidRPr="000F08CF" w:rsidRDefault="000F08CF" w:rsidP="000F08CF">
      <w:pPr>
        <w:rPr>
          <w:rFonts w:ascii="Calibri" w:eastAsia="Calibri" w:hAnsi="Calibri" w:cs="Arial"/>
          <w:noProof/>
          <w:lang w:val="uk-UA" w:eastAsia="ru-RU"/>
        </w:rPr>
      </w:pPr>
    </w:p>
    <w:p w:rsidR="000F08CF" w:rsidRPr="000F08CF" w:rsidRDefault="000F08CF" w:rsidP="000F08CF">
      <w:pPr>
        <w:rPr>
          <w:rFonts w:ascii="Calibri" w:eastAsia="Calibri" w:hAnsi="Calibri" w:cs="Arial"/>
          <w:sz w:val="24"/>
          <w:szCs w:val="24"/>
          <w:lang w:val="uk-UA"/>
        </w:rPr>
      </w:pPr>
      <w:r w:rsidRPr="000F08CF">
        <w:rPr>
          <w:rFonts w:ascii="Calibri" w:eastAsia="Calibri" w:hAnsi="Calibri" w:cs="Arial"/>
          <w:sz w:val="24"/>
          <w:szCs w:val="24"/>
          <w:lang w:val="uk-UA"/>
        </w:rPr>
        <w:t xml:space="preserve">                                             </w:t>
      </w:r>
      <w:r>
        <w:rPr>
          <w:rFonts w:ascii="Calibri" w:eastAsia="Calibri" w:hAnsi="Calibri" w:cs="Arial"/>
          <w:sz w:val="24"/>
          <w:szCs w:val="24"/>
          <w:lang w:val="uk-UA"/>
        </w:rPr>
        <w:t xml:space="preserve">                         </w:t>
      </w:r>
      <w:bookmarkStart w:id="0" w:name="_GoBack"/>
      <w:bookmarkEnd w:id="0"/>
      <w:r w:rsidRPr="000F08CF">
        <w:rPr>
          <w:rFonts w:ascii="Calibri" w:eastAsia="Calibri" w:hAnsi="Calibri" w:cs="Arial"/>
          <w:sz w:val="24"/>
          <w:szCs w:val="24"/>
          <w:lang w:val="uk-UA"/>
        </w:rPr>
        <w:t xml:space="preserve">    </w:t>
      </w:r>
      <w:r w:rsidRPr="000F08CF">
        <w:rPr>
          <w:rFonts w:ascii="Calibri" w:eastAsia="Calibri" w:hAnsi="Calibri" w:cs="Arial"/>
          <w:noProof/>
          <w:sz w:val="24"/>
          <w:szCs w:val="24"/>
          <w:lang w:eastAsia="ru-RU" w:bidi="he-IL"/>
        </w:rPr>
        <w:drawing>
          <wp:inline distT="0" distB="0" distL="0" distR="0" wp14:anchorId="29750E35" wp14:editId="0AAED8A1">
            <wp:extent cx="828675" cy="609600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0000" contrast="54000"/>
                      <a:grayscl/>
                      <a:biLevel thresh="50000"/>
                    </a:blip>
                    <a:srcRect l="13747" t="15694" r="13747" b="12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F08CF">
        <w:rPr>
          <w:rFonts w:ascii="Calibri" w:eastAsia="Calibri" w:hAnsi="Calibri" w:cs="Arial"/>
          <w:sz w:val="24"/>
          <w:szCs w:val="24"/>
          <w:lang w:val="uk-UA"/>
        </w:rPr>
        <w:t xml:space="preserve">                        </w:t>
      </w:r>
    </w:p>
    <w:p w:rsidR="000F08CF" w:rsidRPr="000F08CF" w:rsidRDefault="000F08CF" w:rsidP="000F08CF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F08CF">
        <w:rPr>
          <w:rFonts w:ascii="Times New Roman" w:eastAsia="Calibri" w:hAnsi="Times New Roman" w:cs="Times New Roman"/>
          <w:sz w:val="24"/>
          <w:szCs w:val="24"/>
        </w:rPr>
        <w:t>Україна</w:t>
      </w:r>
      <w:proofErr w:type="spellEnd"/>
    </w:p>
    <w:p w:rsidR="000F08CF" w:rsidRPr="000F08CF" w:rsidRDefault="000F08CF" w:rsidP="000F08CF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F08CF">
        <w:rPr>
          <w:rFonts w:ascii="Times New Roman" w:eastAsia="Calibri" w:hAnsi="Times New Roman" w:cs="Times New Roman"/>
          <w:sz w:val="24"/>
          <w:szCs w:val="24"/>
        </w:rPr>
        <w:t>Миколаївська</w:t>
      </w:r>
      <w:proofErr w:type="spellEnd"/>
      <w:r w:rsidRPr="000F08CF">
        <w:rPr>
          <w:rFonts w:ascii="Times New Roman" w:eastAsia="Calibri" w:hAnsi="Times New Roman" w:cs="Times New Roman"/>
          <w:sz w:val="24"/>
          <w:szCs w:val="24"/>
        </w:rPr>
        <w:t xml:space="preserve"> область</w:t>
      </w:r>
    </w:p>
    <w:p w:rsidR="000F08CF" w:rsidRPr="000F08CF" w:rsidRDefault="000F08CF" w:rsidP="000F08CF">
      <w:pPr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0F08CF">
        <w:rPr>
          <w:rFonts w:ascii="Times New Roman" w:eastAsia="Calibri" w:hAnsi="Times New Roman" w:cs="Times New Roman"/>
          <w:sz w:val="24"/>
          <w:szCs w:val="24"/>
          <w:lang w:val="uk-UA"/>
        </w:rPr>
        <w:t>Доманівський</w:t>
      </w:r>
      <w:proofErr w:type="spellEnd"/>
      <w:r w:rsidRPr="000F08C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</w:t>
      </w:r>
    </w:p>
    <w:p w:rsidR="000F08CF" w:rsidRPr="000F08CF" w:rsidRDefault="000F08CF" w:rsidP="000F08CF">
      <w:pPr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0F08CF">
        <w:rPr>
          <w:rFonts w:ascii="Times New Roman" w:eastAsia="Calibri" w:hAnsi="Times New Roman" w:cs="Times New Roman"/>
          <w:sz w:val="24"/>
          <w:szCs w:val="24"/>
        </w:rPr>
        <w:t>Мостівська</w:t>
      </w:r>
      <w:proofErr w:type="spellEnd"/>
      <w:r w:rsidRPr="000F08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F08CF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0F08CF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0F08CF" w:rsidRPr="000F08CF" w:rsidRDefault="000F08CF" w:rsidP="000F08CF">
      <w:pPr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F08CF">
        <w:rPr>
          <w:rFonts w:ascii="Calibri" w:eastAsia="Calibri" w:hAnsi="Calibri" w:cs="Arial"/>
          <w:b/>
          <w:sz w:val="28"/>
          <w:szCs w:val="28"/>
          <w:lang w:val="uk-UA"/>
        </w:rPr>
        <w:t>______________________________________</w:t>
      </w:r>
      <w:r>
        <w:rPr>
          <w:rFonts w:ascii="Calibri" w:eastAsia="Calibri" w:hAnsi="Calibri" w:cs="Arial"/>
          <w:b/>
          <w:sz w:val="28"/>
          <w:szCs w:val="28"/>
          <w:lang w:val="uk-UA"/>
        </w:rPr>
        <w:t>_____________________________</w:t>
      </w:r>
    </w:p>
    <w:p w:rsidR="000F08CF" w:rsidRDefault="000F08CF" w:rsidP="000F08C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0F08CF" w:rsidRPr="000F08CF" w:rsidRDefault="000F08CF" w:rsidP="000F08C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F08C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РІШЕННЯ</w:t>
      </w:r>
    </w:p>
    <w:p w:rsidR="000F08CF" w:rsidRPr="000F08CF" w:rsidRDefault="000F08CF" w:rsidP="000F08C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0F08CF" w:rsidRPr="000F08CF" w:rsidRDefault="000F08CF" w:rsidP="000F08CF">
      <w:pPr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</w:pPr>
      <w:r w:rsidRPr="000F08C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Від  23 грудня 2016 року        № 4                                                  І сесія  8 скликання</w:t>
      </w:r>
    </w:p>
    <w:p w:rsidR="000F08CF" w:rsidRPr="000F08CF" w:rsidRDefault="000F08CF" w:rsidP="000F08CF">
      <w:pPr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</w:pPr>
    </w:p>
    <w:p w:rsidR="000F08CF" w:rsidRPr="000F08CF" w:rsidRDefault="000F08CF" w:rsidP="000F08CF">
      <w:pPr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0F08CF" w:rsidRPr="000F08CF" w:rsidRDefault="000F08CF" w:rsidP="000F08CF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F08C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</w:t>
      </w:r>
      <w:r w:rsidRPr="000F08CF">
        <w:rPr>
          <w:rFonts w:ascii="Times New Roman" w:eastAsia="Calibri" w:hAnsi="Times New Roman" w:cs="Times New Roman"/>
          <w:sz w:val="24"/>
          <w:szCs w:val="24"/>
          <w:lang w:val="uk-UA"/>
        </w:rPr>
        <w:t>Про обрання секретаря</w:t>
      </w:r>
    </w:p>
    <w:p w:rsidR="000F08CF" w:rsidRPr="000F08CF" w:rsidRDefault="000F08CF" w:rsidP="000F08CF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F08C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сільської ради</w:t>
      </w:r>
    </w:p>
    <w:p w:rsidR="000F08CF" w:rsidRPr="000F08CF" w:rsidRDefault="000F08CF" w:rsidP="000F08CF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F08CF" w:rsidRPr="000F08CF" w:rsidRDefault="000F08CF" w:rsidP="000F08CF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F08CF" w:rsidRPr="000F08CF" w:rsidRDefault="000F08CF" w:rsidP="000F08CF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F08C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Розглянувши пропозицію </w:t>
      </w:r>
      <w:proofErr w:type="spellStart"/>
      <w:r w:rsidRPr="000F08CF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Мостівського</w:t>
      </w:r>
      <w:proofErr w:type="spellEnd"/>
      <w:r w:rsidRPr="000F08C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сільського голови </w:t>
      </w:r>
      <w:proofErr w:type="spellStart"/>
      <w:r w:rsidRPr="000F08CF">
        <w:rPr>
          <w:rFonts w:ascii="Times New Roman" w:eastAsia="Calibri" w:hAnsi="Times New Roman" w:cs="Times New Roman"/>
          <w:sz w:val="24"/>
          <w:szCs w:val="24"/>
          <w:lang w:val="uk-UA"/>
        </w:rPr>
        <w:t>Бабанської</w:t>
      </w:r>
      <w:proofErr w:type="spellEnd"/>
      <w:r w:rsidRPr="000F08C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Н.В., керуючись п.4 ч. 1 ст. 26, ч.1 ст. 50, ч. 3 ст. 59 Закону України « Про місцеве самоврядування в Україні»,  сільська рада</w:t>
      </w:r>
    </w:p>
    <w:p w:rsidR="000F08CF" w:rsidRPr="000F08CF" w:rsidRDefault="000F08CF" w:rsidP="000F08CF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F08CF" w:rsidRPr="000F08CF" w:rsidRDefault="000F08CF" w:rsidP="000F08CF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F08C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ВИРІШИЛА:</w:t>
      </w:r>
    </w:p>
    <w:p w:rsidR="000F08CF" w:rsidRPr="000F08CF" w:rsidRDefault="000F08CF" w:rsidP="000F08CF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F08CF" w:rsidRPr="000F08CF" w:rsidRDefault="000F08CF" w:rsidP="000F08CF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F08C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1. Обрати на посаду секретаря </w:t>
      </w:r>
      <w:proofErr w:type="spellStart"/>
      <w:r w:rsidRPr="000F08CF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0F08C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 на строк повноважень ради Радчук Тетяну Дмитрівну – депутата </w:t>
      </w:r>
      <w:proofErr w:type="spellStart"/>
      <w:r w:rsidRPr="000F08CF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0F08C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ради, обраної по одномандатному виборчому округу № 2.</w:t>
      </w:r>
    </w:p>
    <w:p w:rsidR="000F08CF" w:rsidRPr="000F08CF" w:rsidRDefault="000F08CF" w:rsidP="000F08CF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F08CF" w:rsidRPr="000F08CF" w:rsidRDefault="000F08CF" w:rsidP="000F08CF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F08CF">
        <w:rPr>
          <w:rFonts w:ascii="Times New Roman" w:eastAsia="Calibri" w:hAnsi="Times New Roman" w:cs="Times New Roman"/>
          <w:sz w:val="24"/>
          <w:szCs w:val="24"/>
          <w:lang w:val="uk-UA"/>
        </w:rPr>
        <w:t>2. Контроль за виконанням цього рішення залишаю за собою</w:t>
      </w:r>
    </w:p>
    <w:p w:rsidR="000F08CF" w:rsidRPr="000F08CF" w:rsidRDefault="000F08CF" w:rsidP="000F08CF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F08CF" w:rsidRPr="000F08CF" w:rsidRDefault="000F08CF" w:rsidP="000F08CF">
      <w:pPr>
        <w:rPr>
          <w:rFonts w:ascii="Calibri" w:eastAsia="Times New Roman" w:hAnsi="Calibri" w:cs="Arial"/>
          <w:sz w:val="24"/>
          <w:szCs w:val="24"/>
          <w:lang w:val="uk-UA"/>
        </w:rPr>
      </w:pPr>
    </w:p>
    <w:p w:rsidR="000F08CF" w:rsidRPr="000F08CF" w:rsidRDefault="000F08CF" w:rsidP="000F08CF">
      <w:pPr>
        <w:rPr>
          <w:rFonts w:ascii="Calibri" w:eastAsia="Calibri" w:hAnsi="Calibri" w:cs="Arial"/>
          <w:sz w:val="24"/>
          <w:szCs w:val="24"/>
          <w:lang w:val="uk-UA"/>
        </w:rPr>
      </w:pPr>
    </w:p>
    <w:p w:rsidR="000F08CF" w:rsidRPr="000F08CF" w:rsidRDefault="000F08CF" w:rsidP="000F08CF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F08CF">
        <w:rPr>
          <w:rFonts w:ascii="Calibri" w:eastAsia="Calibri" w:hAnsi="Calibri" w:cs="Arial"/>
          <w:sz w:val="24"/>
          <w:szCs w:val="24"/>
          <w:lang w:val="uk-UA"/>
        </w:rPr>
        <w:t xml:space="preserve">             </w:t>
      </w:r>
      <w:r w:rsidRPr="000F08CF">
        <w:rPr>
          <w:rFonts w:ascii="Times New Roman" w:eastAsia="Calibri" w:hAnsi="Times New Roman" w:cs="Times New Roman"/>
          <w:sz w:val="24"/>
          <w:szCs w:val="24"/>
          <w:lang w:val="uk-UA"/>
        </w:rPr>
        <w:t>Сільський голова                                              Н.</w:t>
      </w:r>
      <w:proofErr w:type="spellStart"/>
      <w:r w:rsidRPr="000F08CF">
        <w:rPr>
          <w:rFonts w:ascii="Times New Roman" w:eastAsia="Calibri" w:hAnsi="Times New Roman" w:cs="Times New Roman"/>
          <w:sz w:val="24"/>
          <w:szCs w:val="24"/>
          <w:lang w:val="uk-UA"/>
        </w:rPr>
        <w:t>В..Бабанська</w:t>
      </w:r>
      <w:proofErr w:type="spellEnd"/>
    </w:p>
    <w:p w:rsidR="000F08CF" w:rsidRPr="000F08CF" w:rsidRDefault="000F08CF" w:rsidP="000F08CF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F08CF" w:rsidRPr="000F08CF" w:rsidRDefault="000F08CF" w:rsidP="000F08CF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F08CF" w:rsidRPr="000F08CF" w:rsidRDefault="000F08CF" w:rsidP="000F08CF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F08C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З оригіналом згідно</w:t>
      </w:r>
    </w:p>
    <w:p w:rsidR="000F08CF" w:rsidRPr="000F08CF" w:rsidRDefault="000F08CF" w:rsidP="000F08CF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F08C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Секретар сільської ради                                   Т.Д.Радчук</w:t>
      </w:r>
    </w:p>
    <w:p w:rsidR="000F08CF" w:rsidRPr="000F08CF" w:rsidRDefault="000F08CF" w:rsidP="000F08CF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F08CF" w:rsidRPr="000F08CF" w:rsidRDefault="000F08CF" w:rsidP="000F08CF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F08CF" w:rsidRPr="000F08CF" w:rsidRDefault="000F08CF" w:rsidP="000F08CF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D2158" w:rsidRPr="000F08CF" w:rsidRDefault="00CD2158">
      <w:pPr>
        <w:rPr>
          <w:lang w:val="uk-UA"/>
        </w:rPr>
      </w:pPr>
    </w:p>
    <w:sectPr w:rsidR="00CD2158" w:rsidRPr="000F0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51B"/>
    <w:rsid w:val="000F08CF"/>
    <w:rsid w:val="0057051B"/>
    <w:rsid w:val="00CD2158"/>
    <w:rsid w:val="00EC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8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8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8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8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8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8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2017-05-31T06:56:00Z</dcterms:created>
  <dcterms:modified xsi:type="dcterms:W3CDTF">2017-05-31T06:57:00Z</dcterms:modified>
</cp:coreProperties>
</file>