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1D2" w:rsidRDefault="005A11D2" w:rsidP="00C85C64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 wp14:anchorId="4234409E" wp14:editId="699FB4A7">
            <wp:extent cx="48577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5A11D2" w:rsidRDefault="005A11D2" w:rsidP="00C85C64">
      <w:pPr>
        <w:pStyle w:val="a9"/>
        <w:spacing w:before="0" w:beforeAutospacing="0" w:after="0" w:afterAutospacing="0"/>
        <w:jc w:val="center"/>
      </w:pPr>
    </w:p>
    <w:p w:rsidR="005A11D2" w:rsidRDefault="00E1742A" w:rsidP="00C85C64">
      <w:pPr>
        <w:pStyle w:val="a9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</w:t>
      </w:r>
      <w:r w:rsidR="00DE49A7">
        <w:rPr>
          <w:b/>
          <w:bCs/>
          <w:color w:val="000000"/>
          <w:sz w:val="28"/>
          <w:szCs w:val="28"/>
        </w:rPr>
        <w:t>12</w:t>
      </w:r>
      <w:r>
        <w:rPr>
          <w:b/>
          <w:bCs/>
          <w:color w:val="000000"/>
          <w:sz w:val="28"/>
          <w:szCs w:val="28"/>
        </w:rPr>
        <w:t xml:space="preserve">  </w:t>
      </w:r>
      <w:r w:rsidR="00A97A05">
        <w:rPr>
          <w:b/>
          <w:bCs/>
          <w:color w:val="000000"/>
          <w:sz w:val="28"/>
          <w:szCs w:val="28"/>
        </w:rPr>
        <w:t xml:space="preserve"> </w:t>
      </w:r>
      <w:r w:rsidR="005A11D2">
        <w:rPr>
          <w:b/>
          <w:bCs/>
          <w:color w:val="000000"/>
          <w:sz w:val="28"/>
          <w:szCs w:val="28"/>
        </w:rPr>
        <w:t>СЕСІЯ      </w:t>
      </w:r>
      <w:r w:rsidR="00A97A05">
        <w:rPr>
          <w:b/>
          <w:bCs/>
          <w:color w:val="000000"/>
          <w:sz w:val="28"/>
          <w:szCs w:val="28"/>
        </w:rPr>
        <w:t xml:space="preserve">    </w:t>
      </w:r>
      <w:r w:rsidR="005A11D2">
        <w:rPr>
          <w:b/>
          <w:bCs/>
          <w:color w:val="000000"/>
          <w:sz w:val="28"/>
          <w:szCs w:val="28"/>
        </w:rPr>
        <w:t>                 VIII – СКЛИКАННЯ</w:t>
      </w:r>
    </w:p>
    <w:p w:rsidR="005A11D2" w:rsidRDefault="005A11D2" w:rsidP="005A11D2">
      <w:pPr>
        <w:pStyle w:val="a9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5A11D2" w:rsidRDefault="005A11D2" w:rsidP="005A11D2">
      <w:pPr>
        <w:pStyle w:val="a9"/>
        <w:spacing w:before="0" w:beforeAutospacing="0" w:after="0" w:afterAutospacing="0"/>
      </w:pPr>
      <w:r>
        <w:t> </w:t>
      </w:r>
    </w:p>
    <w:p w:rsidR="0050605B" w:rsidRDefault="00E1742A" w:rsidP="005A11D2">
      <w:pPr>
        <w:tabs>
          <w:tab w:val="left" w:pos="1125"/>
        </w:tabs>
        <w:rPr>
          <w:lang w:val="uk-UA"/>
        </w:rPr>
      </w:pPr>
      <w:r>
        <w:rPr>
          <w:b/>
          <w:color w:val="000000"/>
          <w:lang w:val="uk-UA"/>
        </w:rPr>
        <w:t xml:space="preserve">Від    </w:t>
      </w:r>
      <w:r w:rsidR="00DE49A7">
        <w:rPr>
          <w:b/>
          <w:color w:val="000000"/>
          <w:lang w:val="uk-UA"/>
        </w:rPr>
        <w:t xml:space="preserve">13 жовтня </w:t>
      </w:r>
      <w:r w:rsidR="005A11D2">
        <w:rPr>
          <w:b/>
          <w:color w:val="000000"/>
        </w:rPr>
        <w:t> </w:t>
      </w:r>
      <w:r w:rsidR="005A11D2" w:rsidRPr="005A11D2">
        <w:rPr>
          <w:b/>
          <w:color w:val="000000"/>
          <w:lang w:val="uk-UA"/>
        </w:rPr>
        <w:t xml:space="preserve"> 2021</w:t>
      </w:r>
      <w:r w:rsidR="005A11D2">
        <w:rPr>
          <w:b/>
          <w:color w:val="000000"/>
        </w:rPr>
        <w:t> </w:t>
      </w:r>
      <w:r w:rsidR="005A11D2" w:rsidRPr="005A11D2">
        <w:rPr>
          <w:b/>
          <w:color w:val="000000"/>
          <w:lang w:val="uk-UA"/>
        </w:rPr>
        <w:t>року</w:t>
      </w:r>
      <w:r w:rsidR="005A11D2">
        <w:rPr>
          <w:b/>
          <w:color w:val="000000"/>
        </w:rPr>
        <w:t>    </w:t>
      </w:r>
      <w:r w:rsidR="00DE49A7">
        <w:rPr>
          <w:b/>
          <w:color w:val="000000"/>
          <w:lang w:val="uk-UA"/>
        </w:rPr>
        <w:t xml:space="preserve">                 </w:t>
      </w:r>
      <w:r>
        <w:rPr>
          <w:b/>
          <w:color w:val="000000"/>
          <w:lang w:val="uk-UA"/>
        </w:rPr>
        <w:t xml:space="preserve"> № </w:t>
      </w:r>
      <w:r w:rsidR="00DE49A7">
        <w:rPr>
          <w:b/>
          <w:color w:val="000000"/>
          <w:lang w:val="uk-UA"/>
        </w:rPr>
        <w:t>600</w:t>
      </w:r>
      <w:r w:rsidR="005A11D2">
        <w:rPr>
          <w:b/>
          <w:color w:val="000000"/>
        </w:rPr>
        <w:t>                                                                    </w:t>
      </w:r>
      <w:r w:rsidR="005A11D2" w:rsidRPr="005A11D2">
        <w:rPr>
          <w:b/>
          <w:color w:val="000000"/>
          <w:lang w:val="uk-UA"/>
        </w:rPr>
        <w:t xml:space="preserve"> </w:t>
      </w:r>
      <w:r w:rsidR="005A11D2">
        <w:rPr>
          <w:b/>
          <w:color w:val="000000"/>
        </w:rPr>
        <w:t>  </w:t>
      </w:r>
      <w:r w:rsidR="005A11D2" w:rsidRPr="005A11D2">
        <w:rPr>
          <w:b/>
          <w:color w:val="000000"/>
          <w:lang w:val="uk-UA"/>
        </w:rPr>
        <w:t xml:space="preserve"> </w:t>
      </w:r>
      <w:r w:rsidR="005A11D2">
        <w:rPr>
          <w:b/>
          <w:color w:val="000000"/>
        </w:rPr>
        <w:t> </w:t>
      </w:r>
    </w:p>
    <w:p w:rsidR="00416443" w:rsidRPr="00B66850" w:rsidRDefault="00416443" w:rsidP="0050605B">
      <w:pPr>
        <w:rPr>
          <w:lang w:val="uk-UA"/>
        </w:rPr>
      </w:pPr>
    </w:p>
    <w:p w:rsidR="00B66850" w:rsidRPr="00E1742A" w:rsidRDefault="00E1742A" w:rsidP="000A3FD7">
      <w:pPr>
        <w:jc w:val="both"/>
        <w:rPr>
          <w:lang w:val="uk-UA"/>
        </w:rPr>
      </w:pPr>
      <w:r w:rsidRPr="00E1742A">
        <w:rPr>
          <w:lang w:val="uk-UA"/>
        </w:rPr>
        <w:t xml:space="preserve">Розгляд заяви гр. </w:t>
      </w:r>
      <w:proofErr w:type="spellStart"/>
      <w:r w:rsidRPr="00E1742A">
        <w:rPr>
          <w:lang w:val="uk-UA"/>
        </w:rPr>
        <w:t>Кричковського</w:t>
      </w:r>
      <w:proofErr w:type="spellEnd"/>
      <w:r w:rsidRPr="00E1742A">
        <w:rPr>
          <w:lang w:val="uk-UA"/>
        </w:rPr>
        <w:t xml:space="preserve"> Олега Володимировича, Скопа Романа Михайловича </w:t>
      </w:r>
      <w:r w:rsidR="0050605B" w:rsidRPr="00E1742A">
        <w:rPr>
          <w:lang w:val="uk-UA"/>
        </w:rPr>
        <w:t>на викуп земельної ділянки</w:t>
      </w:r>
      <w:r w:rsidR="00CF012B" w:rsidRPr="00E1742A">
        <w:rPr>
          <w:lang w:val="uk-UA"/>
        </w:rPr>
        <w:t xml:space="preserve"> </w:t>
      </w:r>
      <w:r w:rsidRPr="00E1742A">
        <w:rPr>
          <w:lang w:val="uk-UA"/>
        </w:rPr>
        <w:t xml:space="preserve">в </w:t>
      </w:r>
      <w:proofErr w:type="spellStart"/>
      <w:r w:rsidRPr="00E1742A">
        <w:rPr>
          <w:lang w:val="uk-UA"/>
        </w:rPr>
        <w:t>смт</w:t>
      </w:r>
      <w:proofErr w:type="spellEnd"/>
      <w:r w:rsidRPr="00E1742A">
        <w:rPr>
          <w:lang w:val="uk-UA"/>
        </w:rPr>
        <w:t xml:space="preserve">. Красне по вулиці Привокзальна,12 </w:t>
      </w:r>
      <w:proofErr w:type="spellStart"/>
      <w:r w:rsidRPr="00E1742A">
        <w:rPr>
          <w:lang w:val="uk-UA"/>
        </w:rPr>
        <w:t>Золочівського</w:t>
      </w:r>
      <w:proofErr w:type="spellEnd"/>
      <w:r w:rsidRPr="00E1742A">
        <w:rPr>
          <w:lang w:val="uk-UA"/>
        </w:rPr>
        <w:t xml:space="preserve"> району Львівської області</w:t>
      </w:r>
    </w:p>
    <w:p w:rsidR="00544D67" w:rsidRPr="00E1742A" w:rsidRDefault="00544D67" w:rsidP="000A3FD7">
      <w:pPr>
        <w:jc w:val="both"/>
        <w:rPr>
          <w:lang w:val="uk-UA"/>
        </w:rPr>
      </w:pPr>
    </w:p>
    <w:p w:rsidR="00B66850" w:rsidRDefault="0050605B" w:rsidP="000A3FD7">
      <w:pPr>
        <w:jc w:val="both"/>
        <w:rPr>
          <w:lang w:val="uk-UA"/>
        </w:rPr>
      </w:pPr>
      <w:r w:rsidRPr="00CE0AD0">
        <w:rPr>
          <w:lang w:val="uk-UA"/>
        </w:rPr>
        <w:t>Ро</w:t>
      </w:r>
      <w:r w:rsidR="004F2A6D" w:rsidRPr="00CE0AD0">
        <w:rPr>
          <w:lang w:val="uk-UA"/>
        </w:rPr>
        <w:t xml:space="preserve">зглянувши </w:t>
      </w:r>
      <w:r w:rsidR="00E1742A">
        <w:rPr>
          <w:lang w:val="uk-UA"/>
        </w:rPr>
        <w:t xml:space="preserve">заяву </w:t>
      </w:r>
      <w:r w:rsidR="001F1D12">
        <w:rPr>
          <w:lang w:val="uk-UA"/>
        </w:rPr>
        <w:t xml:space="preserve">гр. </w:t>
      </w:r>
      <w:proofErr w:type="spellStart"/>
      <w:r w:rsidR="00E1742A" w:rsidRPr="00E1742A">
        <w:rPr>
          <w:lang w:val="uk-UA"/>
        </w:rPr>
        <w:t>Крич</w:t>
      </w:r>
      <w:r w:rsidR="001F1D12">
        <w:rPr>
          <w:lang w:val="uk-UA"/>
        </w:rPr>
        <w:t>ковського</w:t>
      </w:r>
      <w:proofErr w:type="spellEnd"/>
      <w:r w:rsidR="001F1D12">
        <w:rPr>
          <w:lang w:val="uk-UA"/>
        </w:rPr>
        <w:t xml:space="preserve"> Олега Володимировича та гр. </w:t>
      </w:r>
      <w:r w:rsidR="00E1742A" w:rsidRPr="00E1742A">
        <w:rPr>
          <w:lang w:val="uk-UA"/>
        </w:rPr>
        <w:t>Скопа Романа Михайловича</w:t>
      </w:r>
      <w:r w:rsidR="001F1D12">
        <w:rPr>
          <w:lang w:val="uk-UA"/>
        </w:rPr>
        <w:t xml:space="preserve"> від 01.10.2021р.</w:t>
      </w:r>
      <w:r w:rsidR="00CE0AD0" w:rsidRPr="00CE0AD0">
        <w:rPr>
          <w:lang w:val="uk-UA"/>
        </w:rPr>
        <w:t xml:space="preserve"> про надання дозволу </w:t>
      </w:r>
      <w:r w:rsidR="00CE0AD0">
        <w:rPr>
          <w:lang w:val="uk-UA"/>
        </w:rPr>
        <w:t>на</w:t>
      </w:r>
      <w:r w:rsidR="00CE0AD0" w:rsidRPr="00CE0AD0">
        <w:rPr>
          <w:lang w:val="uk-UA"/>
        </w:rPr>
        <w:t xml:space="preserve"> викуп</w:t>
      </w:r>
      <w:r w:rsidRPr="00CE0AD0">
        <w:rPr>
          <w:lang w:val="uk-UA"/>
        </w:rPr>
        <w:t xml:space="preserve"> земельної діля</w:t>
      </w:r>
      <w:r w:rsidR="00CF012B" w:rsidRPr="00CE0AD0">
        <w:rPr>
          <w:lang w:val="uk-UA"/>
        </w:rPr>
        <w:t>нки</w:t>
      </w:r>
      <w:r w:rsidR="001F1D12">
        <w:rPr>
          <w:lang w:val="uk-UA"/>
        </w:rPr>
        <w:t xml:space="preserve"> в </w:t>
      </w:r>
      <w:proofErr w:type="spellStart"/>
      <w:r w:rsidR="001F1D12">
        <w:rPr>
          <w:lang w:val="uk-UA"/>
        </w:rPr>
        <w:t>смт.Красне</w:t>
      </w:r>
      <w:proofErr w:type="spellEnd"/>
      <w:r w:rsidR="001F1D12">
        <w:rPr>
          <w:lang w:val="uk-UA"/>
        </w:rPr>
        <w:t xml:space="preserve"> по вулиці Привокзальна,12 </w:t>
      </w:r>
      <w:proofErr w:type="spellStart"/>
      <w:r w:rsidR="001F1D12">
        <w:rPr>
          <w:lang w:val="uk-UA"/>
        </w:rPr>
        <w:t>Золочівського</w:t>
      </w:r>
      <w:proofErr w:type="spellEnd"/>
      <w:r w:rsidR="001F1D12">
        <w:rPr>
          <w:lang w:val="uk-UA"/>
        </w:rPr>
        <w:t xml:space="preserve"> району Львівської області</w:t>
      </w:r>
      <w:r w:rsidR="00E1742A">
        <w:rPr>
          <w:lang w:val="uk-UA"/>
        </w:rPr>
        <w:t xml:space="preserve"> площею 0,0102</w:t>
      </w:r>
      <w:r w:rsidR="001F1D12">
        <w:rPr>
          <w:lang w:val="uk-UA"/>
        </w:rPr>
        <w:t>га</w:t>
      </w:r>
      <w:r w:rsidR="002D69DC">
        <w:rPr>
          <w:lang w:val="uk-UA"/>
        </w:rPr>
        <w:t xml:space="preserve"> </w:t>
      </w:r>
      <w:r w:rsidR="00E1742A">
        <w:rPr>
          <w:lang w:val="uk-UA"/>
        </w:rPr>
        <w:t>для будівництва та обслуговування магазину,</w:t>
      </w:r>
      <w:r w:rsidR="002D69DC">
        <w:rPr>
          <w:lang w:val="uk-UA"/>
        </w:rPr>
        <w:t xml:space="preserve"> </w:t>
      </w:r>
      <w:r w:rsidR="00E1742A">
        <w:rPr>
          <w:lang w:val="uk-UA"/>
        </w:rPr>
        <w:t>що належить  на праві</w:t>
      </w:r>
      <w:r w:rsidR="00C57EF7">
        <w:rPr>
          <w:lang w:val="uk-UA"/>
        </w:rPr>
        <w:t xml:space="preserve"> </w:t>
      </w:r>
      <w:r w:rsidR="00EB5816">
        <w:rPr>
          <w:lang w:val="uk-UA"/>
        </w:rPr>
        <w:t xml:space="preserve">по ½ </w:t>
      </w:r>
      <w:r w:rsidR="00C57EF7">
        <w:rPr>
          <w:lang w:val="uk-UA"/>
        </w:rPr>
        <w:t xml:space="preserve">спільної часткової </w:t>
      </w:r>
      <w:r w:rsidR="00E1742A">
        <w:rPr>
          <w:lang w:val="uk-UA"/>
        </w:rPr>
        <w:t>приватної власності</w:t>
      </w:r>
      <w:r w:rsidR="00623F50">
        <w:rPr>
          <w:lang w:val="uk-UA"/>
        </w:rPr>
        <w:t xml:space="preserve"> об’єкта нерухомого майна</w:t>
      </w:r>
      <w:r w:rsidR="001F1D12">
        <w:rPr>
          <w:lang w:val="uk-UA"/>
        </w:rPr>
        <w:t>,</w:t>
      </w:r>
      <w:r w:rsidR="00623F50">
        <w:rPr>
          <w:lang w:val="uk-UA"/>
        </w:rPr>
        <w:t xml:space="preserve"> (код згідно КВЦПЗ - 03.07 </w:t>
      </w:r>
      <w:r w:rsidR="00E1742A">
        <w:rPr>
          <w:lang w:val="uk-UA"/>
        </w:rPr>
        <w:t xml:space="preserve">будівництва та </w:t>
      </w:r>
      <w:r w:rsidR="002D69DC">
        <w:rPr>
          <w:lang w:val="uk-UA"/>
        </w:rPr>
        <w:t>обслуговування будівель</w:t>
      </w:r>
      <w:r w:rsidR="00E1742A">
        <w:rPr>
          <w:lang w:val="uk-UA"/>
        </w:rPr>
        <w:t xml:space="preserve"> торгівлі</w:t>
      </w:r>
      <w:r w:rsidR="00623F50">
        <w:rPr>
          <w:lang w:val="uk-UA"/>
        </w:rPr>
        <w:t>)</w:t>
      </w:r>
      <w:r w:rsidR="002D69DC">
        <w:rPr>
          <w:lang w:val="uk-UA"/>
        </w:rPr>
        <w:t xml:space="preserve"> </w:t>
      </w:r>
      <w:r w:rsidRPr="00B66850">
        <w:rPr>
          <w:lang w:val="uk-UA"/>
        </w:rPr>
        <w:t>керуючись ст.ст. 12, 127,</w:t>
      </w:r>
      <w:r w:rsidR="00DB0B56">
        <w:rPr>
          <w:lang w:val="uk-UA"/>
        </w:rPr>
        <w:t xml:space="preserve"> 128</w:t>
      </w:r>
      <w:r w:rsidRPr="00B66850">
        <w:rPr>
          <w:lang w:val="uk-UA"/>
        </w:rPr>
        <w:t xml:space="preserve"> Земельного</w:t>
      </w:r>
      <w:r w:rsidR="00A342D1">
        <w:rPr>
          <w:lang w:val="uk-UA"/>
        </w:rPr>
        <w:t xml:space="preserve"> кодексу України, </w:t>
      </w:r>
      <w:bookmarkStart w:id="0" w:name="_GoBack"/>
      <w:bookmarkEnd w:id="0"/>
      <w:r w:rsidRPr="00B66850">
        <w:rPr>
          <w:lang w:val="uk-UA"/>
        </w:rPr>
        <w:t xml:space="preserve"> ст. 26</w:t>
      </w:r>
      <w:r w:rsidR="00A342D1">
        <w:rPr>
          <w:lang w:val="uk-UA"/>
        </w:rPr>
        <w:t xml:space="preserve"> </w:t>
      </w:r>
      <w:r w:rsidRPr="00A342D1">
        <w:rPr>
          <w:lang w:val="uk-UA"/>
        </w:rPr>
        <w:t xml:space="preserve">Закону України </w:t>
      </w:r>
      <w:proofErr w:type="spellStart"/>
      <w:r w:rsidRPr="00A342D1">
        <w:rPr>
          <w:lang w:val="uk-UA"/>
        </w:rPr>
        <w:t>„Про</w:t>
      </w:r>
      <w:proofErr w:type="spellEnd"/>
      <w:r w:rsidRPr="00A342D1">
        <w:rPr>
          <w:lang w:val="uk-UA"/>
        </w:rPr>
        <w:t xml:space="preserve"> місцеве самоврядув</w:t>
      </w:r>
      <w:r w:rsidR="00BF1EA6">
        <w:rPr>
          <w:lang w:val="uk-UA"/>
        </w:rPr>
        <w:t>ання в Україні”, селищна рада</w:t>
      </w:r>
    </w:p>
    <w:p w:rsidR="00B66850" w:rsidRPr="00B66850" w:rsidRDefault="00B66850" w:rsidP="0050605B">
      <w:pPr>
        <w:rPr>
          <w:lang w:val="uk-UA"/>
        </w:rPr>
      </w:pPr>
    </w:p>
    <w:p w:rsidR="0050605B" w:rsidRPr="00F326EB" w:rsidRDefault="0050605B" w:rsidP="00B66850">
      <w:pPr>
        <w:jc w:val="center"/>
        <w:rPr>
          <w:b/>
          <w:lang w:val="uk-UA"/>
        </w:rPr>
      </w:pPr>
      <w:r w:rsidRPr="00F326EB">
        <w:rPr>
          <w:b/>
          <w:lang w:val="uk-UA"/>
        </w:rPr>
        <w:t>ВИРІШИЛА:</w:t>
      </w:r>
    </w:p>
    <w:p w:rsidR="00B66850" w:rsidRPr="00B66850" w:rsidRDefault="00B66850" w:rsidP="00B66850">
      <w:pPr>
        <w:jc w:val="center"/>
        <w:rPr>
          <w:lang w:val="uk-UA"/>
        </w:rPr>
      </w:pPr>
    </w:p>
    <w:p w:rsidR="00E60D39" w:rsidRPr="00EB5816" w:rsidRDefault="00EB5816" w:rsidP="00EB5816">
      <w:pPr>
        <w:jc w:val="both"/>
        <w:rPr>
          <w:lang w:val="uk-UA"/>
        </w:rPr>
      </w:pPr>
      <w:r>
        <w:rPr>
          <w:lang w:val="uk-UA"/>
        </w:rPr>
        <w:t>1.</w:t>
      </w:r>
      <w:r w:rsidR="00544D67" w:rsidRPr="00EB5816">
        <w:rPr>
          <w:lang w:val="uk-UA"/>
        </w:rPr>
        <w:t xml:space="preserve">Дати </w:t>
      </w:r>
      <w:r w:rsidR="0050605B" w:rsidRPr="00EB5816">
        <w:rPr>
          <w:lang w:val="uk-UA"/>
        </w:rPr>
        <w:t>до</w:t>
      </w:r>
      <w:r w:rsidR="00E60D39" w:rsidRPr="00EB5816">
        <w:rPr>
          <w:lang w:val="uk-UA"/>
        </w:rPr>
        <w:t>звіл</w:t>
      </w:r>
      <w:r w:rsidR="00544D67" w:rsidRPr="00EB5816">
        <w:rPr>
          <w:lang w:val="uk-UA"/>
        </w:rPr>
        <w:t xml:space="preserve"> на проведення експертно–грошової оцінки земельної ділянки</w:t>
      </w:r>
      <w:r w:rsidRPr="00EB5816">
        <w:rPr>
          <w:lang w:val="uk-UA"/>
        </w:rPr>
        <w:t xml:space="preserve"> </w:t>
      </w:r>
      <w:r w:rsidR="00544D67" w:rsidRPr="00EB5816">
        <w:rPr>
          <w:lang w:val="uk-UA"/>
        </w:rPr>
        <w:t xml:space="preserve"> </w:t>
      </w:r>
      <w:r w:rsidR="0050605B" w:rsidRPr="00EB5816">
        <w:rPr>
          <w:lang w:val="uk-UA"/>
        </w:rPr>
        <w:t>несільськогосподарського призначення</w:t>
      </w:r>
      <w:r w:rsidR="00D30994" w:rsidRPr="00EB5816">
        <w:rPr>
          <w:lang w:val="uk-UA"/>
        </w:rPr>
        <w:t xml:space="preserve"> </w:t>
      </w:r>
      <w:r w:rsidR="0050605B" w:rsidRPr="00EB5816">
        <w:rPr>
          <w:lang w:val="uk-UA"/>
        </w:rPr>
        <w:t xml:space="preserve"> (кадастро</w:t>
      </w:r>
      <w:r w:rsidR="000A1292" w:rsidRPr="00EB5816">
        <w:rPr>
          <w:lang w:val="uk-UA"/>
        </w:rPr>
        <w:t>вий номер 4620655300:05:001:0023</w:t>
      </w:r>
      <w:r w:rsidR="0050605B" w:rsidRPr="00EB5816">
        <w:rPr>
          <w:lang w:val="uk-UA"/>
        </w:rPr>
        <w:t>)</w:t>
      </w:r>
      <w:r w:rsidR="000A3FD7" w:rsidRPr="00EB5816">
        <w:rPr>
          <w:lang w:val="uk-UA"/>
        </w:rPr>
        <w:t xml:space="preserve"> </w:t>
      </w:r>
      <w:r w:rsidR="000A1292" w:rsidRPr="00EB5816">
        <w:rPr>
          <w:lang w:val="uk-UA"/>
        </w:rPr>
        <w:t xml:space="preserve">площею 0,0102 га в </w:t>
      </w:r>
      <w:proofErr w:type="spellStart"/>
      <w:r w:rsidR="000A1292" w:rsidRPr="00EB5816">
        <w:rPr>
          <w:lang w:val="uk-UA"/>
        </w:rPr>
        <w:t>смт</w:t>
      </w:r>
      <w:proofErr w:type="spellEnd"/>
      <w:r w:rsidR="000A1292" w:rsidRPr="00EB5816">
        <w:rPr>
          <w:lang w:val="uk-UA"/>
        </w:rPr>
        <w:t xml:space="preserve">. Красне по вулиці Привокзальна,12 </w:t>
      </w:r>
      <w:r w:rsidR="00E60D39" w:rsidRPr="00EB5816">
        <w:rPr>
          <w:lang w:val="uk-UA"/>
        </w:rPr>
        <w:t xml:space="preserve"> </w:t>
      </w:r>
      <w:proofErr w:type="spellStart"/>
      <w:r w:rsidR="00E60D39" w:rsidRPr="00EB5816">
        <w:rPr>
          <w:lang w:val="uk-UA"/>
        </w:rPr>
        <w:t>Золочівського</w:t>
      </w:r>
      <w:proofErr w:type="spellEnd"/>
      <w:r w:rsidR="00E60D39" w:rsidRPr="00EB5816">
        <w:rPr>
          <w:lang w:val="uk-UA"/>
        </w:rPr>
        <w:t xml:space="preserve"> району Льві</w:t>
      </w:r>
      <w:r w:rsidR="00D30994" w:rsidRPr="00EB5816">
        <w:rPr>
          <w:lang w:val="uk-UA"/>
        </w:rPr>
        <w:t>вської області</w:t>
      </w:r>
      <w:r w:rsidRPr="00EB5816">
        <w:rPr>
          <w:lang w:val="uk-UA"/>
        </w:rPr>
        <w:t>.</w:t>
      </w:r>
      <w:r w:rsidR="00D30994" w:rsidRPr="00EB5816">
        <w:rPr>
          <w:lang w:val="uk-UA"/>
        </w:rPr>
        <w:t xml:space="preserve"> </w:t>
      </w:r>
    </w:p>
    <w:p w:rsidR="00CF012B" w:rsidRPr="00CF012B" w:rsidRDefault="00CF012B" w:rsidP="000A3FD7">
      <w:pPr>
        <w:jc w:val="both"/>
        <w:rPr>
          <w:lang w:val="uk-UA"/>
        </w:rPr>
      </w:pPr>
    </w:p>
    <w:p w:rsidR="0050605B" w:rsidRDefault="00544D67" w:rsidP="000A3FD7">
      <w:pPr>
        <w:jc w:val="both"/>
        <w:rPr>
          <w:lang w:val="uk-UA"/>
        </w:rPr>
      </w:pPr>
      <w:r>
        <w:rPr>
          <w:lang w:val="uk-UA"/>
        </w:rPr>
        <w:t>2</w:t>
      </w:r>
      <w:r w:rsidR="00CF012B">
        <w:rPr>
          <w:lang w:val="uk-UA"/>
        </w:rPr>
        <w:t>.</w:t>
      </w:r>
      <w:r>
        <w:rPr>
          <w:lang w:val="uk-UA"/>
        </w:rPr>
        <w:t xml:space="preserve">Для фінансування роботи по проведенню </w:t>
      </w:r>
      <w:proofErr w:type="spellStart"/>
      <w:r>
        <w:rPr>
          <w:lang w:val="uk-UA"/>
        </w:rPr>
        <w:t>експерто-грошової</w:t>
      </w:r>
      <w:proofErr w:type="spellEnd"/>
      <w:r>
        <w:rPr>
          <w:lang w:val="uk-UA"/>
        </w:rPr>
        <w:t xml:space="preserve"> оцінки землі укласти угоду з </w:t>
      </w:r>
      <w:proofErr w:type="spellStart"/>
      <w:r w:rsidR="00EB5816" w:rsidRPr="00E1742A">
        <w:rPr>
          <w:lang w:val="uk-UA"/>
        </w:rPr>
        <w:t>Крич</w:t>
      </w:r>
      <w:r w:rsidR="00EB5816">
        <w:rPr>
          <w:lang w:val="uk-UA"/>
        </w:rPr>
        <w:t>ковським</w:t>
      </w:r>
      <w:proofErr w:type="spellEnd"/>
      <w:r w:rsidR="00EB5816">
        <w:rPr>
          <w:lang w:val="uk-UA"/>
        </w:rPr>
        <w:t xml:space="preserve"> Олегом Володимировичем та гр. Скопом Романом Михайловичем </w:t>
      </w:r>
      <w:r w:rsidR="00522837" w:rsidRPr="00CE0AD0">
        <w:rPr>
          <w:lang w:val="uk-UA"/>
        </w:rPr>
        <w:t xml:space="preserve"> </w:t>
      </w:r>
      <w:r w:rsidR="00522837">
        <w:rPr>
          <w:lang w:val="uk-UA"/>
        </w:rPr>
        <w:t xml:space="preserve">про сплату авансового внеску в  </w:t>
      </w:r>
      <w:r w:rsidR="000A3FD7" w:rsidRPr="00A97A05">
        <w:rPr>
          <w:lang w:val="uk-UA"/>
        </w:rPr>
        <w:t>розмірі</w:t>
      </w:r>
      <w:r w:rsidR="000A3FD7">
        <w:rPr>
          <w:lang w:val="uk-UA"/>
        </w:rPr>
        <w:t xml:space="preserve"> </w:t>
      </w:r>
      <w:r w:rsidR="000A3FD7" w:rsidRPr="000A3FD7">
        <w:rPr>
          <w:lang w:val="uk-UA"/>
        </w:rPr>
        <w:t xml:space="preserve"> </w:t>
      </w:r>
      <w:r w:rsidR="00CF1A46">
        <w:rPr>
          <w:lang w:val="uk-UA"/>
        </w:rPr>
        <w:t>20%</w:t>
      </w:r>
      <w:r w:rsidR="00EB5816">
        <w:rPr>
          <w:lang w:val="uk-UA"/>
        </w:rPr>
        <w:t xml:space="preserve"> </w:t>
      </w:r>
      <w:r w:rsidR="000A3FD7">
        <w:rPr>
          <w:lang w:val="uk-UA"/>
        </w:rPr>
        <w:t>в</w:t>
      </w:r>
      <w:r w:rsidR="000A3FD7" w:rsidRPr="000A3FD7">
        <w:rPr>
          <w:lang w:val="uk-UA"/>
        </w:rPr>
        <w:t>ідсоткі</w:t>
      </w:r>
      <w:r w:rsidR="000A3FD7">
        <w:rPr>
          <w:lang w:val="uk-UA"/>
        </w:rPr>
        <w:t xml:space="preserve">в </w:t>
      </w:r>
      <w:r w:rsidR="0050605B" w:rsidRPr="000A3FD7">
        <w:rPr>
          <w:lang w:val="uk-UA"/>
        </w:rPr>
        <w:t xml:space="preserve"> вартості земельної ділянки, визначеної за її нормативною грошовою оцінкою.</w:t>
      </w:r>
    </w:p>
    <w:p w:rsidR="00522837" w:rsidRDefault="00522837" w:rsidP="000A3FD7">
      <w:pPr>
        <w:jc w:val="both"/>
        <w:rPr>
          <w:lang w:val="uk-UA"/>
        </w:rPr>
      </w:pPr>
    </w:p>
    <w:p w:rsidR="00EB5816" w:rsidRPr="00EB5816" w:rsidRDefault="00522837" w:rsidP="00EB5816">
      <w:pPr>
        <w:jc w:val="both"/>
        <w:rPr>
          <w:lang w:val="uk-UA"/>
        </w:rPr>
      </w:pPr>
      <w:r>
        <w:rPr>
          <w:lang w:val="uk-UA"/>
        </w:rPr>
        <w:t>3. Після проведення та затвердження експертно-грошової оцінки землі розглянути питання продажу зе</w:t>
      </w:r>
      <w:r w:rsidR="004F086D">
        <w:rPr>
          <w:lang w:val="uk-UA"/>
        </w:rPr>
        <w:t>мел</w:t>
      </w:r>
      <w:r w:rsidR="00EB5816">
        <w:rPr>
          <w:lang w:val="uk-UA"/>
        </w:rPr>
        <w:t xml:space="preserve">ьної ділянки у спільну часткову власність гр. </w:t>
      </w:r>
      <w:proofErr w:type="spellStart"/>
      <w:r w:rsidR="00EB5816">
        <w:rPr>
          <w:lang w:val="uk-UA"/>
        </w:rPr>
        <w:t>Кричковському</w:t>
      </w:r>
      <w:proofErr w:type="spellEnd"/>
      <w:r w:rsidR="00EB5816">
        <w:rPr>
          <w:lang w:val="uk-UA"/>
        </w:rPr>
        <w:t xml:space="preserve"> Олегу Володимировичу та гр. Скопу Роману Михайловичу в </w:t>
      </w:r>
      <w:proofErr w:type="spellStart"/>
      <w:r w:rsidR="00EB5816" w:rsidRPr="00EB5816">
        <w:rPr>
          <w:lang w:val="uk-UA"/>
        </w:rPr>
        <w:t>смт</w:t>
      </w:r>
      <w:proofErr w:type="spellEnd"/>
      <w:r w:rsidR="00EB5816" w:rsidRPr="00EB5816">
        <w:rPr>
          <w:lang w:val="uk-UA"/>
        </w:rPr>
        <w:t xml:space="preserve">. Красне по вулиці Привокзальна,12  </w:t>
      </w:r>
      <w:proofErr w:type="spellStart"/>
      <w:r w:rsidR="00EB5816" w:rsidRPr="00EB5816">
        <w:rPr>
          <w:lang w:val="uk-UA"/>
        </w:rPr>
        <w:t>Золочівського</w:t>
      </w:r>
      <w:proofErr w:type="spellEnd"/>
      <w:r w:rsidR="00EB5816" w:rsidRPr="00EB5816">
        <w:rPr>
          <w:lang w:val="uk-UA"/>
        </w:rPr>
        <w:t xml:space="preserve"> району Львівської області. </w:t>
      </w:r>
    </w:p>
    <w:p w:rsidR="00522837" w:rsidRDefault="00522837" w:rsidP="000A3FD7">
      <w:pPr>
        <w:jc w:val="both"/>
        <w:rPr>
          <w:lang w:val="uk-UA"/>
        </w:rPr>
      </w:pPr>
    </w:p>
    <w:p w:rsidR="00B66850" w:rsidRPr="00B66850" w:rsidRDefault="00B66850" w:rsidP="000A3FD7">
      <w:pPr>
        <w:jc w:val="both"/>
        <w:rPr>
          <w:lang w:val="uk-UA"/>
        </w:rPr>
      </w:pPr>
    </w:p>
    <w:p w:rsidR="00B66850" w:rsidRPr="00EB5816" w:rsidRDefault="00CF012B" w:rsidP="00064825">
      <w:pPr>
        <w:jc w:val="both"/>
        <w:rPr>
          <w:lang w:val="uk-UA"/>
        </w:rPr>
      </w:pPr>
      <w:r>
        <w:rPr>
          <w:lang w:val="uk-UA"/>
        </w:rPr>
        <w:t>4</w:t>
      </w:r>
      <w:r w:rsidR="0050605B" w:rsidRPr="00EB5816">
        <w:t xml:space="preserve">. </w:t>
      </w:r>
      <w:r w:rsidR="00064825" w:rsidRPr="00EB5816">
        <w:t xml:space="preserve">Контроль за </w:t>
      </w:r>
      <w:proofErr w:type="spellStart"/>
      <w:r w:rsidR="00064825" w:rsidRPr="00EB5816">
        <w:t>виконанням</w:t>
      </w:r>
      <w:proofErr w:type="spellEnd"/>
      <w:r w:rsidR="00064825" w:rsidRPr="00EB5816">
        <w:t xml:space="preserve"> </w:t>
      </w:r>
      <w:proofErr w:type="spellStart"/>
      <w:r w:rsidR="00064825" w:rsidRPr="00EB5816">
        <w:t>даного</w:t>
      </w:r>
      <w:proofErr w:type="spellEnd"/>
      <w:r w:rsidR="00064825" w:rsidRPr="00EB5816">
        <w:t xml:space="preserve"> </w:t>
      </w:r>
      <w:proofErr w:type="spellStart"/>
      <w:proofErr w:type="gramStart"/>
      <w:r w:rsidR="00064825" w:rsidRPr="00EB5816">
        <w:t>р</w:t>
      </w:r>
      <w:proofErr w:type="gramEnd"/>
      <w:r w:rsidR="00064825" w:rsidRPr="00EB5816">
        <w:t>ішення</w:t>
      </w:r>
      <w:proofErr w:type="spellEnd"/>
      <w:r w:rsidR="00064825" w:rsidRPr="00EB5816">
        <w:t xml:space="preserve"> </w:t>
      </w:r>
      <w:proofErr w:type="spellStart"/>
      <w:r w:rsidR="00064825" w:rsidRPr="00EB5816">
        <w:t>покласти</w:t>
      </w:r>
      <w:proofErr w:type="spellEnd"/>
      <w:r w:rsidR="00064825" w:rsidRPr="00EB5816">
        <w:t xml:space="preserve"> на </w:t>
      </w:r>
      <w:proofErr w:type="spellStart"/>
      <w:r w:rsidR="00064825" w:rsidRPr="00EB5816">
        <w:t>постійну</w:t>
      </w:r>
      <w:proofErr w:type="spellEnd"/>
      <w:r w:rsidR="00064825" w:rsidRPr="00EB5816">
        <w:t xml:space="preserve"> </w:t>
      </w:r>
      <w:proofErr w:type="spellStart"/>
      <w:r w:rsidR="00064825" w:rsidRPr="00EB5816">
        <w:t>комісію</w:t>
      </w:r>
      <w:proofErr w:type="spellEnd"/>
      <w:r w:rsidR="00064825" w:rsidRPr="00EB5816">
        <w:t xml:space="preserve"> з </w:t>
      </w:r>
      <w:proofErr w:type="spellStart"/>
      <w:r w:rsidR="00064825" w:rsidRPr="00EB5816">
        <w:t>питань</w:t>
      </w:r>
      <w:proofErr w:type="spellEnd"/>
      <w:r w:rsidR="00064825" w:rsidRPr="00EB5816">
        <w:t xml:space="preserve"> </w:t>
      </w:r>
      <w:proofErr w:type="spellStart"/>
      <w:r w:rsidR="00064825" w:rsidRPr="00EB5816">
        <w:t>будівництва</w:t>
      </w:r>
      <w:proofErr w:type="spellEnd"/>
      <w:r w:rsidR="00064825" w:rsidRPr="00EB5816">
        <w:t xml:space="preserve">, </w:t>
      </w:r>
      <w:proofErr w:type="spellStart"/>
      <w:r w:rsidR="00064825" w:rsidRPr="00EB5816">
        <w:t>архітектури</w:t>
      </w:r>
      <w:proofErr w:type="spellEnd"/>
      <w:r w:rsidR="00064825" w:rsidRPr="00EB5816">
        <w:t xml:space="preserve">, </w:t>
      </w:r>
      <w:proofErr w:type="spellStart"/>
      <w:r w:rsidR="00064825" w:rsidRPr="00EB5816">
        <w:t>земельних</w:t>
      </w:r>
      <w:proofErr w:type="spellEnd"/>
      <w:r w:rsidR="00064825" w:rsidRPr="00EB5816">
        <w:t xml:space="preserve"> </w:t>
      </w:r>
      <w:proofErr w:type="spellStart"/>
      <w:r w:rsidR="00064825" w:rsidRPr="00EB5816">
        <w:t>відносин</w:t>
      </w:r>
      <w:proofErr w:type="spellEnd"/>
      <w:r w:rsidR="00064825" w:rsidRPr="00EB5816">
        <w:t xml:space="preserve">, </w:t>
      </w:r>
      <w:proofErr w:type="spellStart"/>
      <w:r w:rsidR="00064825" w:rsidRPr="00EB5816">
        <w:t>стратегічного</w:t>
      </w:r>
      <w:proofErr w:type="spellEnd"/>
      <w:r w:rsidR="00064825" w:rsidRPr="00EB5816">
        <w:t xml:space="preserve"> </w:t>
      </w:r>
      <w:proofErr w:type="spellStart"/>
      <w:r w:rsidR="00064825" w:rsidRPr="00EB5816">
        <w:t>розвитку</w:t>
      </w:r>
      <w:proofErr w:type="spellEnd"/>
      <w:r w:rsidR="00064825" w:rsidRPr="00EB5816">
        <w:t xml:space="preserve"> </w:t>
      </w:r>
      <w:proofErr w:type="spellStart"/>
      <w:r w:rsidR="00064825" w:rsidRPr="00EB5816">
        <w:t>міста</w:t>
      </w:r>
      <w:proofErr w:type="spellEnd"/>
      <w:r w:rsidR="00064825" w:rsidRPr="00EB5816">
        <w:t xml:space="preserve">, </w:t>
      </w:r>
      <w:proofErr w:type="spellStart"/>
      <w:r w:rsidR="00064825" w:rsidRPr="00EB5816">
        <w:t>охорони</w:t>
      </w:r>
      <w:proofErr w:type="spellEnd"/>
      <w:r w:rsidR="00064825" w:rsidRPr="00EB5816">
        <w:t xml:space="preserve"> </w:t>
      </w:r>
      <w:proofErr w:type="spellStart"/>
      <w:r w:rsidR="00064825" w:rsidRPr="00EB5816">
        <w:t>навколишнього</w:t>
      </w:r>
      <w:proofErr w:type="spellEnd"/>
      <w:r w:rsidR="00064825" w:rsidRPr="00EB5816">
        <w:t xml:space="preserve"> </w:t>
      </w:r>
      <w:proofErr w:type="spellStart"/>
      <w:r w:rsidR="00064825" w:rsidRPr="00EB5816">
        <w:t>середовища</w:t>
      </w:r>
      <w:proofErr w:type="spellEnd"/>
      <w:r w:rsidR="00064825" w:rsidRPr="00EB5816">
        <w:t>.</w:t>
      </w:r>
    </w:p>
    <w:p w:rsidR="00B66850" w:rsidRPr="00EB5816" w:rsidRDefault="00B66850" w:rsidP="00B66850">
      <w:pPr>
        <w:jc w:val="both"/>
        <w:rPr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Pr="00B66850" w:rsidRDefault="00B66850" w:rsidP="00B66850">
      <w:pPr>
        <w:rPr>
          <w:lang w:val="uk-UA"/>
        </w:rPr>
      </w:pPr>
    </w:p>
    <w:p w:rsidR="00B66850" w:rsidRDefault="00B66850" w:rsidP="00B66850">
      <w:pPr>
        <w:rPr>
          <w:lang w:val="uk-UA"/>
        </w:rPr>
      </w:pPr>
    </w:p>
    <w:p w:rsidR="007E5A68" w:rsidRPr="00A97A05" w:rsidRDefault="00B66850" w:rsidP="00B66850">
      <w:pPr>
        <w:tabs>
          <w:tab w:val="left" w:pos="1410"/>
        </w:tabs>
        <w:rPr>
          <w:b/>
          <w:lang w:val="uk-UA"/>
        </w:rPr>
      </w:pPr>
      <w:r>
        <w:rPr>
          <w:lang w:val="uk-UA"/>
        </w:rPr>
        <w:tab/>
      </w:r>
      <w:r w:rsidRPr="00A97A05">
        <w:rPr>
          <w:b/>
          <w:lang w:val="uk-UA"/>
        </w:rPr>
        <w:t xml:space="preserve">Селищний голова           </w:t>
      </w:r>
      <w:r w:rsidR="00DB56AF" w:rsidRPr="00A97A05">
        <w:rPr>
          <w:b/>
          <w:lang w:val="uk-UA"/>
        </w:rPr>
        <w:t xml:space="preserve">                               </w:t>
      </w:r>
      <w:r w:rsidR="00522837" w:rsidRPr="00A97A05">
        <w:rPr>
          <w:b/>
          <w:lang w:val="uk-UA"/>
        </w:rPr>
        <w:t xml:space="preserve">            Роман ФУРДА</w:t>
      </w:r>
    </w:p>
    <w:sectPr w:rsidR="007E5A68" w:rsidRPr="00A97A0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136" w:rsidRDefault="00DA3136" w:rsidP="00B66850">
      <w:r>
        <w:separator/>
      </w:r>
    </w:p>
  </w:endnote>
  <w:endnote w:type="continuationSeparator" w:id="0">
    <w:p w:rsidR="00DA3136" w:rsidRDefault="00DA3136" w:rsidP="00B66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136" w:rsidRDefault="00DA3136" w:rsidP="00B66850">
      <w:r>
        <w:separator/>
      </w:r>
    </w:p>
  </w:footnote>
  <w:footnote w:type="continuationSeparator" w:id="0">
    <w:p w:rsidR="00DA3136" w:rsidRDefault="00DA3136" w:rsidP="00B668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6303F"/>
    <w:multiLevelType w:val="hybridMultilevel"/>
    <w:tmpl w:val="AAF8588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431F23"/>
    <w:multiLevelType w:val="hybridMultilevel"/>
    <w:tmpl w:val="E64A4A8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CFE"/>
    <w:rsid w:val="00001A9C"/>
    <w:rsid w:val="00015494"/>
    <w:rsid w:val="000377A4"/>
    <w:rsid w:val="00063E22"/>
    <w:rsid w:val="00064825"/>
    <w:rsid w:val="000A1292"/>
    <w:rsid w:val="000A3FD7"/>
    <w:rsid w:val="000C0E3D"/>
    <w:rsid w:val="000E7340"/>
    <w:rsid w:val="001327AA"/>
    <w:rsid w:val="0014636E"/>
    <w:rsid w:val="001B1B1F"/>
    <w:rsid w:val="001F1D12"/>
    <w:rsid w:val="00266BC8"/>
    <w:rsid w:val="00296704"/>
    <w:rsid w:val="002D69DC"/>
    <w:rsid w:val="002F3BCE"/>
    <w:rsid w:val="00311DA4"/>
    <w:rsid w:val="00360245"/>
    <w:rsid w:val="003C2240"/>
    <w:rsid w:val="003D73E7"/>
    <w:rsid w:val="003E2A55"/>
    <w:rsid w:val="003E6699"/>
    <w:rsid w:val="00416443"/>
    <w:rsid w:val="004C2AFD"/>
    <w:rsid w:val="004F086D"/>
    <w:rsid w:val="004F2A6D"/>
    <w:rsid w:val="0050605B"/>
    <w:rsid w:val="00522837"/>
    <w:rsid w:val="00544D67"/>
    <w:rsid w:val="0054575A"/>
    <w:rsid w:val="00587213"/>
    <w:rsid w:val="005A11D2"/>
    <w:rsid w:val="005A3AD6"/>
    <w:rsid w:val="00623F50"/>
    <w:rsid w:val="006249BC"/>
    <w:rsid w:val="006C7844"/>
    <w:rsid w:val="006E00DB"/>
    <w:rsid w:val="00711BF2"/>
    <w:rsid w:val="00734332"/>
    <w:rsid w:val="007D0C26"/>
    <w:rsid w:val="007E5A68"/>
    <w:rsid w:val="00954E73"/>
    <w:rsid w:val="00A342D1"/>
    <w:rsid w:val="00A97A05"/>
    <w:rsid w:val="00B30901"/>
    <w:rsid w:val="00B606DF"/>
    <w:rsid w:val="00B66850"/>
    <w:rsid w:val="00BD58E3"/>
    <w:rsid w:val="00BF1EA6"/>
    <w:rsid w:val="00BF4CFE"/>
    <w:rsid w:val="00C03D1E"/>
    <w:rsid w:val="00C36F62"/>
    <w:rsid w:val="00C57EF7"/>
    <w:rsid w:val="00C85C64"/>
    <w:rsid w:val="00CA1834"/>
    <w:rsid w:val="00CB35F6"/>
    <w:rsid w:val="00CE0AD0"/>
    <w:rsid w:val="00CF012B"/>
    <w:rsid w:val="00CF1A46"/>
    <w:rsid w:val="00D30994"/>
    <w:rsid w:val="00D637EC"/>
    <w:rsid w:val="00D739F3"/>
    <w:rsid w:val="00DA3136"/>
    <w:rsid w:val="00DB0B56"/>
    <w:rsid w:val="00DB56AF"/>
    <w:rsid w:val="00DB6FF9"/>
    <w:rsid w:val="00DE49A7"/>
    <w:rsid w:val="00E008F5"/>
    <w:rsid w:val="00E1742A"/>
    <w:rsid w:val="00E23DAB"/>
    <w:rsid w:val="00E60D39"/>
    <w:rsid w:val="00E76EA0"/>
    <w:rsid w:val="00EB5816"/>
    <w:rsid w:val="00F326EB"/>
    <w:rsid w:val="00F93841"/>
    <w:rsid w:val="00FB7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8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8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5A11D2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5A11D2"/>
    <w:pPr>
      <w:spacing w:before="100" w:beforeAutospacing="1" w:after="100" w:afterAutospacing="1"/>
    </w:pPr>
    <w:rPr>
      <w:lang w:val="uk-UA" w:eastAsia="uk-UA"/>
    </w:rPr>
  </w:style>
  <w:style w:type="paragraph" w:styleId="aa">
    <w:name w:val="List Paragraph"/>
    <w:basedOn w:val="a"/>
    <w:uiPriority w:val="34"/>
    <w:qFormat/>
    <w:rsid w:val="00EB58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B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B66850"/>
    <w:pPr>
      <w:tabs>
        <w:tab w:val="center" w:pos="4819"/>
        <w:tab w:val="right" w:pos="9639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66850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B6685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685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semiHidden/>
    <w:unhideWhenUsed/>
    <w:rsid w:val="005A11D2"/>
    <w:pPr>
      <w:spacing w:before="100" w:beforeAutospacing="1" w:after="100" w:afterAutospacing="1"/>
    </w:pPr>
    <w:rPr>
      <w:lang w:val="uk-UA" w:eastAsia="uk-UA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semiHidden/>
    <w:rsid w:val="005A11D2"/>
    <w:pPr>
      <w:spacing w:before="100" w:beforeAutospacing="1" w:after="100" w:afterAutospacing="1"/>
    </w:pPr>
    <w:rPr>
      <w:lang w:val="uk-UA" w:eastAsia="uk-UA"/>
    </w:rPr>
  </w:style>
  <w:style w:type="paragraph" w:styleId="aa">
    <w:name w:val="List Paragraph"/>
    <w:basedOn w:val="a"/>
    <w:uiPriority w:val="34"/>
    <w:qFormat/>
    <w:rsid w:val="00EB58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1396</Words>
  <Characters>796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cp:lastPrinted>2021-11-04T07:57:00Z</cp:lastPrinted>
  <dcterms:created xsi:type="dcterms:W3CDTF">2021-10-07T06:41:00Z</dcterms:created>
  <dcterms:modified xsi:type="dcterms:W3CDTF">2021-11-04T07:57:00Z</dcterms:modified>
</cp:coreProperties>
</file>