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25" w:rsidRPr="00680C2F" w:rsidRDefault="00071025" w:rsidP="00071025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9251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9251C">
        <w:rPr>
          <w:b/>
          <w:bCs/>
          <w:color w:val="000000"/>
          <w:sz w:val="28"/>
          <w:szCs w:val="28"/>
        </w:rPr>
        <w:t>  СЕСІЯ</w:t>
      </w:r>
      <w:r w:rsidR="00EB1289" w:rsidRPr="0079251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</w:t>
      </w:r>
      <w:r w:rsidR="00F954F2" w:rsidRPr="0079251C">
        <w:rPr>
          <w:b/>
          <w:bCs/>
          <w:color w:val="000000"/>
          <w:sz w:val="28"/>
          <w:szCs w:val="28"/>
        </w:rPr>
        <w:t xml:space="preserve"> </w:t>
      </w:r>
      <w:r w:rsidR="00EB1289" w:rsidRPr="0079251C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9251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071025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FB6AE8">
        <w:rPr>
          <w:rFonts w:ascii="Times New Roman" w:hAnsi="Times New Roman" w:cs="Times New Roman"/>
          <w:sz w:val="24"/>
          <w:szCs w:val="24"/>
        </w:rPr>
        <w:t>гр.Демцюх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Марії Михайлівні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AE8">
        <w:rPr>
          <w:rFonts w:ascii="Times New Roman" w:hAnsi="Times New Roman" w:cs="Times New Roman"/>
          <w:sz w:val="24"/>
          <w:szCs w:val="24"/>
        </w:rPr>
        <w:t>Демцюх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Марії Михайлівни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B6AE8">
        <w:rPr>
          <w:rFonts w:ascii="Times New Roman" w:hAnsi="Times New Roman" w:cs="Times New Roman"/>
          <w:sz w:val="24"/>
          <w:szCs w:val="24"/>
        </w:rPr>
        <w:t>22.04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B6AE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FB6AE8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вул..Франка,49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FB6AE8">
        <w:rPr>
          <w:rFonts w:ascii="Times New Roman" w:hAnsi="Times New Roman" w:cs="Times New Roman"/>
          <w:sz w:val="24"/>
          <w:szCs w:val="24"/>
        </w:rPr>
        <w:t>ілянки у власність площею 1,200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FB6AE8">
        <w:rPr>
          <w:lang w:val="uk-UA"/>
        </w:rPr>
        <w:t>Демцюх</w:t>
      </w:r>
      <w:proofErr w:type="spellEnd"/>
      <w:r w:rsidR="00FB6AE8">
        <w:rPr>
          <w:lang w:val="uk-UA"/>
        </w:rPr>
        <w:t xml:space="preserve"> Марії Михайлівні</w:t>
      </w:r>
      <w:r w:rsidR="00F954F2" w:rsidRPr="00F954F2">
        <w:rPr>
          <w:lang w:val="uk-UA"/>
        </w:rPr>
        <w:t xml:space="preserve"> </w:t>
      </w:r>
      <w:r w:rsidR="00FB6AE8">
        <w:rPr>
          <w:lang w:val="uk-UA"/>
        </w:rPr>
        <w:t xml:space="preserve"> площею 1,200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FB6AE8">
        <w:rPr>
          <w:lang w:val="uk-UA"/>
        </w:rPr>
        <w:t>5:0050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FB6AE8">
        <w:rPr>
          <w:lang w:val="uk-UA"/>
        </w:rPr>
        <w:t>Демцюх</w:t>
      </w:r>
      <w:proofErr w:type="spellEnd"/>
      <w:r w:rsidR="00FB6AE8">
        <w:rPr>
          <w:lang w:val="uk-UA"/>
        </w:rPr>
        <w:t xml:space="preserve"> Марії Михайлівни земельну ділянку площею 1,200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FB6AE8">
        <w:rPr>
          <w:lang w:val="uk-UA"/>
        </w:rPr>
        <w:t>682800:14:005:0050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FB6AE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Гр.Демцюх</w:t>
      </w:r>
      <w:proofErr w:type="spellEnd"/>
      <w:r>
        <w:rPr>
          <w:lang w:val="uk-UA"/>
        </w:rPr>
        <w:t xml:space="preserve"> М.М.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71025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517DD7"/>
    <w:rsid w:val="00557392"/>
    <w:rsid w:val="0071127B"/>
    <w:rsid w:val="0079251C"/>
    <w:rsid w:val="00872837"/>
    <w:rsid w:val="00876326"/>
    <w:rsid w:val="008D7C4D"/>
    <w:rsid w:val="009470D1"/>
    <w:rsid w:val="00AE52B5"/>
    <w:rsid w:val="00B26F84"/>
    <w:rsid w:val="00B83EA7"/>
    <w:rsid w:val="00BC605E"/>
    <w:rsid w:val="00BF362C"/>
    <w:rsid w:val="00BF64D0"/>
    <w:rsid w:val="00CB566E"/>
    <w:rsid w:val="00CF31AB"/>
    <w:rsid w:val="00D56AAE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2021-05-26T08:21:00Z</cp:lastPrinted>
  <dcterms:created xsi:type="dcterms:W3CDTF">2021-05-12T07:25:00Z</dcterms:created>
  <dcterms:modified xsi:type="dcterms:W3CDTF">2021-06-08T08:10:00Z</dcterms:modified>
</cp:coreProperties>
</file>