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D3" w:rsidRDefault="00EA40D3" w:rsidP="00B014BB">
      <w:pPr>
        <w:jc w:val="both"/>
      </w:pPr>
    </w:p>
    <w:p w:rsidR="00EA40D3" w:rsidRDefault="00EA40D3" w:rsidP="00B014BB"/>
    <w:p w:rsidR="00EA40D3" w:rsidRDefault="00EA40D3" w:rsidP="00B014BB">
      <w:pPr>
        <w:jc w:val="both"/>
        <w:rPr>
          <w:sz w:val="28"/>
          <w:szCs w:val="28"/>
        </w:rPr>
      </w:pPr>
      <w:r w:rsidRPr="009659E4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EA40D3" w:rsidRDefault="00EA40D3" w:rsidP="00B014BB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EA40D3" w:rsidTr="00B014BB">
        <w:tc>
          <w:tcPr>
            <w:tcW w:w="9854" w:type="dxa"/>
          </w:tcPr>
          <w:p w:rsidR="00EA40D3" w:rsidRDefault="00EA40D3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EA40D3" w:rsidTr="00B014BB">
        <w:tc>
          <w:tcPr>
            <w:tcW w:w="9854" w:type="dxa"/>
          </w:tcPr>
          <w:p w:rsidR="00EA40D3" w:rsidRDefault="00EA40D3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EA40D3" w:rsidRDefault="00EA40D3" w:rsidP="00B014BB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EA40D3" w:rsidRDefault="00EA40D3" w:rsidP="00B014BB">
      <w:pPr>
        <w:jc w:val="both"/>
        <w:rPr>
          <w:sz w:val="28"/>
          <w:szCs w:val="28"/>
        </w:rPr>
      </w:pPr>
    </w:p>
    <w:p w:rsidR="00EA40D3" w:rsidRDefault="00EA40D3" w:rsidP="00B014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EA40D3" w:rsidRDefault="00EA40D3" w:rsidP="00B014BB">
      <w:pPr>
        <w:jc w:val="both"/>
        <w:rPr>
          <w:sz w:val="28"/>
          <w:szCs w:val="28"/>
        </w:rPr>
      </w:pPr>
    </w:p>
    <w:p w:rsidR="00EA40D3" w:rsidRDefault="00EA40D3" w:rsidP="00B014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EA40D3" w:rsidRDefault="00EA40D3" w:rsidP="00B014BB">
      <w:pPr>
        <w:jc w:val="center"/>
        <w:rPr>
          <w:sz w:val="28"/>
          <w:szCs w:val="28"/>
        </w:rPr>
      </w:pPr>
    </w:p>
    <w:p w:rsidR="00EA40D3" w:rsidRDefault="00EA40D3" w:rsidP="003B1E14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>. Тарчинській</w:t>
      </w:r>
      <w:bookmarkStart w:id="0" w:name="_GoBack"/>
      <w:bookmarkEnd w:id="0"/>
    </w:p>
    <w:p w:rsidR="00EA40D3" w:rsidRDefault="00EA40D3" w:rsidP="003B1E14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Ніні Іванівні</w:t>
      </w:r>
    </w:p>
    <w:p w:rsidR="00EA40D3" w:rsidRDefault="00EA40D3" w:rsidP="003B1E14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:rsidR="00EA40D3" w:rsidRDefault="00EA40D3" w:rsidP="003B1E14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Відповідно до п. 34 ст. 26 Закону України “Про місцеве самоврядування в Україні”, відповідно до ст.ст.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:rsidR="00EA40D3" w:rsidRDefault="00EA40D3" w:rsidP="003B1E14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EA40D3" w:rsidRDefault="00EA40D3" w:rsidP="003B1E14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:rsidR="00EA40D3" w:rsidRDefault="00EA40D3" w:rsidP="003B1E14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EA40D3" w:rsidRDefault="00EA40D3" w:rsidP="003B1E14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Тарчинській Ніні Іванівні на розроблення проєкту землеустрою щодо відведення земельної ділянки орієнтовною площею  </w:t>
      </w:r>
      <w:smartTag w:uri="urn:schemas-microsoft-com:office:smarttags" w:element="metricconverter">
        <w:smartTagPr>
          <w:attr w:name="productid" w:val="0,8000 га"/>
        </w:smartTagPr>
        <w:r>
          <w:rPr>
            <w:sz w:val="28"/>
            <w:szCs w:val="28"/>
            <w:lang w:eastAsia="ru-RU"/>
          </w:rPr>
          <w:t>0,8000 га</w:t>
        </w:r>
      </w:smartTag>
      <w:r>
        <w:rPr>
          <w:sz w:val="28"/>
          <w:szCs w:val="28"/>
          <w:lang w:eastAsia="ru-RU"/>
        </w:rPr>
        <w:t xml:space="preserve">, у тому числі по угіддях: рілля (згідно КВЗУ 001.01) – </w:t>
      </w:r>
      <w:smartTag w:uri="urn:schemas-microsoft-com:office:smarttags" w:element="metricconverter">
        <w:smartTagPr>
          <w:attr w:name="productid" w:val="0,8000 га"/>
        </w:smartTagPr>
        <w:r>
          <w:rPr>
            <w:sz w:val="28"/>
            <w:szCs w:val="28"/>
            <w:lang w:eastAsia="ru-RU"/>
          </w:rPr>
          <w:t>0,8000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в межах с. Журавлинка, вул. Садова, 23.</w:t>
      </w:r>
    </w:p>
    <w:p w:rsidR="00EA40D3" w:rsidRDefault="00EA40D3" w:rsidP="003B1E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2.Гр.</w:t>
      </w:r>
      <w:r>
        <w:rPr>
          <w:sz w:val="28"/>
          <w:szCs w:val="28"/>
          <w:lang w:eastAsia="ru-RU"/>
        </w:rPr>
        <w:t xml:space="preserve">Тарчинській Ніні Іванівні    </w:t>
      </w:r>
      <w:r>
        <w:rPr>
          <w:color w:val="000000"/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EA40D3" w:rsidRDefault="00EA40D3" w:rsidP="003B1E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EA40D3" w:rsidRDefault="00EA40D3" w:rsidP="003B1E1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EA40D3" w:rsidRDefault="00EA40D3" w:rsidP="00B014BB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EA40D3" w:rsidSect="00A71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7D14"/>
    <w:rsid w:val="000823E5"/>
    <w:rsid w:val="00154A89"/>
    <w:rsid w:val="003B1E14"/>
    <w:rsid w:val="00457D14"/>
    <w:rsid w:val="008714D4"/>
    <w:rsid w:val="009659E4"/>
    <w:rsid w:val="00A711EB"/>
    <w:rsid w:val="00A7490F"/>
    <w:rsid w:val="00B014BB"/>
    <w:rsid w:val="00C140A0"/>
    <w:rsid w:val="00D032A4"/>
    <w:rsid w:val="00EA40D3"/>
    <w:rsid w:val="00EF7B35"/>
    <w:rsid w:val="00F1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BB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7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979</Words>
  <Characters>559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2022-02-10T14:48:00Z</dcterms:created>
  <dcterms:modified xsi:type="dcterms:W3CDTF">2022-02-10T18:08:00Z</dcterms:modified>
</cp:coreProperties>
</file>