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0DE" w:rsidRDefault="00FE30DE" w:rsidP="00525B15">
      <w:pPr>
        <w:pStyle w:val="docdata"/>
        <w:spacing w:before="0" w:beforeAutospacing="0" w:after="0" w:afterAutospacing="0" w:line="276" w:lineRule="auto"/>
        <w:jc w:val="right"/>
        <w:rPr>
          <w:b/>
          <w:sz w:val="32"/>
          <w:szCs w:val="32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:rsidR="00FE30DE" w:rsidRDefault="00FE30DE" w:rsidP="00FE30DE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FE30DE" w:rsidRDefault="00FE30DE" w:rsidP="00FE30DE">
      <w:pPr>
        <w:pStyle w:val="a4"/>
        <w:spacing w:before="0" w:beforeAutospacing="0" w:after="0" w:afterAutospacing="0" w:line="276" w:lineRule="auto"/>
        <w:jc w:val="center"/>
        <w:rPr>
          <w:sz w:val="32"/>
          <w:szCs w:val="32"/>
          <w:lang w:val="uk-UA"/>
        </w:rPr>
      </w:pPr>
      <w:bookmarkStart w:id="0" w:name="_GoBack"/>
      <w:r>
        <w:rPr>
          <w:b/>
          <w:bCs/>
          <w:color w:val="000000"/>
          <w:sz w:val="32"/>
          <w:szCs w:val="32"/>
          <w:lang w:val="uk-UA"/>
        </w:rPr>
        <w:t>Про надання одноразової грошової</w:t>
      </w:r>
      <w:r>
        <w:rPr>
          <w:sz w:val="32"/>
          <w:szCs w:val="32"/>
          <w:lang w:val="uk-UA"/>
        </w:rPr>
        <w:t xml:space="preserve"> </w:t>
      </w:r>
      <w:r>
        <w:rPr>
          <w:b/>
          <w:bCs/>
          <w:color w:val="000000"/>
          <w:sz w:val="32"/>
          <w:szCs w:val="32"/>
          <w:lang w:val="uk-UA"/>
        </w:rPr>
        <w:t>допомоги</w:t>
      </w:r>
    </w:p>
    <w:bookmarkEnd w:id="0"/>
    <w:p w:rsidR="00FE30DE" w:rsidRDefault="00FE30DE" w:rsidP="00FE30DE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 w:rsidR="00C20029">
        <w:rPr>
          <w:color w:val="000000"/>
          <w:sz w:val="28"/>
          <w:szCs w:val="28"/>
          <w:lang w:val="uk-UA"/>
        </w:rPr>
        <w:t xml:space="preserve"> 23</w:t>
      </w:r>
      <w:r w:rsidR="008E37CC">
        <w:rPr>
          <w:color w:val="000000"/>
          <w:sz w:val="28"/>
          <w:szCs w:val="28"/>
          <w:lang w:val="uk-UA"/>
        </w:rPr>
        <w:t>.11</w:t>
      </w:r>
      <w:r>
        <w:rPr>
          <w:color w:val="000000"/>
          <w:sz w:val="28"/>
          <w:szCs w:val="28"/>
          <w:lang w:val="uk-UA"/>
        </w:rPr>
        <w:t xml:space="preserve">.2021 року, </w:t>
      </w:r>
      <w:proofErr w:type="spellStart"/>
      <w:r>
        <w:rPr>
          <w:color w:val="000000"/>
          <w:sz w:val="28"/>
          <w:szCs w:val="28"/>
          <w:lang w:val="uk-UA"/>
        </w:rPr>
        <w:t>П’ядицька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сільська рада </w:t>
      </w:r>
    </w:p>
    <w:p w:rsidR="00FE30DE" w:rsidRDefault="00FE30DE" w:rsidP="00FE30DE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8E37CC" w:rsidRDefault="008E37CC" w:rsidP="008E37CC">
      <w:pPr>
        <w:pStyle w:val="a4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1.Надати грошову допомогу згідно «Програми надання допомоги хворим з хронічною нирковою недостатністю, які проживають на території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</w:t>
      </w:r>
      <w:r w:rsidRPr="00971D24">
        <w:rPr>
          <w:b/>
          <w:bCs/>
          <w:color w:val="000000"/>
          <w:sz w:val="28"/>
          <w:szCs w:val="28"/>
          <w:lang w:val="uk-UA"/>
        </w:rPr>
        <w:t>’</w:t>
      </w:r>
      <w:r w:rsidR="00C20029">
        <w:rPr>
          <w:b/>
          <w:bCs/>
          <w:color w:val="000000"/>
          <w:sz w:val="28"/>
          <w:szCs w:val="28"/>
          <w:lang w:val="uk-UA"/>
        </w:rPr>
        <w:t>ядицької</w:t>
      </w:r>
      <w:proofErr w:type="spellEnd"/>
      <w:r w:rsidR="00C20029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ТГ та отримують програмний гемодіаліз, на 2020-2022 рр.», яка затверджена сесією від 21.01.2021 року №103-I/2021 за ІІ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квартал</w:t>
      </w:r>
      <w:r>
        <w:rPr>
          <w:b/>
          <w:bCs/>
          <w:color w:val="000000"/>
          <w:sz w:val="28"/>
          <w:szCs w:val="28"/>
          <w:lang w:val="uk-UA"/>
        </w:rPr>
        <w:t xml:space="preserve"> 2021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р.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:rsidR="008E37CC" w:rsidRPr="00525B15" w:rsidRDefault="008E37CC" w:rsidP="00525B15">
      <w:pPr>
        <w:tabs>
          <w:tab w:val="left" w:pos="3119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25B15">
        <w:rPr>
          <w:rFonts w:ascii="Times New Roman" w:hAnsi="Times New Roman" w:cs="Times New Roman"/>
          <w:sz w:val="28"/>
          <w:szCs w:val="28"/>
        </w:rPr>
        <w:t xml:space="preserve">Гнатюку Івану Степановичу – 3000 грн., </w:t>
      </w:r>
    </w:p>
    <w:p w:rsidR="00525B15" w:rsidRDefault="00525B15" w:rsidP="00525B15">
      <w:pPr>
        <w:pStyle w:val="a4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8E37CC" w:rsidRPr="00525B15">
        <w:rPr>
          <w:sz w:val="28"/>
          <w:szCs w:val="28"/>
          <w:lang w:val="uk-UA"/>
        </w:rPr>
        <w:t>Зеленюку</w:t>
      </w:r>
      <w:proofErr w:type="spellEnd"/>
      <w:r w:rsidR="008E37CC" w:rsidRPr="00525B15">
        <w:rPr>
          <w:sz w:val="28"/>
          <w:szCs w:val="28"/>
          <w:lang w:val="uk-UA"/>
        </w:rPr>
        <w:t xml:space="preserve"> Івану Васильовичу – 3000 </w:t>
      </w:r>
      <w:proofErr w:type="spellStart"/>
      <w:r w:rsidR="008E37CC" w:rsidRPr="00525B15">
        <w:rPr>
          <w:sz w:val="28"/>
          <w:szCs w:val="28"/>
          <w:lang w:val="uk-UA"/>
        </w:rPr>
        <w:t>грн</w:t>
      </w:r>
      <w:proofErr w:type="spellEnd"/>
    </w:p>
    <w:p w:rsidR="008E37CC" w:rsidRDefault="008E37CC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Ткачук Василині Миколаївні – 700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8E37CC" w:rsidRDefault="00525B15" w:rsidP="008E37CC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FE4564">
        <w:rPr>
          <w:sz w:val="28"/>
          <w:szCs w:val="28"/>
          <w:lang w:val="uk-UA"/>
        </w:rPr>
        <w:t>Петруняк</w:t>
      </w:r>
      <w:proofErr w:type="spellEnd"/>
      <w:r w:rsidR="00FE4564">
        <w:rPr>
          <w:sz w:val="28"/>
          <w:szCs w:val="28"/>
          <w:lang w:val="uk-UA"/>
        </w:rPr>
        <w:t xml:space="preserve"> Зоряні Іванівні – 600 </w:t>
      </w:r>
      <w:proofErr w:type="spellStart"/>
      <w:r w:rsidR="008E37CC">
        <w:rPr>
          <w:sz w:val="28"/>
          <w:szCs w:val="28"/>
          <w:lang w:val="uk-UA"/>
        </w:rPr>
        <w:t>грн</w:t>
      </w:r>
      <w:proofErr w:type="spellEnd"/>
    </w:p>
    <w:p w:rsidR="00525B15" w:rsidRDefault="00525B15" w:rsidP="00FE4564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E4564">
        <w:rPr>
          <w:bCs/>
          <w:color w:val="000000"/>
          <w:sz w:val="28"/>
          <w:szCs w:val="28"/>
          <w:lang w:val="uk-UA"/>
        </w:rPr>
        <w:t xml:space="preserve">Ткачуку Мирославу Миколайовичу – 500 </w:t>
      </w:r>
      <w:proofErr w:type="spellStart"/>
      <w:r w:rsidR="00FE4564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525B15" w:rsidRDefault="00FE4564" w:rsidP="00FE4564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uk-UA"/>
        </w:rPr>
        <w:t>Червінському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Ярославу Михайловичу – 500 </w:t>
      </w:r>
      <w:proofErr w:type="spellStart"/>
      <w:r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525B15" w:rsidRDefault="00525B15" w:rsidP="00FE4564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</w:t>
      </w:r>
      <w:r w:rsidR="00FE4564">
        <w:rPr>
          <w:bCs/>
          <w:color w:val="000000"/>
          <w:sz w:val="28"/>
          <w:szCs w:val="28"/>
          <w:lang w:val="uk-UA"/>
        </w:rPr>
        <w:t xml:space="preserve">Гуменюк Ірині Дмитрівні – 500 </w:t>
      </w:r>
      <w:proofErr w:type="spellStart"/>
      <w:r w:rsidR="00FE4564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525B15" w:rsidRDefault="00525B15" w:rsidP="00FE4564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Кузів</w:t>
      </w:r>
      <w:proofErr w:type="spellEnd"/>
      <w:r>
        <w:rPr>
          <w:sz w:val="28"/>
          <w:szCs w:val="28"/>
          <w:lang w:val="uk-UA"/>
        </w:rPr>
        <w:t xml:space="preserve"> Оксані Ро</w:t>
      </w:r>
      <w:r w:rsidR="00FE4564">
        <w:rPr>
          <w:sz w:val="28"/>
          <w:szCs w:val="28"/>
          <w:lang w:val="uk-UA"/>
        </w:rPr>
        <w:t xml:space="preserve">манівні – 500 </w:t>
      </w:r>
      <w:proofErr w:type="spellStart"/>
      <w:r w:rsidR="00FE4564">
        <w:rPr>
          <w:sz w:val="28"/>
          <w:szCs w:val="28"/>
          <w:lang w:val="uk-UA"/>
        </w:rPr>
        <w:t>грн</w:t>
      </w:r>
      <w:proofErr w:type="spellEnd"/>
    </w:p>
    <w:p w:rsidR="00525B15" w:rsidRDefault="00FE4564" w:rsidP="00525B15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proofErr w:type="spellStart"/>
      <w:r w:rsidRPr="00FE4564">
        <w:rPr>
          <w:bCs/>
          <w:color w:val="000000"/>
          <w:sz w:val="28"/>
          <w:szCs w:val="28"/>
          <w:lang w:val="uk-UA"/>
        </w:rPr>
        <w:t>Харуку</w:t>
      </w:r>
      <w:proofErr w:type="spellEnd"/>
      <w:r w:rsidRPr="00FE4564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Михайлу Дмитровичу – 800 </w:t>
      </w:r>
      <w:proofErr w:type="spellStart"/>
      <w:r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525B15" w:rsidRPr="006B295E" w:rsidRDefault="006B295E" w:rsidP="00525B15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Стефанко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Ларисі </w:t>
      </w:r>
      <w:proofErr w:type="spellStart"/>
      <w:r>
        <w:rPr>
          <w:bCs/>
          <w:color w:val="000000"/>
          <w:sz w:val="28"/>
          <w:szCs w:val="28"/>
          <w:lang w:val="uk-UA"/>
        </w:rPr>
        <w:t>Воломирівні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– 800 </w:t>
      </w:r>
      <w:proofErr w:type="spellStart"/>
      <w:r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525B15" w:rsidRDefault="006B295E" w:rsidP="00525B15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Чопик Ганні Степанівні – 700 </w:t>
      </w:r>
      <w:proofErr w:type="spellStart"/>
      <w:r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525B15" w:rsidRDefault="006B295E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Масюк</w:t>
      </w:r>
      <w:proofErr w:type="spellEnd"/>
      <w:r>
        <w:rPr>
          <w:sz w:val="28"/>
          <w:szCs w:val="28"/>
          <w:lang w:val="uk-UA"/>
        </w:rPr>
        <w:t xml:space="preserve"> Євдокії Дмитрівні – 700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525B15" w:rsidRDefault="006B295E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Мельничук Ярославу Івановичу – 700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6B295E" w:rsidRPr="006B295E" w:rsidRDefault="006B295E" w:rsidP="00525B15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Боледзюк</w:t>
      </w:r>
      <w:proofErr w:type="spellEnd"/>
      <w:r>
        <w:rPr>
          <w:sz w:val="28"/>
          <w:szCs w:val="28"/>
          <w:lang w:val="uk-UA"/>
        </w:rPr>
        <w:t xml:space="preserve"> Вікторії Мирославівні – 700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525B15" w:rsidRDefault="006B295E" w:rsidP="00525B15">
      <w:pPr>
        <w:pStyle w:val="a4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Романюку Ярославу </w:t>
      </w:r>
      <w:r w:rsidR="00FC78C3">
        <w:rPr>
          <w:bCs/>
          <w:color w:val="000000"/>
          <w:sz w:val="28"/>
          <w:szCs w:val="28"/>
          <w:lang w:val="uk-UA"/>
        </w:rPr>
        <w:t xml:space="preserve">Петровичу – 700 </w:t>
      </w:r>
      <w:proofErr w:type="spellStart"/>
      <w:r w:rsidR="00FC78C3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525B15" w:rsidRDefault="00FC78C3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Пантелюку</w:t>
      </w:r>
      <w:proofErr w:type="spellEnd"/>
      <w:r>
        <w:rPr>
          <w:sz w:val="28"/>
          <w:szCs w:val="28"/>
          <w:lang w:val="uk-UA"/>
        </w:rPr>
        <w:t xml:space="preserve"> Володимиру Васильовичу – 700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525B15" w:rsidRDefault="00101C9D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proofErr w:type="spellStart"/>
      <w:r w:rsidRPr="008E37CC">
        <w:rPr>
          <w:sz w:val="28"/>
          <w:szCs w:val="28"/>
          <w:lang w:val="uk-UA"/>
        </w:rPr>
        <w:t>Чорней</w:t>
      </w:r>
      <w:proofErr w:type="spellEnd"/>
      <w:r w:rsidRPr="008E37CC">
        <w:rPr>
          <w:sz w:val="28"/>
          <w:szCs w:val="28"/>
          <w:lang w:val="uk-UA"/>
        </w:rPr>
        <w:t xml:space="preserve"> Ганні Петрівні – </w:t>
      </w:r>
      <w:r w:rsidR="00FC78C3">
        <w:rPr>
          <w:sz w:val="28"/>
          <w:szCs w:val="28"/>
          <w:lang w:val="uk-UA"/>
        </w:rPr>
        <w:t xml:space="preserve">500 </w:t>
      </w:r>
      <w:proofErr w:type="spellStart"/>
      <w:r w:rsidR="00FC78C3">
        <w:rPr>
          <w:sz w:val="28"/>
          <w:szCs w:val="28"/>
          <w:lang w:val="uk-UA"/>
        </w:rPr>
        <w:t>грн</w:t>
      </w:r>
      <w:proofErr w:type="spellEnd"/>
    </w:p>
    <w:p w:rsidR="00525B15" w:rsidRDefault="00FE30DE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proofErr w:type="spellStart"/>
      <w:r w:rsidRPr="00FE30DE">
        <w:rPr>
          <w:sz w:val="28"/>
          <w:szCs w:val="28"/>
          <w:lang w:val="uk-UA"/>
        </w:rPr>
        <w:t>Гайдейчук</w:t>
      </w:r>
      <w:proofErr w:type="spellEnd"/>
      <w:r w:rsidRPr="00FE30DE">
        <w:rPr>
          <w:sz w:val="28"/>
          <w:szCs w:val="28"/>
          <w:lang w:val="uk-UA"/>
        </w:rPr>
        <w:t xml:space="preserve"> Ганні Василівні – </w:t>
      </w:r>
      <w:r w:rsidR="00FC78C3">
        <w:rPr>
          <w:sz w:val="28"/>
          <w:szCs w:val="28"/>
          <w:lang w:val="uk-UA"/>
        </w:rPr>
        <w:t xml:space="preserve">500 </w:t>
      </w:r>
      <w:proofErr w:type="spellStart"/>
      <w:r w:rsidR="00FC78C3">
        <w:rPr>
          <w:sz w:val="28"/>
          <w:szCs w:val="28"/>
          <w:lang w:val="uk-UA"/>
        </w:rPr>
        <w:t>грн</w:t>
      </w:r>
      <w:proofErr w:type="spellEnd"/>
    </w:p>
    <w:p w:rsidR="00525B15" w:rsidRDefault="00FC78C3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Трачук</w:t>
      </w:r>
      <w:proofErr w:type="spellEnd"/>
      <w:r>
        <w:rPr>
          <w:sz w:val="28"/>
          <w:szCs w:val="28"/>
          <w:lang w:val="uk-UA"/>
        </w:rPr>
        <w:t xml:space="preserve"> Мирославі Мирославівні – 500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525B15" w:rsidRDefault="00FC78C3" w:rsidP="00525B15">
      <w:pPr>
        <w:pStyle w:val="a4"/>
        <w:spacing w:before="0" w:beforeAutospacing="0" w:after="0" w:afterAutospacing="0" w:line="276" w:lineRule="auto"/>
        <w:rPr>
          <w:sz w:val="28"/>
          <w:szCs w:val="28"/>
          <w:lang w:val="uk-UA"/>
        </w:rPr>
      </w:pPr>
      <w:proofErr w:type="spellStart"/>
      <w:r w:rsidRPr="00FC78C3">
        <w:rPr>
          <w:sz w:val="28"/>
          <w:szCs w:val="28"/>
          <w:lang w:val="uk-UA"/>
        </w:rPr>
        <w:t>Томенчук</w:t>
      </w:r>
      <w:proofErr w:type="spellEnd"/>
      <w:r w:rsidRPr="00FC78C3">
        <w:rPr>
          <w:sz w:val="28"/>
          <w:szCs w:val="28"/>
          <w:lang w:val="uk-UA"/>
        </w:rPr>
        <w:t xml:space="preserve"> Ганні Савівні – 500 </w:t>
      </w:r>
      <w:proofErr w:type="spellStart"/>
      <w:r w:rsidRPr="00FC78C3">
        <w:rPr>
          <w:sz w:val="28"/>
          <w:szCs w:val="28"/>
          <w:lang w:val="uk-UA"/>
        </w:rPr>
        <w:t>грн</w:t>
      </w:r>
      <w:proofErr w:type="spellEnd"/>
    </w:p>
    <w:p w:rsidR="00FC78C3" w:rsidRPr="00FC78C3" w:rsidRDefault="00FC78C3" w:rsidP="00525B15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Гладуник</w:t>
      </w:r>
      <w:proofErr w:type="spellEnd"/>
      <w:r>
        <w:rPr>
          <w:sz w:val="28"/>
          <w:szCs w:val="28"/>
          <w:lang w:val="uk-UA"/>
        </w:rPr>
        <w:t xml:space="preserve"> Надії Іванівні – 500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</w:p>
    <w:p w:rsidR="00FE30DE" w:rsidRDefault="00FE30DE" w:rsidP="00FE30DE"/>
    <w:sectPr w:rsidR="00FE30DE" w:rsidSect="002909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41A"/>
    <w:multiLevelType w:val="hybridMultilevel"/>
    <w:tmpl w:val="FB7668DE"/>
    <w:lvl w:ilvl="0" w:tplc="92648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31F9E"/>
    <w:multiLevelType w:val="hybridMultilevel"/>
    <w:tmpl w:val="0F42DD86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61A9E"/>
    <w:multiLevelType w:val="hybridMultilevel"/>
    <w:tmpl w:val="CB0AF88C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>
    <w:nsid w:val="468D3FE9"/>
    <w:multiLevelType w:val="hybridMultilevel"/>
    <w:tmpl w:val="1AF6D0EC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811FD"/>
    <w:multiLevelType w:val="hybridMultilevel"/>
    <w:tmpl w:val="AFBAE8A6"/>
    <w:lvl w:ilvl="0" w:tplc="92648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03E47"/>
    <w:multiLevelType w:val="hybridMultilevel"/>
    <w:tmpl w:val="B4AE19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B465B"/>
    <w:multiLevelType w:val="hybridMultilevel"/>
    <w:tmpl w:val="8DB6FA6C"/>
    <w:lvl w:ilvl="0" w:tplc="92648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1C9D"/>
    <w:rsid w:val="000E5EBD"/>
    <w:rsid w:val="00101C9D"/>
    <w:rsid w:val="0029095C"/>
    <w:rsid w:val="004664A1"/>
    <w:rsid w:val="00525B15"/>
    <w:rsid w:val="006B295E"/>
    <w:rsid w:val="008E37CC"/>
    <w:rsid w:val="00C20029"/>
    <w:rsid w:val="00FC78C3"/>
    <w:rsid w:val="00FE30DE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0DE"/>
    <w:pPr>
      <w:ind w:left="720"/>
      <w:contextualSpacing/>
    </w:pPr>
    <w:rPr>
      <w:lang w:val="en-US"/>
    </w:rPr>
  </w:style>
  <w:style w:type="paragraph" w:styleId="a4">
    <w:name w:val="Normal (Web)"/>
    <w:basedOn w:val="a"/>
    <w:uiPriority w:val="99"/>
    <w:unhideWhenUsed/>
    <w:rsid w:val="00FE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E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E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dcterms:created xsi:type="dcterms:W3CDTF">2021-11-19T06:47:00Z</dcterms:created>
  <dcterms:modified xsi:type="dcterms:W3CDTF">2021-11-22T07:13:00Z</dcterms:modified>
</cp:coreProperties>
</file>