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5F" w:rsidRPr="00882B1B" w:rsidRDefault="0094555F" w:rsidP="00945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B1B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94555F" w:rsidRPr="00882B1B" w:rsidRDefault="0094555F" w:rsidP="00945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B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рішенням сесії </w:t>
      </w:r>
    </w:p>
    <w:p w:rsidR="0094555F" w:rsidRPr="00882B1B" w:rsidRDefault="0094555F" w:rsidP="0094555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2B1B">
        <w:rPr>
          <w:rFonts w:ascii="Times New Roman" w:hAnsi="Times New Roman" w:cs="Times New Roman"/>
          <w:b/>
          <w:sz w:val="28"/>
          <w:szCs w:val="28"/>
          <w:lang w:val="uk-UA"/>
        </w:rPr>
        <w:t>П’ядицької сільської ради</w:t>
      </w:r>
    </w:p>
    <w:p w:rsidR="0094555F" w:rsidRDefault="0094555F" w:rsidP="009455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94555F" w:rsidRDefault="0094555F" w:rsidP="009455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94555F" w:rsidRPr="0094555F" w:rsidRDefault="0094555F" w:rsidP="009455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55F">
        <w:rPr>
          <w:rFonts w:ascii="Times New Roman" w:hAnsi="Times New Roman" w:cs="Times New Roman"/>
          <w:b/>
          <w:sz w:val="32"/>
          <w:szCs w:val="32"/>
          <w:lang w:val="uk-UA"/>
        </w:rPr>
        <w:t>Склад комісії</w:t>
      </w:r>
      <w:r w:rsidRPr="0094555F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4555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 розгляду питань щодо надання одноразової </w:t>
      </w:r>
    </w:p>
    <w:p w:rsidR="0094555F" w:rsidRPr="0094555F" w:rsidRDefault="0094555F" w:rsidP="009455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55F">
        <w:rPr>
          <w:rFonts w:ascii="Times New Roman" w:hAnsi="Times New Roman" w:cs="Times New Roman"/>
          <w:b/>
          <w:sz w:val="32"/>
          <w:szCs w:val="32"/>
          <w:lang w:val="uk-UA"/>
        </w:rPr>
        <w:t>грошової допомоги</w:t>
      </w:r>
    </w:p>
    <w:p w:rsidR="00BF5BCF" w:rsidRDefault="0094555F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0639">
        <w:rPr>
          <w:rFonts w:ascii="Times New Roman" w:hAnsi="Times New Roman" w:cs="Times New Roman"/>
          <w:sz w:val="28"/>
          <w:szCs w:val="28"/>
          <w:lang w:val="uk-UA"/>
        </w:rPr>
        <w:t>Гайдейчук</w:t>
      </w:r>
      <w:proofErr w:type="spellEnd"/>
      <w:r w:rsidRPr="00120639">
        <w:rPr>
          <w:rFonts w:ascii="Times New Roman" w:hAnsi="Times New Roman" w:cs="Times New Roman"/>
          <w:sz w:val="28"/>
          <w:szCs w:val="28"/>
          <w:lang w:val="uk-UA"/>
        </w:rPr>
        <w:t xml:space="preserve"> Петро Петрович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     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голова комісії, голова П’ядицької </w:t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94555F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BF0197" w:rsidRDefault="00BF0197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555F" w:rsidRPr="00BF0197" w:rsidRDefault="00BF0197" w:rsidP="00BF01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Чигрова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Оксана Василівна        - </w:t>
      </w:r>
      <w:r w:rsidR="0094555F" w:rsidRPr="00BF0197">
        <w:rPr>
          <w:rFonts w:ascii="Times New Roman" w:hAnsi="Times New Roman" w:cs="Times New Roman"/>
          <w:sz w:val="28"/>
          <w:szCs w:val="28"/>
          <w:lang w:val="uk-UA"/>
        </w:rPr>
        <w:t>заступник П’ядицького сільського голови</w:t>
      </w:r>
    </w:p>
    <w:p w:rsidR="0094555F" w:rsidRDefault="0094555F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555F" w:rsidRDefault="0094555F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4555F" w:rsidRDefault="0094555F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0639">
        <w:rPr>
          <w:rFonts w:ascii="Times New Roman" w:hAnsi="Times New Roman" w:cs="Times New Roman"/>
          <w:sz w:val="28"/>
          <w:szCs w:val="28"/>
          <w:lang w:val="uk-UA"/>
        </w:rPr>
        <w:t>Дишук</w:t>
      </w:r>
      <w:proofErr w:type="spellEnd"/>
      <w:r w:rsidRPr="00120639">
        <w:rPr>
          <w:rFonts w:ascii="Times New Roman" w:hAnsi="Times New Roman" w:cs="Times New Roman"/>
          <w:sz w:val="28"/>
          <w:szCs w:val="28"/>
          <w:lang w:val="uk-UA"/>
        </w:rPr>
        <w:t xml:space="preserve"> Ірина Іванівна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секретар комісії, начальник відділу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12063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захисту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4555F" w:rsidRDefault="0094555F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B7479" w:rsidRDefault="001B7479" w:rsidP="001B74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B7479">
        <w:rPr>
          <w:rFonts w:ascii="Times New Roman" w:hAnsi="Times New Roman" w:cs="Times New Roman"/>
          <w:b/>
          <w:sz w:val="32"/>
          <w:szCs w:val="32"/>
          <w:lang w:val="uk-UA"/>
        </w:rPr>
        <w:t>Члени комісії: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B7479">
        <w:rPr>
          <w:rFonts w:ascii="Times New Roman" w:hAnsi="Times New Roman" w:cs="Times New Roman"/>
          <w:sz w:val="28"/>
          <w:szCs w:val="28"/>
          <w:lang w:val="uk-UA"/>
        </w:rPr>
        <w:t>Томащук</w:t>
      </w:r>
      <w:proofErr w:type="spellEnd"/>
      <w:r w:rsidRPr="001B7479">
        <w:rPr>
          <w:rFonts w:ascii="Times New Roman" w:hAnsi="Times New Roman" w:cs="Times New Roman"/>
          <w:sz w:val="28"/>
          <w:szCs w:val="28"/>
          <w:lang w:val="uk-UA"/>
        </w:rPr>
        <w:t xml:space="preserve"> Надія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- секретар П’ядицької сільської ради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0639" w:rsidRPr="0094555F" w:rsidRDefault="00120639" w:rsidP="001206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0639">
        <w:rPr>
          <w:rFonts w:ascii="Times New Roman" w:hAnsi="Times New Roman" w:cs="Times New Roman"/>
          <w:sz w:val="28"/>
          <w:szCs w:val="28"/>
          <w:lang w:val="uk-UA"/>
        </w:rPr>
        <w:t>Іванішин</w:t>
      </w:r>
      <w:proofErr w:type="spellEnd"/>
      <w:r w:rsidRPr="00120639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Дмитрович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- керуючий справами (секретар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виконавчого комітету) П’ядицької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сільської ради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Іванишин Ігор Михайлович            -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Великокам’янського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Кобацький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Любомир Дмитрович   -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479" w:rsidRDefault="00D016A8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 Васильович            - депутат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7479">
        <w:rPr>
          <w:rFonts w:ascii="Times New Roman" w:hAnsi="Times New Roman" w:cs="Times New Roman"/>
          <w:sz w:val="28"/>
          <w:szCs w:val="28"/>
          <w:lang w:val="uk-UA"/>
        </w:rPr>
        <w:t>Ценявського</w:t>
      </w:r>
      <w:proofErr w:type="spellEnd"/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747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="001B7479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1B7479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Карп’юк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Василь Іванович                -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Годи-Добровідського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479" w:rsidRPr="001B7479" w:rsidRDefault="001B7479" w:rsidP="001B74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Гришук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 Володимирович   - староста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Малокам’яського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94555F" w:rsidRPr="0094555F" w:rsidRDefault="0094555F" w:rsidP="0094555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94555F" w:rsidRPr="0094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6D9A"/>
    <w:multiLevelType w:val="hybridMultilevel"/>
    <w:tmpl w:val="FBFA4C20"/>
    <w:lvl w:ilvl="0" w:tplc="50424352">
      <w:numFmt w:val="bullet"/>
      <w:lvlText w:val="-"/>
      <w:lvlJc w:val="left"/>
      <w:pPr>
        <w:ind w:left="392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4" w:hanging="360"/>
      </w:pPr>
      <w:rPr>
        <w:rFonts w:ascii="Wingdings" w:hAnsi="Wingdings" w:hint="default"/>
      </w:rPr>
    </w:lvl>
  </w:abstractNum>
  <w:abstractNum w:abstractNumId="1">
    <w:nsid w:val="21322A27"/>
    <w:multiLevelType w:val="hybridMultilevel"/>
    <w:tmpl w:val="C5E477DE"/>
    <w:lvl w:ilvl="0" w:tplc="6CCC4CA4">
      <w:numFmt w:val="bullet"/>
      <w:lvlText w:val="-"/>
      <w:lvlJc w:val="left"/>
      <w:pPr>
        <w:ind w:left="421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2">
    <w:nsid w:val="5FC0055E"/>
    <w:multiLevelType w:val="hybridMultilevel"/>
    <w:tmpl w:val="5ACE1B46"/>
    <w:lvl w:ilvl="0" w:tplc="E0D84242">
      <w:numFmt w:val="bullet"/>
      <w:lvlText w:val="–"/>
      <w:lvlJc w:val="left"/>
      <w:pPr>
        <w:ind w:left="392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4" w:hanging="360"/>
      </w:pPr>
      <w:rPr>
        <w:rFonts w:ascii="Wingdings" w:hAnsi="Wingdings" w:hint="default"/>
      </w:rPr>
    </w:lvl>
  </w:abstractNum>
  <w:abstractNum w:abstractNumId="3">
    <w:nsid w:val="67DD4B0B"/>
    <w:multiLevelType w:val="hybridMultilevel"/>
    <w:tmpl w:val="047A28AC"/>
    <w:lvl w:ilvl="0" w:tplc="99E8F15C">
      <w:numFmt w:val="bullet"/>
      <w:lvlText w:val="-"/>
      <w:lvlJc w:val="left"/>
      <w:pPr>
        <w:ind w:left="441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1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5F"/>
    <w:rsid w:val="00120639"/>
    <w:rsid w:val="001B7479"/>
    <w:rsid w:val="0055765D"/>
    <w:rsid w:val="0094555F"/>
    <w:rsid w:val="00BF0197"/>
    <w:rsid w:val="00BF3B14"/>
    <w:rsid w:val="00BF5BCF"/>
    <w:rsid w:val="00D0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2</cp:revision>
  <cp:lastPrinted>2021-04-12T12:06:00Z</cp:lastPrinted>
  <dcterms:created xsi:type="dcterms:W3CDTF">2021-12-15T06:17:00Z</dcterms:created>
  <dcterms:modified xsi:type="dcterms:W3CDTF">2021-12-15T06:17:00Z</dcterms:modified>
</cp:coreProperties>
</file>