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6D3DD3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6D3DD3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У К Р А Ї Н 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НОВОБОРІВСЬКА  СЕЛИЩНА  РАДА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ХОРОШІВСЬКОГО  РАЙОНУ  ЖИТОМИРСЬКОЇ  ОБЛАСТІ</w:t>
      </w:r>
    </w:p>
    <w:p w:rsidR="00B56197" w:rsidRPr="006D3DD3" w:rsidRDefault="00B56197" w:rsidP="00B56197">
      <w:pPr>
        <w:jc w:val="center"/>
        <w:rPr>
          <w:b/>
          <w:szCs w:val="22"/>
          <w:lang w:val="uk-UA"/>
        </w:rPr>
      </w:pPr>
    </w:p>
    <w:p w:rsidR="00260515" w:rsidRPr="006D3DD3" w:rsidRDefault="00260515" w:rsidP="00260515">
      <w:pPr>
        <w:jc w:val="center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Р І Ш Е Н Н Я</w:t>
      </w:r>
    </w:p>
    <w:p w:rsidR="00B56197" w:rsidRPr="006D3DD3" w:rsidRDefault="00172674" w:rsidP="00B56197">
      <w:pPr>
        <w:jc w:val="center"/>
        <w:rPr>
          <w:szCs w:val="22"/>
          <w:lang w:val="uk-UA"/>
        </w:rPr>
      </w:pPr>
      <w:r w:rsidRPr="006D3DD3">
        <w:rPr>
          <w:szCs w:val="22"/>
          <w:lang w:val="uk-UA"/>
        </w:rPr>
        <w:t xml:space="preserve">тридцять </w:t>
      </w:r>
      <w:r w:rsidR="00B065FD" w:rsidRPr="006D3DD3">
        <w:rPr>
          <w:szCs w:val="22"/>
          <w:lang w:val="uk-UA"/>
        </w:rPr>
        <w:t>сьома</w:t>
      </w:r>
      <w:r w:rsidR="00985B33" w:rsidRPr="006D3DD3">
        <w:rPr>
          <w:szCs w:val="22"/>
          <w:lang w:val="uk-UA"/>
        </w:rPr>
        <w:t xml:space="preserve"> </w:t>
      </w:r>
      <w:r w:rsidR="00B56197" w:rsidRPr="006D3DD3">
        <w:rPr>
          <w:szCs w:val="22"/>
          <w:lang w:val="uk-UA"/>
        </w:rPr>
        <w:t>сесія сьомого скликання</w:t>
      </w:r>
    </w:p>
    <w:p w:rsidR="00B56197" w:rsidRPr="006D3DD3" w:rsidRDefault="00B56197" w:rsidP="00B56197">
      <w:pPr>
        <w:jc w:val="center"/>
        <w:rPr>
          <w:szCs w:val="22"/>
          <w:lang w:val="uk-UA"/>
        </w:rPr>
      </w:pPr>
    </w:p>
    <w:p w:rsidR="00F608EF" w:rsidRPr="006D3DD3" w:rsidRDefault="00B065FD" w:rsidP="00B56197">
      <w:pPr>
        <w:jc w:val="both"/>
        <w:rPr>
          <w:szCs w:val="22"/>
          <w:lang w:val="uk-UA"/>
        </w:rPr>
      </w:pPr>
      <w:r w:rsidRPr="006D3DD3">
        <w:rPr>
          <w:szCs w:val="22"/>
          <w:lang w:val="uk-UA"/>
        </w:rPr>
        <w:t>29</w:t>
      </w:r>
      <w:r w:rsidR="009C2E03" w:rsidRPr="006D3DD3">
        <w:rPr>
          <w:szCs w:val="22"/>
          <w:lang w:val="uk-UA"/>
        </w:rPr>
        <w:t xml:space="preserve"> </w:t>
      </w:r>
      <w:r w:rsidRPr="006D3DD3">
        <w:rPr>
          <w:szCs w:val="22"/>
          <w:lang w:val="uk-UA"/>
        </w:rPr>
        <w:t>травня</w:t>
      </w:r>
      <w:r w:rsidR="000A2EE3" w:rsidRPr="006D3DD3">
        <w:rPr>
          <w:szCs w:val="22"/>
          <w:lang w:val="uk-UA"/>
        </w:rPr>
        <w:t xml:space="preserve"> </w:t>
      </w:r>
      <w:r w:rsidR="00853E36" w:rsidRPr="006D3DD3">
        <w:rPr>
          <w:szCs w:val="22"/>
          <w:lang w:val="uk-UA"/>
        </w:rPr>
        <w:t>2019</w:t>
      </w:r>
      <w:r w:rsidR="00B56197" w:rsidRPr="006D3DD3">
        <w:rPr>
          <w:szCs w:val="22"/>
          <w:lang w:val="uk-UA"/>
        </w:rPr>
        <w:t xml:space="preserve"> року                                              </w:t>
      </w:r>
      <w:r w:rsidR="009D1BE0" w:rsidRPr="006D3DD3">
        <w:rPr>
          <w:szCs w:val="22"/>
          <w:lang w:val="uk-UA"/>
        </w:rPr>
        <w:t xml:space="preserve">  </w:t>
      </w:r>
      <w:r w:rsidR="00853E36" w:rsidRPr="006D3DD3">
        <w:rPr>
          <w:szCs w:val="22"/>
          <w:lang w:val="uk-UA"/>
        </w:rPr>
        <w:t xml:space="preserve"> </w:t>
      </w:r>
      <w:r w:rsidR="00C15CCA" w:rsidRPr="006D3DD3">
        <w:rPr>
          <w:szCs w:val="22"/>
          <w:lang w:val="uk-UA"/>
        </w:rPr>
        <w:t xml:space="preserve">      </w:t>
      </w:r>
      <w:r w:rsidR="00B56197" w:rsidRPr="006D3DD3">
        <w:rPr>
          <w:szCs w:val="22"/>
          <w:lang w:val="uk-UA"/>
        </w:rPr>
        <w:t xml:space="preserve">               </w:t>
      </w:r>
      <w:r w:rsidR="00CD0349" w:rsidRPr="006D3DD3">
        <w:rPr>
          <w:szCs w:val="22"/>
          <w:lang w:val="uk-UA"/>
        </w:rPr>
        <w:t xml:space="preserve">         </w:t>
      </w:r>
      <w:r w:rsidR="005D532C" w:rsidRPr="006D3DD3">
        <w:rPr>
          <w:szCs w:val="22"/>
          <w:lang w:val="uk-UA"/>
        </w:rPr>
        <w:t xml:space="preserve">       </w:t>
      </w:r>
      <w:r w:rsidR="00CD0349" w:rsidRPr="006D3DD3">
        <w:rPr>
          <w:szCs w:val="22"/>
          <w:lang w:val="uk-UA"/>
        </w:rPr>
        <w:t xml:space="preserve">           </w:t>
      </w:r>
      <w:r w:rsidR="00726525" w:rsidRPr="006D3DD3">
        <w:rPr>
          <w:szCs w:val="22"/>
          <w:lang w:val="uk-UA"/>
        </w:rPr>
        <w:t xml:space="preserve">                </w:t>
      </w:r>
      <w:r w:rsidR="00F40EFE" w:rsidRPr="006D3DD3">
        <w:rPr>
          <w:szCs w:val="22"/>
          <w:lang w:val="uk-UA"/>
        </w:rPr>
        <w:t xml:space="preserve">  </w:t>
      </w:r>
      <w:r w:rsidR="00CD0349" w:rsidRPr="006D3DD3">
        <w:rPr>
          <w:szCs w:val="22"/>
          <w:lang w:val="uk-UA"/>
        </w:rPr>
        <w:t xml:space="preserve"> </w:t>
      </w:r>
      <w:r w:rsidR="00F526A9" w:rsidRPr="006D3DD3">
        <w:rPr>
          <w:szCs w:val="22"/>
          <w:lang w:val="uk-UA"/>
        </w:rPr>
        <w:t xml:space="preserve">   </w:t>
      </w:r>
      <w:r w:rsidR="00B56197" w:rsidRPr="006D3DD3">
        <w:rPr>
          <w:szCs w:val="22"/>
          <w:lang w:val="uk-UA"/>
        </w:rPr>
        <w:t xml:space="preserve">№ </w:t>
      </w:r>
      <w:r w:rsidR="00726525" w:rsidRPr="006D3DD3">
        <w:rPr>
          <w:szCs w:val="22"/>
          <w:lang w:val="uk-UA"/>
        </w:rPr>
        <w:t>963</w:t>
      </w:r>
    </w:p>
    <w:p w:rsidR="00E45F6F" w:rsidRPr="006D3DD3" w:rsidRDefault="00E45F6F" w:rsidP="0037167E">
      <w:pPr>
        <w:tabs>
          <w:tab w:val="left" w:pos="8620"/>
        </w:tabs>
        <w:rPr>
          <w:i/>
          <w:szCs w:val="22"/>
          <w:lang w:val="uk-UA"/>
        </w:rPr>
      </w:pPr>
    </w:p>
    <w:p w:rsidR="00CA6357" w:rsidRPr="006D3DD3" w:rsidRDefault="00194611" w:rsidP="00194611">
      <w:pPr>
        <w:ind w:right="5668"/>
        <w:jc w:val="both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Про розгляд заяв учасників АТО щодо виділення земельних ділянок для ведення особистого селянського господарства</w:t>
      </w:r>
    </w:p>
    <w:p w:rsidR="00194611" w:rsidRPr="006D3DD3" w:rsidRDefault="00194611" w:rsidP="00194611">
      <w:pPr>
        <w:ind w:right="6094"/>
        <w:jc w:val="both"/>
        <w:rPr>
          <w:b/>
          <w:sz w:val="22"/>
          <w:szCs w:val="22"/>
          <w:lang w:val="uk-UA"/>
        </w:rPr>
      </w:pPr>
    </w:p>
    <w:p w:rsidR="00B03BBF" w:rsidRPr="006D3DD3" w:rsidRDefault="007950D3" w:rsidP="006D3DD3">
      <w:pPr>
        <w:tabs>
          <w:tab w:val="left" w:pos="720"/>
        </w:tabs>
        <w:spacing w:line="360" w:lineRule="auto"/>
        <w:ind w:firstLine="567"/>
        <w:jc w:val="both"/>
        <w:rPr>
          <w:szCs w:val="22"/>
          <w:lang w:val="uk-UA"/>
        </w:rPr>
      </w:pPr>
      <w:r w:rsidRPr="006D3DD3">
        <w:rPr>
          <w:sz w:val="22"/>
          <w:szCs w:val="22"/>
          <w:lang w:val="uk-UA"/>
        </w:rPr>
        <w:t>Роз</w:t>
      </w:r>
      <w:r w:rsidRPr="006D3DD3">
        <w:rPr>
          <w:szCs w:val="22"/>
          <w:lang w:val="uk-UA"/>
        </w:rPr>
        <w:t xml:space="preserve">глянувши </w:t>
      </w:r>
      <w:r w:rsidR="00B065FD" w:rsidRPr="006D3DD3">
        <w:rPr>
          <w:szCs w:val="22"/>
          <w:lang w:val="uk-UA"/>
        </w:rPr>
        <w:t>заяви громадян Коса В.Г. (вх. № 256 від 23.04</w:t>
      </w:r>
      <w:r w:rsidR="00A07FE8" w:rsidRPr="006D3DD3">
        <w:rPr>
          <w:szCs w:val="22"/>
          <w:lang w:val="uk-UA"/>
        </w:rPr>
        <w:t>.2019</w:t>
      </w:r>
      <w:r w:rsidR="0033706E" w:rsidRPr="006D3DD3">
        <w:rPr>
          <w:szCs w:val="22"/>
          <w:lang w:val="uk-UA"/>
        </w:rPr>
        <w:t xml:space="preserve"> </w:t>
      </w:r>
      <w:r w:rsidR="00A07FE8" w:rsidRPr="006D3DD3">
        <w:rPr>
          <w:szCs w:val="22"/>
          <w:lang w:val="uk-UA"/>
        </w:rPr>
        <w:t xml:space="preserve">р.), </w:t>
      </w:r>
      <w:r w:rsidR="00B065FD" w:rsidRPr="006D3DD3">
        <w:rPr>
          <w:szCs w:val="22"/>
          <w:lang w:val="uk-UA"/>
        </w:rPr>
        <w:t xml:space="preserve">Моргуна Є.О. (вх. № 269 від 23.04.2019 р.), Костюченка М.Ю. (вх. № 274 від 03.05.2019 р.), Шеремета В.В. (вх. № 291 від 13.05.2019 р.), Ананченко В.В. (вх. № 292 від 13.05.2019 р.), Човнюка В.В. </w:t>
      </w:r>
      <w:r w:rsidR="004D7D0D" w:rsidRPr="006D3DD3">
        <w:rPr>
          <w:szCs w:val="22"/>
          <w:lang w:val="uk-UA"/>
        </w:rPr>
        <w:t>(вх. № 293</w:t>
      </w:r>
      <w:r w:rsidR="00B065FD" w:rsidRPr="006D3DD3">
        <w:rPr>
          <w:szCs w:val="22"/>
          <w:lang w:val="uk-UA"/>
        </w:rPr>
        <w:t xml:space="preserve"> від </w:t>
      </w:r>
      <w:r w:rsidR="00BF4EF2" w:rsidRPr="006D3DD3">
        <w:rPr>
          <w:szCs w:val="22"/>
          <w:lang w:val="uk-UA"/>
        </w:rPr>
        <w:t xml:space="preserve"> </w:t>
      </w:r>
      <w:r w:rsidR="00B065FD" w:rsidRPr="006D3DD3">
        <w:rPr>
          <w:szCs w:val="22"/>
          <w:lang w:val="uk-UA"/>
        </w:rPr>
        <w:t>13.05.2019 р.), Осецького Є.В.</w:t>
      </w:r>
      <w:r w:rsidR="004D7D0D" w:rsidRPr="006D3DD3">
        <w:rPr>
          <w:szCs w:val="22"/>
          <w:lang w:val="uk-UA"/>
        </w:rPr>
        <w:t xml:space="preserve"> (вх. № 294 від 13.</w:t>
      </w:r>
      <w:r w:rsidR="00BF4EF2" w:rsidRPr="006D3DD3">
        <w:rPr>
          <w:szCs w:val="22"/>
          <w:lang w:val="uk-UA"/>
        </w:rPr>
        <w:t xml:space="preserve">05.2019 р.), Дячука О.В. (№ 288 від </w:t>
      </w:r>
      <w:r w:rsidR="004D7D0D" w:rsidRPr="006D3DD3">
        <w:rPr>
          <w:szCs w:val="22"/>
          <w:lang w:val="uk-UA"/>
        </w:rPr>
        <w:t xml:space="preserve">11.05.2019 р.), </w:t>
      </w:r>
      <w:r w:rsidR="00D06950" w:rsidRPr="006D3DD3">
        <w:rPr>
          <w:szCs w:val="22"/>
          <w:lang w:val="uk-UA"/>
        </w:rPr>
        <w:t xml:space="preserve">Власенка М.С.(вх. № 307 від 21.05.2019 р.) </w:t>
      </w:r>
      <w:r w:rsidR="009D1BE0" w:rsidRPr="006D3DD3">
        <w:rPr>
          <w:szCs w:val="22"/>
          <w:lang w:val="uk-UA"/>
        </w:rPr>
        <w:t>керуючись</w:t>
      </w:r>
      <w:r w:rsidR="00D8060A" w:rsidRPr="006D3DD3">
        <w:rPr>
          <w:szCs w:val="22"/>
          <w:lang w:val="uk-UA"/>
        </w:rPr>
        <w:t xml:space="preserve"> ст. 12, </w:t>
      </w:r>
      <w:r w:rsidR="00A71C5B" w:rsidRPr="006D3DD3">
        <w:rPr>
          <w:szCs w:val="22"/>
          <w:lang w:val="uk-UA"/>
        </w:rPr>
        <w:t xml:space="preserve">20, </w:t>
      </w:r>
      <w:r w:rsidR="00D8060A" w:rsidRPr="006D3DD3">
        <w:rPr>
          <w:szCs w:val="22"/>
          <w:lang w:val="uk-UA"/>
        </w:rPr>
        <w:t>22, 23, 116, 118, 121</w:t>
      </w:r>
      <w:r w:rsidR="009D1BE0" w:rsidRPr="006D3DD3">
        <w:rPr>
          <w:szCs w:val="22"/>
          <w:lang w:val="uk-UA"/>
        </w:rPr>
        <w:t xml:space="preserve"> Земель</w:t>
      </w:r>
      <w:r w:rsidR="00A71C5B" w:rsidRPr="006D3DD3">
        <w:rPr>
          <w:szCs w:val="22"/>
          <w:lang w:val="uk-UA"/>
        </w:rPr>
        <w:t>ного кодексу</w:t>
      </w:r>
      <w:r w:rsidR="00287BE0" w:rsidRPr="006D3DD3">
        <w:rPr>
          <w:szCs w:val="22"/>
          <w:lang w:val="uk-UA"/>
        </w:rPr>
        <w:t xml:space="preserve"> України,</w:t>
      </w:r>
      <w:r w:rsidR="009D1BE0" w:rsidRPr="006D3DD3">
        <w:rPr>
          <w:szCs w:val="22"/>
          <w:lang w:val="uk-UA"/>
        </w:rPr>
        <w:t xml:space="preserve"> </w:t>
      </w:r>
      <w:r w:rsidR="00A71C5B" w:rsidRPr="006D3DD3">
        <w:rPr>
          <w:szCs w:val="22"/>
          <w:lang w:val="uk-UA"/>
        </w:rPr>
        <w:t xml:space="preserve">ст. 19, 56 </w:t>
      </w:r>
      <w:r w:rsidR="007F32C4" w:rsidRPr="006D3DD3">
        <w:rPr>
          <w:szCs w:val="22"/>
          <w:lang w:val="uk-UA"/>
        </w:rPr>
        <w:t xml:space="preserve">Законом України </w:t>
      </w:r>
      <w:r w:rsidR="009D1BE0" w:rsidRPr="006D3DD3">
        <w:rPr>
          <w:szCs w:val="22"/>
          <w:lang w:val="uk-UA"/>
        </w:rPr>
        <w:t>«Про землеустрій», керуючись ст. 26 Законом України «Про місцеве самоврядування в Україні»,</w:t>
      </w:r>
      <w:r w:rsidR="00287BE0" w:rsidRPr="006D3DD3">
        <w:rPr>
          <w:szCs w:val="22"/>
          <w:lang w:val="uk-UA"/>
        </w:rPr>
        <w:t xml:space="preserve"> відповідно до рішення 35 сесії 7 скликання «Про визначення земельних ділянок, які можуть бути відведенні учасникам антитерористичної операції» від 27 лютого 2019 року № 871,</w:t>
      </w:r>
      <w:r w:rsidR="009D1BE0" w:rsidRPr="006D3DD3">
        <w:rPr>
          <w:szCs w:val="22"/>
          <w:lang w:val="uk-UA"/>
        </w:rPr>
        <w:t xml:space="preserve"> селищна рада</w:t>
      </w:r>
    </w:p>
    <w:p w:rsidR="0037167E" w:rsidRPr="006D3DD3" w:rsidRDefault="0037167E" w:rsidP="006D3DD3">
      <w:pPr>
        <w:ind w:firstLine="567"/>
        <w:jc w:val="both"/>
        <w:rPr>
          <w:sz w:val="22"/>
          <w:szCs w:val="22"/>
          <w:lang w:val="uk-UA"/>
        </w:rPr>
      </w:pPr>
    </w:p>
    <w:p w:rsidR="007950D3" w:rsidRPr="006D3DD3" w:rsidRDefault="007950D3" w:rsidP="006D3DD3">
      <w:pPr>
        <w:jc w:val="center"/>
        <w:rPr>
          <w:b/>
          <w:sz w:val="22"/>
          <w:szCs w:val="22"/>
          <w:lang w:val="uk-UA"/>
        </w:rPr>
      </w:pPr>
      <w:r w:rsidRPr="006D3DD3">
        <w:rPr>
          <w:b/>
          <w:sz w:val="22"/>
          <w:szCs w:val="22"/>
          <w:lang w:val="uk-UA"/>
        </w:rPr>
        <w:t>В И Р І Ш И Л А :</w:t>
      </w:r>
    </w:p>
    <w:p w:rsidR="00EA5BB6" w:rsidRPr="006D3DD3" w:rsidRDefault="00EA5BB6" w:rsidP="006D3DD3">
      <w:pPr>
        <w:ind w:firstLine="567"/>
        <w:jc w:val="center"/>
        <w:rPr>
          <w:b/>
          <w:sz w:val="22"/>
          <w:szCs w:val="22"/>
          <w:lang w:val="uk-UA"/>
        </w:rPr>
      </w:pPr>
    </w:p>
    <w:p w:rsidR="00B065FD" w:rsidRPr="006D3DD3" w:rsidRDefault="00F81CE2" w:rsidP="006D3DD3">
      <w:pPr>
        <w:spacing w:line="360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1.</w:t>
      </w:r>
      <w:r w:rsidRPr="006D3DD3">
        <w:rPr>
          <w:lang w:val="uk-UA"/>
        </w:rPr>
        <w:t xml:space="preserve"> </w:t>
      </w:r>
      <w:r w:rsidR="00BF4EF2" w:rsidRPr="006D3DD3">
        <w:rPr>
          <w:lang w:val="uk-UA"/>
        </w:rPr>
        <w:t>П</w:t>
      </w:r>
      <w:r w:rsidRPr="006D3DD3">
        <w:rPr>
          <w:lang w:val="uk-UA"/>
        </w:rPr>
        <w:t xml:space="preserve">рипинити дію рішення </w:t>
      </w:r>
      <w:r w:rsidRPr="006D3DD3">
        <w:rPr>
          <w:i/>
          <w:lang w:val="uk-UA"/>
        </w:rPr>
        <w:t xml:space="preserve"> </w:t>
      </w:r>
      <w:r w:rsidRPr="006D3DD3">
        <w:rPr>
          <w:lang w:val="uk-UA"/>
        </w:rPr>
        <w:t xml:space="preserve">Новоборівської селищної ради «Про розгляд заяв учасників АТО щодо виділення земельних ділянок для ведення особистого селянського господарства» </w:t>
      </w:r>
      <w:r w:rsidR="00BF4EF2" w:rsidRPr="006D3DD3">
        <w:rPr>
          <w:lang w:val="uk-UA"/>
        </w:rPr>
        <w:t xml:space="preserve">від               24 квітня 2019 року № 915 </w:t>
      </w:r>
      <w:r w:rsidRPr="006D3DD3">
        <w:rPr>
          <w:lang w:val="uk-UA"/>
        </w:rPr>
        <w:t xml:space="preserve">в пункті надання дозволу на виготовлення проектів землеустрою щодо відведення земельних ділянок громадянам: </w:t>
      </w:r>
      <w:r w:rsidRPr="006D3DD3">
        <w:rPr>
          <w:szCs w:val="22"/>
          <w:lang w:val="uk-UA"/>
        </w:rPr>
        <w:t xml:space="preserve">Ананченко В.В., Човнюку В.В., Осецькому Є.В., Шеремета В.В., </w:t>
      </w:r>
      <w:r w:rsidRPr="006D3DD3">
        <w:rPr>
          <w:lang w:val="uk-UA"/>
        </w:rPr>
        <w:t>площею по 2 га для ведення особистого селянського господарства, із земель запасу селища.</w:t>
      </w:r>
    </w:p>
    <w:p w:rsidR="00F81CE2" w:rsidRPr="006D3DD3" w:rsidRDefault="00F81CE2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 w:eastAsia="uk-UA"/>
        </w:rPr>
      </w:pPr>
      <w:r w:rsidRPr="006D3DD3">
        <w:rPr>
          <w:b/>
          <w:sz w:val="22"/>
          <w:szCs w:val="22"/>
          <w:lang w:val="uk-UA"/>
        </w:rPr>
        <w:t>2.</w:t>
      </w:r>
      <w:r w:rsidRPr="006D3DD3">
        <w:rPr>
          <w:sz w:val="22"/>
          <w:szCs w:val="22"/>
          <w:lang w:val="uk-UA"/>
        </w:rPr>
        <w:t xml:space="preserve"> </w:t>
      </w:r>
      <w:r w:rsidR="00BF4EF2" w:rsidRPr="006D3DD3">
        <w:rPr>
          <w:lang w:val="uk-UA" w:eastAsia="uk-UA"/>
        </w:rPr>
        <w:t>Виключити з Додатку 1 рішення сесії Новоборівської селищної ради «Про доповнення додатку 1 рішення № 852 від 24 січня 2019 34 сесії 7 скликання «Про визначення переліку земельних ділянок для підготовки окремих лотів для продажу права оренди на земельних торгах у формі аукціону»» від 27 лютого 2019 року № 875</w:t>
      </w:r>
      <w:r w:rsidR="008B3EFB" w:rsidRPr="006D3DD3">
        <w:rPr>
          <w:lang w:val="uk-UA" w:eastAsia="uk-UA"/>
        </w:rPr>
        <w:t xml:space="preserve"> земельну ділянку</w:t>
      </w:r>
      <w:r w:rsidRPr="006D3DD3">
        <w:rPr>
          <w:lang w:val="uk-UA" w:eastAsia="uk-UA"/>
        </w:rPr>
        <w:t xml:space="preserve"> площею </w:t>
      </w:r>
      <w:r w:rsidR="008B3EFB" w:rsidRPr="006D3DD3">
        <w:rPr>
          <w:lang w:val="uk-UA" w:eastAsia="uk-UA"/>
        </w:rPr>
        <w:t xml:space="preserve">19,6354 </w:t>
      </w:r>
      <w:r w:rsidRPr="006D3DD3">
        <w:rPr>
          <w:lang w:val="uk-UA" w:eastAsia="uk-UA"/>
        </w:rPr>
        <w:t xml:space="preserve">га., кадастровий номер </w:t>
      </w:r>
      <w:r w:rsidR="008B3EFB" w:rsidRPr="006D3DD3">
        <w:rPr>
          <w:lang w:val="uk-UA" w:eastAsia="uk-UA"/>
        </w:rPr>
        <w:t>1821186500:06:001:0525</w:t>
      </w:r>
      <w:r w:rsidRPr="006D3DD3">
        <w:rPr>
          <w:lang w:val="uk-UA" w:eastAsia="uk-UA"/>
        </w:rPr>
        <w:t>.</w:t>
      </w:r>
    </w:p>
    <w:p w:rsidR="0007729B" w:rsidRPr="006D3DD3" w:rsidRDefault="004D7D0D" w:rsidP="006D3DD3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3.</w:t>
      </w:r>
      <w:r w:rsidR="006D3DD3" w:rsidRPr="006D3DD3">
        <w:rPr>
          <w:b/>
          <w:lang w:val="uk-UA"/>
        </w:rPr>
        <w:t xml:space="preserve"> </w:t>
      </w:r>
      <w:r w:rsidR="00194611" w:rsidRPr="006D3DD3">
        <w:rPr>
          <w:lang w:val="uk-UA"/>
        </w:rPr>
        <w:t>Надати дозвіл на розроблення технічної документації із землеустрою щодо поділу земельної ділянки</w:t>
      </w:r>
      <w:r w:rsidR="0007729B" w:rsidRPr="006D3DD3">
        <w:rPr>
          <w:lang w:val="uk-UA"/>
        </w:rPr>
        <w:t>:</w:t>
      </w:r>
    </w:p>
    <w:p w:rsidR="0007729B" w:rsidRPr="006D3DD3" w:rsidRDefault="004D7D0D" w:rsidP="006D3DD3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3.1.</w:t>
      </w:r>
      <w:r w:rsidRPr="006D3DD3">
        <w:rPr>
          <w:lang w:val="uk-UA"/>
        </w:rPr>
        <w:t xml:space="preserve"> </w:t>
      </w:r>
      <w:r w:rsidR="00BF4EF2" w:rsidRPr="006D3DD3">
        <w:rPr>
          <w:lang w:val="uk-UA"/>
        </w:rPr>
        <w:t xml:space="preserve">загальною площею 26,3567 га., кадастровий номер </w:t>
      </w:r>
      <w:r w:rsidR="00BF4EF2" w:rsidRPr="006D3DD3">
        <w:rPr>
          <w:bCs/>
          <w:lang w:val="uk-UA"/>
        </w:rPr>
        <w:t>1821187600:06:002:0522</w:t>
      </w:r>
      <w:r w:rsidR="00BF4EF2" w:rsidRPr="006D3DD3">
        <w:rPr>
          <w:lang w:val="uk-UA"/>
        </w:rPr>
        <w:t xml:space="preserve">, яка знаходиться на території Ягодинського старостинського округу (за межами населеного пункту Ягодинка) Новоборівської селищної об’єднаної територіальної громади, Житомирської області, на </w:t>
      </w:r>
      <w:r w:rsidR="00BF4EF2" w:rsidRPr="006D3DD3">
        <w:rPr>
          <w:lang w:val="uk-UA"/>
        </w:rPr>
        <w:lastRenderedPageBreak/>
        <w:t>8 земельних ділянок в тому числі 5 земельних ділянок площею по 2,0000 га., 1 земельну ділянку площею 5,0000 га., 1 земельну ділянку площею 7,0000 га. та земельну ділянку площею 4,3567 га.;</w:t>
      </w:r>
    </w:p>
    <w:p w:rsidR="0007729B" w:rsidRPr="006D3DD3" w:rsidRDefault="004D7D0D" w:rsidP="006D3DD3">
      <w:pPr>
        <w:pStyle w:val="a5"/>
        <w:tabs>
          <w:tab w:val="left" w:pos="0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3.2.</w:t>
      </w:r>
      <w:r w:rsidRPr="006D3DD3">
        <w:rPr>
          <w:lang w:val="uk-UA"/>
        </w:rPr>
        <w:t xml:space="preserve"> </w:t>
      </w:r>
      <w:r w:rsidR="0007729B" w:rsidRPr="006D3DD3">
        <w:rPr>
          <w:lang w:val="uk-UA"/>
        </w:rPr>
        <w:t>загальною</w:t>
      </w:r>
      <w:r w:rsidR="00194611" w:rsidRPr="006D3DD3">
        <w:rPr>
          <w:lang w:val="uk-UA"/>
        </w:rPr>
        <w:t xml:space="preserve"> площею </w:t>
      </w:r>
      <w:r w:rsidR="00C73608" w:rsidRPr="006D3DD3">
        <w:rPr>
          <w:lang w:val="uk-UA"/>
        </w:rPr>
        <w:t>78</w:t>
      </w:r>
      <w:r w:rsidR="0007729B" w:rsidRPr="006D3DD3">
        <w:rPr>
          <w:lang w:val="uk-UA"/>
        </w:rPr>
        <w:t>,</w:t>
      </w:r>
      <w:r w:rsidR="00C73608" w:rsidRPr="006D3DD3">
        <w:rPr>
          <w:lang w:val="uk-UA"/>
        </w:rPr>
        <w:t>9328</w:t>
      </w:r>
      <w:r w:rsidR="00194611" w:rsidRPr="006D3DD3">
        <w:rPr>
          <w:lang w:val="uk-UA"/>
        </w:rPr>
        <w:t xml:space="preserve"> га., кадастровий номер </w:t>
      </w:r>
      <w:r w:rsidR="00C73608" w:rsidRPr="006D3DD3">
        <w:rPr>
          <w:lang w:val="uk-UA"/>
        </w:rPr>
        <w:t>1821186500:06:002:0403</w:t>
      </w:r>
      <w:r w:rsidR="00194611" w:rsidRPr="006D3DD3">
        <w:rPr>
          <w:lang w:val="uk-UA"/>
        </w:rPr>
        <w:t>, яка знаходит</w:t>
      </w:r>
      <w:r w:rsidR="001351B1" w:rsidRPr="006D3DD3">
        <w:rPr>
          <w:lang w:val="uk-UA"/>
        </w:rPr>
        <w:t>ься на території Фасівського</w:t>
      </w:r>
      <w:r w:rsidR="00194611" w:rsidRPr="006D3DD3">
        <w:rPr>
          <w:lang w:val="uk-UA"/>
        </w:rPr>
        <w:t xml:space="preserve"> старостинського округу (за межами населеного пункту</w:t>
      </w:r>
      <w:r w:rsidR="001351B1" w:rsidRPr="006D3DD3">
        <w:rPr>
          <w:lang w:val="uk-UA"/>
        </w:rPr>
        <w:t xml:space="preserve"> </w:t>
      </w:r>
      <w:r w:rsidR="00F52DA9" w:rsidRPr="006D3DD3">
        <w:rPr>
          <w:lang w:val="uk-UA"/>
        </w:rPr>
        <w:t>Фасова</w:t>
      </w:r>
      <w:r w:rsidR="00194611" w:rsidRPr="006D3DD3">
        <w:rPr>
          <w:lang w:val="uk-UA"/>
        </w:rPr>
        <w:t xml:space="preserve">) Новоборівської селищної </w:t>
      </w:r>
      <w:r w:rsidR="00A25015" w:rsidRPr="006D3DD3">
        <w:rPr>
          <w:lang w:val="uk-UA"/>
        </w:rPr>
        <w:t>о</w:t>
      </w:r>
      <w:r w:rsidR="00194611" w:rsidRPr="006D3DD3">
        <w:rPr>
          <w:lang w:val="uk-UA"/>
        </w:rPr>
        <w:t>б’єднаної територіально</w:t>
      </w:r>
      <w:r w:rsidR="004D2538" w:rsidRPr="006D3DD3">
        <w:rPr>
          <w:lang w:val="uk-UA"/>
        </w:rPr>
        <w:t xml:space="preserve">ї громади, Житомирської області, орієнтовно на </w:t>
      </w:r>
      <w:r w:rsidR="00BF4EF2" w:rsidRPr="006D3DD3">
        <w:rPr>
          <w:lang w:val="uk-UA"/>
        </w:rPr>
        <w:t>2</w:t>
      </w:r>
      <w:r w:rsidR="004D2538" w:rsidRPr="006D3DD3">
        <w:rPr>
          <w:lang w:val="uk-UA"/>
        </w:rPr>
        <w:t xml:space="preserve"> земельні ділянки </w:t>
      </w:r>
      <w:r w:rsidR="0007729B" w:rsidRPr="006D3DD3">
        <w:rPr>
          <w:lang w:val="uk-UA"/>
        </w:rPr>
        <w:t xml:space="preserve">в тому числі </w:t>
      </w:r>
      <w:r w:rsidR="00F52DA9" w:rsidRPr="006D3DD3">
        <w:rPr>
          <w:lang w:val="uk-UA"/>
        </w:rPr>
        <w:t>1</w:t>
      </w:r>
      <w:r w:rsidR="0007729B" w:rsidRPr="006D3DD3">
        <w:rPr>
          <w:lang w:val="uk-UA"/>
        </w:rPr>
        <w:t xml:space="preserve"> земельні ділянки площею </w:t>
      </w:r>
      <w:r w:rsidR="004D2538" w:rsidRPr="006D3DD3">
        <w:rPr>
          <w:lang w:val="uk-UA"/>
        </w:rPr>
        <w:t>2,0000 га.</w:t>
      </w:r>
      <w:r w:rsidR="0007729B" w:rsidRPr="006D3DD3">
        <w:rPr>
          <w:lang w:val="uk-UA"/>
        </w:rPr>
        <w:t xml:space="preserve"> та 1 земельна ділянка площею </w:t>
      </w:r>
      <w:r w:rsidR="00F52DA9" w:rsidRPr="006D3DD3">
        <w:rPr>
          <w:lang w:val="uk-UA"/>
        </w:rPr>
        <w:t>76</w:t>
      </w:r>
      <w:r w:rsidR="0007729B" w:rsidRPr="006D3DD3">
        <w:rPr>
          <w:lang w:val="uk-UA"/>
        </w:rPr>
        <w:t>,9328 га.;</w:t>
      </w:r>
    </w:p>
    <w:p w:rsidR="00F52DA9" w:rsidRPr="006D3DD3" w:rsidRDefault="00F52DA9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 w:eastAsia="uk-UA"/>
        </w:rPr>
      </w:pPr>
      <w:r w:rsidRPr="006D3DD3">
        <w:rPr>
          <w:b/>
          <w:lang w:val="uk-UA"/>
        </w:rPr>
        <w:t>3.3.</w:t>
      </w:r>
      <w:r w:rsidRPr="006D3DD3">
        <w:rPr>
          <w:lang w:val="uk-UA"/>
        </w:rPr>
        <w:t xml:space="preserve"> загальною площею </w:t>
      </w:r>
      <w:r w:rsidRPr="006D3DD3">
        <w:rPr>
          <w:lang w:val="uk-UA" w:eastAsia="uk-UA"/>
        </w:rPr>
        <w:t>19,6354 га., кадастровий номер 1821186500:06:001:0525</w:t>
      </w:r>
      <w:r w:rsidRPr="006D3DD3">
        <w:rPr>
          <w:lang w:val="uk-UA"/>
        </w:rPr>
        <w:t xml:space="preserve">, яка знаходиться на території Фасівського старостинського округу (за межами населеного пункту Кам’яний Брід) Новоборівської селищної об’єднаної територіальної громади, Житомирської області, орієнтовно на </w:t>
      </w:r>
      <w:r w:rsidR="00BF4EF2" w:rsidRPr="006D3DD3">
        <w:rPr>
          <w:lang w:val="uk-UA"/>
        </w:rPr>
        <w:t>5</w:t>
      </w:r>
      <w:r w:rsidRPr="006D3DD3">
        <w:rPr>
          <w:lang w:val="uk-UA"/>
        </w:rPr>
        <w:t xml:space="preserve"> земельн</w:t>
      </w:r>
      <w:r w:rsidR="00BF4EF2" w:rsidRPr="006D3DD3">
        <w:rPr>
          <w:lang w:val="uk-UA"/>
        </w:rPr>
        <w:t>их</w:t>
      </w:r>
      <w:r w:rsidRPr="006D3DD3">
        <w:rPr>
          <w:lang w:val="uk-UA"/>
        </w:rPr>
        <w:t xml:space="preserve"> ділян</w:t>
      </w:r>
      <w:r w:rsidR="00BF4EF2" w:rsidRPr="006D3DD3">
        <w:rPr>
          <w:lang w:val="uk-UA"/>
        </w:rPr>
        <w:t>ок</w:t>
      </w:r>
      <w:r w:rsidRPr="006D3DD3">
        <w:rPr>
          <w:lang w:val="uk-UA"/>
        </w:rPr>
        <w:t xml:space="preserve"> в тому числі </w:t>
      </w:r>
      <w:r w:rsidR="00BF4EF2" w:rsidRPr="006D3DD3">
        <w:rPr>
          <w:lang w:val="uk-UA"/>
        </w:rPr>
        <w:t>4</w:t>
      </w:r>
      <w:r w:rsidRPr="006D3DD3">
        <w:rPr>
          <w:lang w:val="uk-UA"/>
        </w:rPr>
        <w:t xml:space="preserve"> земельні ділянки площею по 2,0000 га. та 1 земельна ділянка площею </w:t>
      </w:r>
      <w:r w:rsidR="00BF4EF2" w:rsidRPr="006D3DD3">
        <w:rPr>
          <w:lang w:val="uk-UA"/>
        </w:rPr>
        <w:t>11,6354</w:t>
      </w:r>
      <w:r w:rsidRPr="006D3DD3">
        <w:rPr>
          <w:lang w:val="uk-UA"/>
        </w:rPr>
        <w:t xml:space="preserve"> га.;</w:t>
      </w:r>
    </w:p>
    <w:p w:rsidR="00F52DA9" w:rsidRPr="006D3DD3" w:rsidRDefault="00F52DA9" w:rsidP="006D3DD3">
      <w:pPr>
        <w:pStyle w:val="a5"/>
        <w:tabs>
          <w:tab w:val="left" w:pos="1134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3.4</w:t>
      </w:r>
      <w:r w:rsidR="008C4AC5" w:rsidRPr="006D3DD3">
        <w:rPr>
          <w:b/>
          <w:lang w:val="uk-UA"/>
        </w:rPr>
        <w:t>.</w:t>
      </w:r>
      <w:r w:rsidR="008C4AC5" w:rsidRPr="006D3DD3">
        <w:rPr>
          <w:lang w:val="uk-UA"/>
        </w:rPr>
        <w:t xml:space="preserve"> </w:t>
      </w:r>
      <w:r w:rsidR="00FE1853" w:rsidRPr="006D3DD3">
        <w:rPr>
          <w:lang w:val="uk-UA"/>
        </w:rPr>
        <w:t>загальною площею 24</w:t>
      </w:r>
      <w:r w:rsidR="00130B1B" w:rsidRPr="006D3DD3">
        <w:rPr>
          <w:lang w:val="uk-UA"/>
        </w:rPr>
        <w:t>,</w:t>
      </w:r>
      <w:r w:rsidR="00FE1853" w:rsidRPr="006D3DD3">
        <w:rPr>
          <w:lang w:val="uk-UA"/>
        </w:rPr>
        <w:t xml:space="preserve">5732га, кадастровий номер </w:t>
      </w:r>
      <w:r w:rsidR="00FE1853" w:rsidRPr="006D3DD3">
        <w:rPr>
          <w:bCs/>
          <w:lang w:val="uk-UA"/>
        </w:rPr>
        <w:t>1821183400:04:002:0539</w:t>
      </w:r>
      <w:r w:rsidR="00FE1853" w:rsidRPr="006D3DD3">
        <w:rPr>
          <w:lang w:val="uk-UA"/>
        </w:rPr>
        <w:t xml:space="preserve">, яка знаходиться на території Небізького старостинського округу (за межами населеного пункту Небіж) Новоборівської селищної об’єднаної територіальної громади, Житомирської області, на </w:t>
      </w:r>
      <w:r w:rsidR="001D7DF2" w:rsidRPr="006D3DD3">
        <w:rPr>
          <w:lang w:val="uk-UA"/>
        </w:rPr>
        <w:t>6</w:t>
      </w:r>
      <w:r w:rsidR="00FE1853" w:rsidRPr="006D3DD3">
        <w:rPr>
          <w:lang w:val="uk-UA"/>
        </w:rPr>
        <w:t xml:space="preserve"> </w:t>
      </w:r>
      <w:r w:rsidR="001D7DF2" w:rsidRPr="006D3DD3">
        <w:rPr>
          <w:lang w:val="uk-UA"/>
        </w:rPr>
        <w:t xml:space="preserve">земельних ділянок </w:t>
      </w:r>
      <w:r w:rsidR="00FE1853" w:rsidRPr="006D3DD3">
        <w:rPr>
          <w:lang w:val="uk-UA"/>
        </w:rPr>
        <w:t xml:space="preserve">тому числі </w:t>
      </w:r>
      <w:r w:rsidR="001D7DF2" w:rsidRPr="006D3DD3">
        <w:rPr>
          <w:lang w:val="uk-UA"/>
        </w:rPr>
        <w:t>5</w:t>
      </w:r>
      <w:r w:rsidR="00FE1853" w:rsidRPr="006D3DD3">
        <w:rPr>
          <w:lang w:val="uk-UA"/>
        </w:rPr>
        <w:t xml:space="preserve"> земельн</w:t>
      </w:r>
      <w:r w:rsidR="001D7DF2" w:rsidRPr="006D3DD3">
        <w:rPr>
          <w:lang w:val="uk-UA"/>
        </w:rPr>
        <w:t>их</w:t>
      </w:r>
      <w:r w:rsidR="00FE1853" w:rsidRPr="006D3DD3">
        <w:rPr>
          <w:lang w:val="uk-UA"/>
        </w:rPr>
        <w:t xml:space="preserve"> ділян</w:t>
      </w:r>
      <w:r w:rsidR="001D7DF2" w:rsidRPr="006D3DD3">
        <w:rPr>
          <w:lang w:val="uk-UA"/>
        </w:rPr>
        <w:t>ок</w:t>
      </w:r>
      <w:r w:rsidR="00FE1853" w:rsidRPr="006D3DD3">
        <w:rPr>
          <w:lang w:val="uk-UA"/>
        </w:rPr>
        <w:t xml:space="preserve"> площею по 2,0000 га. та 1 земельна ділянка площею</w:t>
      </w:r>
      <w:r w:rsidR="001D7DF2" w:rsidRPr="006D3DD3">
        <w:rPr>
          <w:lang w:val="uk-UA"/>
        </w:rPr>
        <w:t xml:space="preserve"> 14</w:t>
      </w:r>
      <w:r w:rsidR="00FE1853" w:rsidRPr="006D3DD3">
        <w:rPr>
          <w:lang w:val="uk-UA"/>
        </w:rPr>
        <w:t>,5732 га.</w:t>
      </w:r>
      <w:r w:rsidR="001D7DF2" w:rsidRPr="006D3DD3">
        <w:rPr>
          <w:lang w:val="uk-UA"/>
        </w:rPr>
        <w:t>;</w:t>
      </w:r>
    </w:p>
    <w:p w:rsidR="00D06950" w:rsidRPr="006D3DD3" w:rsidRDefault="00D06950" w:rsidP="006D3DD3">
      <w:pPr>
        <w:tabs>
          <w:tab w:val="left" w:pos="993"/>
        </w:tabs>
        <w:spacing w:line="360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3.5.</w:t>
      </w:r>
      <w:r w:rsidRPr="006D3DD3">
        <w:rPr>
          <w:lang w:val="uk-UA"/>
        </w:rPr>
        <w:t xml:space="preserve"> загальною площею 35,5094., кадастровий номер </w:t>
      </w:r>
      <w:r w:rsidRPr="006D3DD3">
        <w:rPr>
          <w:bCs/>
          <w:lang w:val="uk-UA"/>
        </w:rPr>
        <w:t>1821187600:06:001:0438</w:t>
      </w:r>
      <w:r w:rsidRPr="006D3DD3">
        <w:rPr>
          <w:lang w:val="uk-UA"/>
        </w:rPr>
        <w:t>, яка знаходиться на території Ягодинського старостинського округу (за межами населеного пункту Ягодинка) Новоборівської селищної об’єднаної територіальної громади, Житомирської області, орієнтовно на 16 земельних ділянок в тому числі 15 земельних ділянок площею по 2,0000 га. та 1 земельна ділянка площею 5,5094 га.;</w:t>
      </w:r>
    </w:p>
    <w:p w:rsidR="009C3404" w:rsidRPr="006D3DD3" w:rsidRDefault="008C4AC5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4.</w:t>
      </w:r>
      <w:r w:rsidRPr="006D3DD3">
        <w:rPr>
          <w:lang w:val="uk-UA"/>
        </w:rPr>
        <w:t xml:space="preserve"> </w:t>
      </w:r>
      <w:r w:rsidR="000F423F" w:rsidRPr="006D3DD3">
        <w:rPr>
          <w:lang w:val="uk-UA"/>
        </w:rPr>
        <w:t xml:space="preserve">Замовником розроблення землевпорядної документації, зазначеної в пункті </w:t>
      </w:r>
      <w:r w:rsidR="007A3D59">
        <w:rPr>
          <w:lang w:val="uk-UA"/>
        </w:rPr>
        <w:t>3</w:t>
      </w:r>
      <w:r w:rsidR="00420D35" w:rsidRPr="006D3DD3">
        <w:rPr>
          <w:lang w:val="uk-UA"/>
        </w:rPr>
        <w:t xml:space="preserve"> </w:t>
      </w:r>
      <w:r w:rsidR="000F423F" w:rsidRPr="006D3DD3">
        <w:rPr>
          <w:lang w:val="uk-UA"/>
        </w:rPr>
        <w:t xml:space="preserve">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громадян, зазначених в пункті </w:t>
      </w:r>
      <w:r w:rsidR="007A3D59">
        <w:rPr>
          <w:lang w:val="uk-UA"/>
        </w:rPr>
        <w:t>5</w:t>
      </w:r>
      <w:r w:rsidR="000F423F" w:rsidRPr="006D3DD3">
        <w:rPr>
          <w:lang w:val="uk-UA"/>
        </w:rPr>
        <w:t xml:space="preserve"> цього рішення, зацікавлених у розробленні землевпорядної документації.</w:t>
      </w:r>
    </w:p>
    <w:p w:rsidR="006A00DF" w:rsidRPr="006D3DD3" w:rsidRDefault="008C4AC5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5.</w:t>
      </w:r>
      <w:r w:rsidRPr="006D3DD3">
        <w:rPr>
          <w:lang w:val="uk-UA"/>
        </w:rPr>
        <w:t xml:space="preserve"> </w:t>
      </w:r>
      <w:r w:rsidR="006A00DF" w:rsidRPr="006D3DD3">
        <w:rPr>
          <w:lang w:val="uk-UA"/>
        </w:rPr>
        <w:t xml:space="preserve">Надати дозвіл: </w:t>
      </w:r>
    </w:p>
    <w:p w:rsidR="008C4AC5" w:rsidRPr="006D3DD3" w:rsidRDefault="008C4AC5" w:rsidP="006D3DD3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5.1.</w:t>
      </w:r>
      <w:r w:rsidR="00F52DA9" w:rsidRPr="006D3DD3">
        <w:rPr>
          <w:lang w:val="uk-UA"/>
        </w:rPr>
        <w:t xml:space="preserve"> Дячуку Олександру Вікторовичу на виготовлення проекту із землеустрою щодо відведення земельної ділянки у разі зміни цільового призначення земельної ділянки площею 2,0000 га. з </w:t>
      </w:r>
      <w:r w:rsidR="0041754A" w:rsidRPr="006D3DD3">
        <w:rPr>
          <w:lang w:val="uk-UA"/>
        </w:rPr>
        <w:t>16.00 – землі</w:t>
      </w:r>
      <w:r w:rsidR="00F52DA9" w:rsidRPr="006D3DD3">
        <w:rPr>
          <w:lang w:val="uk-UA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 </w:t>
      </w:r>
      <w:r w:rsidR="0041754A" w:rsidRPr="006D3DD3">
        <w:rPr>
          <w:lang w:val="uk-UA"/>
        </w:rPr>
        <w:t xml:space="preserve">на 01.03 – </w:t>
      </w:r>
      <w:r w:rsidR="00F52DA9" w:rsidRPr="006D3DD3">
        <w:rPr>
          <w:lang w:val="uk-UA"/>
        </w:rPr>
        <w:t>для ведення особистого селянського господарства, яка знаходиться на території Ягодинського старостинського округу (за межами населеного пункту Турчинка) Новоборівської селищної об’єднаної територіальної громади, Житомирської області.</w:t>
      </w:r>
    </w:p>
    <w:p w:rsidR="008C4AC5" w:rsidRPr="006D3DD3" w:rsidRDefault="008C4AC5" w:rsidP="006D3DD3">
      <w:pPr>
        <w:tabs>
          <w:tab w:val="left" w:pos="426"/>
          <w:tab w:val="left" w:pos="851"/>
        </w:tabs>
        <w:spacing w:line="360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5.2.</w:t>
      </w:r>
      <w:r w:rsidR="00F52DA9" w:rsidRPr="006D3DD3">
        <w:rPr>
          <w:lang w:val="uk-UA"/>
        </w:rPr>
        <w:t xml:space="preserve"> Костюченку Матвію Юрійовичу 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господарства,</w:t>
      </w:r>
      <w:r w:rsidR="00F52DA9" w:rsidRPr="006D3DD3">
        <w:rPr>
          <w:lang w:val="uk-UA"/>
        </w:rPr>
        <w:t xml:space="preserve"> яка знаходиться на території Фасівського старостинського округу (за </w:t>
      </w:r>
      <w:r w:rsidR="00F52DA9" w:rsidRPr="006D3DD3">
        <w:rPr>
          <w:lang w:val="uk-UA"/>
        </w:rPr>
        <w:lastRenderedPageBreak/>
        <w:t>межами населеного пункту Фасова) Новоборівської селищної об’єднаної територіальної громади, Житомирської області.</w:t>
      </w:r>
    </w:p>
    <w:p w:rsidR="006A00DF" w:rsidRPr="006D3DD3" w:rsidRDefault="008C4AC5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5.3.</w:t>
      </w:r>
      <w:r w:rsidRPr="006D3DD3">
        <w:rPr>
          <w:lang w:val="uk-UA"/>
        </w:rPr>
        <w:t xml:space="preserve"> </w:t>
      </w:r>
      <w:r w:rsidR="008714AD" w:rsidRPr="006D3DD3">
        <w:rPr>
          <w:lang w:val="uk-UA"/>
        </w:rPr>
        <w:t>Ананченко Віктору Володимировичу</w:t>
      </w:r>
      <w:r w:rsidR="00E70C28" w:rsidRPr="006D3DD3">
        <w:rPr>
          <w:lang w:val="uk-UA"/>
        </w:rPr>
        <w:t xml:space="preserve"> </w:t>
      </w:r>
      <w:r w:rsidR="006A00DF" w:rsidRPr="006D3DD3">
        <w:rPr>
          <w:lang w:val="uk-UA"/>
        </w:rPr>
        <w:t xml:space="preserve">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</w:t>
      </w:r>
      <w:r w:rsidR="006A00DF" w:rsidRPr="006D3DD3">
        <w:rPr>
          <w:lang w:val="uk-UA"/>
        </w:rPr>
        <w:t xml:space="preserve">, яка знаходиться на території </w:t>
      </w:r>
      <w:r w:rsidR="007F4404" w:rsidRPr="006D3DD3">
        <w:rPr>
          <w:lang w:val="uk-UA"/>
        </w:rPr>
        <w:t>Фасівсь</w:t>
      </w:r>
      <w:r w:rsidR="008714AD" w:rsidRPr="006D3DD3">
        <w:rPr>
          <w:lang w:val="uk-UA"/>
        </w:rPr>
        <w:t xml:space="preserve">кого </w:t>
      </w:r>
      <w:r w:rsidR="006A00DF" w:rsidRPr="006D3DD3">
        <w:rPr>
          <w:lang w:val="uk-UA"/>
        </w:rPr>
        <w:t>старостинського округу (за м</w:t>
      </w:r>
      <w:r w:rsidR="008714AD" w:rsidRPr="006D3DD3">
        <w:rPr>
          <w:lang w:val="uk-UA"/>
        </w:rPr>
        <w:t xml:space="preserve">ежами </w:t>
      </w:r>
      <w:r w:rsidR="000B62E2" w:rsidRPr="006D3DD3">
        <w:rPr>
          <w:lang w:val="uk-UA"/>
        </w:rPr>
        <w:t>населеного пункту Кам’яний Брід</w:t>
      </w:r>
      <w:r w:rsidR="006A00DF" w:rsidRPr="006D3DD3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D3DD3" w:rsidRDefault="008C4AC5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5.4</w:t>
      </w:r>
      <w:r w:rsidR="006D3DD3" w:rsidRPr="006D3DD3">
        <w:rPr>
          <w:b/>
          <w:lang w:val="uk-UA"/>
        </w:rPr>
        <w:t>.</w:t>
      </w:r>
      <w:r w:rsidR="00DD2231" w:rsidRPr="006D3DD3">
        <w:rPr>
          <w:lang w:val="uk-UA"/>
        </w:rPr>
        <w:t xml:space="preserve"> </w:t>
      </w:r>
      <w:r w:rsidR="008714AD" w:rsidRPr="006D3DD3">
        <w:rPr>
          <w:lang w:val="uk-UA"/>
        </w:rPr>
        <w:t>Човнюку Валерію Волод</w:t>
      </w:r>
      <w:r w:rsidR="00121BA0" w:rsidRPr="006D3DD3">
        <w:rPr>
          <w:lang w:val="uk-UA"/>
        </w:rPr>
        <w:t>и</w:t>
      </w:r>
      <w:r w:rsidR="008714AD" w:rsidRPr="006D3DD3">
        <w:rPr>
          <w:lang w:val="uk-UA"/>
        </w:rPr>
        <w:t>мировичу</w:t>
      </w:r>
      <w:r w:rsidR="00E70C28" w:rsidRPr="006D3DD3">
        <w:rPr>
          <w:lang w:val="uk-UA"/>
        </w:rPr>
        <w:t xml:space="preserve"> </w:t>
      </w:r>
      <w:r w:rsidR="006A00DF" w:rsidRPr="006D3DD3">
        <w:rPr>
          <w:lang w:val="uk-UA"/>
        </w:rPr>
        <w:t xml:space="preserve">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</w:t>
      </w:r>
      <w:r w:rsidR="006A00DF" w:rsidRPr="006D3DD3">
        <w:rPr>
          <w:lang w:val="uk-UA"/>
        </w:rPr>
        <w:t>, яка знахо</w:t>
      </w:r>
      <w:r w:rsidR="008714AD" w:rsidRPr="006D3DD3">
        <w:rPr>
          <w:lang w:val="uk-UA"/>
        </w:rPr>
        <w:t>диться на території Фасівського</w:t>
      </w:r>
      <w:r w:rsidR="006A00DF" w:rsidRPr="006D3DD3">
        <w:rPr>
          <w:lang w:val="uk-UA"/>
        </w:rPr>
        <w:t xml:space="preserve"> старостинського округу (за м</w:t>
      </w:r>
      <w:r w:rsidR="008714AD" w:rsidRPr="006D3DD3">
        <w:rPr>
          <w:lang w:val="uk-UA"/>
        </w:rPr>
        <w:t>ежами населеного пункту</w:t>
      </w:r>
      <w:r w:rsidR="000B62E2" w:rsidRPr="006D3DD3">
        <w:rPr>
          <w:lang w:val="uk-UA"/>
        </w:rPr>
        <w:t xml:space="preserve"> Кам’яний Брід</w:t>
      </w:r>
      <w:r w:rsidR="006A00DF" w:rsidRPr="006D3DD3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D3DD3" w:rsidRDefault="008C4AC5" w:rsidP="006D3DD3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5.5.</w:t>
      </w:r>
      <w:r w:rsidR="00DD2231" w:rsidRPr="006D3DD3">
        <w:rPr>
          <w:lang w:val="uk-UA"/>
        </w:rPr>
        <w:t xml:space="preserve"> </w:t>
      </w:r>
      <w:r w:rsidR="008714AD" w:rsidRPr="006D3DD3">
        <w:rPr>
          <w:lang w:val="uk-UA"/>
        </w:rPr>
        <w:t>Осецькому</w:t>
      </w:r>
      <w:r w:rsidR="006A00DF" w:rsidRPr="006D3DD3">
        <w:rPr>
          <w:lang w:val="uk-UA"/>
        </w:rPr>
        <w:t xml:space="preserve"> </w:t>
      </w:r>
      <w:r w:rsidR="008714AD" w:rsidRPr="006D3DD3">
        <w:rPr>
          <w:lang w:val="uk-UA"/>
        </w:rPr>
        <w:t xml:space="preserve">Євгенію Вікторовичу </w:t>
      </w:r>
      <w:r w:rsidR="006A00DF" w:rsidRPr="006D3DD3">
        <w:rPr>
          <w:lang w:val="uk-UA"/>
        </w:rPr>
        <w:t xml:space="preserve">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</w:t>
      </w:r>
      <w:r w:rsidR="006A00DF" w:rsidRPr="006D3DD3">
        <w:rPr>
          <w:lang w:val="uk-UA"/>
        </w:rPr>
        <w:t xml:space="preserve">, яка знаходиться на території </w:t>
      </w:r>
      <w:r w:rsidR="008714AD" w:rsidRPr="006D3DD3">
        <w:rPr>
          <w:lang w:val="uk-UA"/>
        </w:rPr>
        <w:t xml:space="preserve">Фасівського </w:t>
      </w:r>
      <w:r w:rsidR="006A00DF" w:rsidRPr="006D3DD3">
        <w:rPr>
          <w:lang w:val="uk-UA"/>
        </w:rPr>
        <w:t>старостинського округу (за м</w:t>
      </w:r>
      <w:r w:rsidR="000B62E2" w:rsidRPr="006D3DD3">
        <w:rPr>
          <w:lang w:val="uk-UA"/>
        </w:rPr>
        <w:t>ежами населеного пункту Кам’яний Брід</w:t>
      </w:r>
      <w:r w:rsidR="006A00DF" w:rsidRPr="006D3DD3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6A00DF" w:rsidRPr="006D3DD3" w:rsidRDefault="008C4AC5" w:rsidP="006D3DD3">
      <w:pPr>
        <w:tabs>
          <w:tab w:val="left" w:pos="851"/>
        </w:tabs>
        <w:spacing w:line="360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5.6</w:t>
      </w:r>
      <w:r w:rsidRPr="006D3DD3">
        <w:rPr>
          <w:lang w:val="uk-UA"/>
        </w:rPr>
        <w:t xml:space="preserve"> </w:t>
      </w:r>
      <w:r w:rsidR="008714AD" w:rsidRPr="006D3DD3">
        <w:rPr>
          <w:lang w:val="uk-UA"/>
        </w:rPr>
        <w:t>Шеремета Володимиру Валентиновичу</w:t>
      </w:r>
      <w:r w:rsidR="006A00DF" w:rsidRPr="006D3DD3">
        <w:rPr>
          <w:lang w:val="uk-UA"/>
        </w:rPr>
        <w:t xml:space="preserve"> 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</w:t>
      </w:r>
      <w:r w:rsidR="006A00DF" w:rsidRPr="006D3DD3">
        <w:rPr>
          <w:lang w:val="uk-UA"/>
        </w:rPr>
        <w:t xml:space="preserve">, яка знаходиться на території </w:t>
      </w:r>
      <w:r w:rsidR="008714AD" w:rsidRPr="006D3DD3">
        <w:rPr>
          <w:lang w:val="uk-UA"/>
        </w:rPr>
        <w:t xml:space="preserve">Фасівського </w:t>
      </w:r>
      <w:r w:rsidR="006A00DF" w:rsidRPr="006D3DD3">
        <w:rPr>
          <w:lang w:val="uk-UA"/>
        </w:rPr>
        <w:t xml:space="preserve">старостинського округу </w:t>
      </w:r>
      <w:r w:rsidR="008714AD" w:rsidRPr="006D3DD3">
        <w:rPr>
          <w:lang w:val="uk-UA"/>
        </w:rPr>
        <w:t>(за</w:t>
      </w:r>
      <w:r w:rsidR="000B62E2" w:rsidRPr="006D3DD3">
        <w:rPr>
          <w:lang w:val="uk-UA"/>
        </w:rPr>
        <w:t xml:space="preserve"> межами населеного пункту Кам’яний Брід</w:t>
      </w:r>
      <w:r w:rsidR="006A00DF" w:rsidRPr="006D3DD3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D06950" w:rsidRDefault="00D06950" w:rsidP="006D3DD3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5.7.</w:t>
      </w:r>
      <w:r w:rsidRPr="006D3DD3">
        <w:rPr>
          <w:lang w:val="uk-UA"/>
        </w:rPr>
        <w:t xml:space="preserve"> Власенко Миколі Станіславовичу на виготовлення проекту із землеустрою щодо відведення земельної ділянки у разі зміни цільового призначення земельної ділянки площею 2,0000 га. </w:t>
      </w:r>
      <w:r w:rsidR="0041754A" w:rsidRPr="006D3DD3">
        <w:rPr>
          <w:lang w:val="uk-UA"/>
        </w:rPr>
        <w:t>з 16.00 – землі запасу (земельні ділянки кожної категорії земель, які не надані у власність або користування громадянам чи юридичним особам) на 01.03 – для ведення особистого селянського господарства</w:t>
      </w:r>
      <w:r w:rsidRPr="006D3DD3">
        <w:rPr>
          <w:lang w:val="uk-UA"/>
        </w:rPr>
        <w:t>, яка знаходиться на території Ягодинського старостинського округу (за межами населеного пункту Ягодинка Друга) Новоборівської селищної об’єднаної територіальної громади, Житомирської області.</w:t>
      </w:r>
    </w:p>
    <w:p w:rsidR="00A61CC8" w:rsidRPr="00A61CC8" w:rsidRDefault="00A61CC8" w:rsidP="006D3DD3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A61CC8">
        <w:rPr>
          <w:b/>
          <w:lang w:val="uk-UA"/>
        </w:rPr>
        <w:t>5.8.</w:t>
      </w:r>
      <w:r>
        <w:rPr>
          <w:b/>
          <w:lang w:val="uk-UA"/>
        </w:rPr>
        <w:t xml:space="preserve"> </w:t>
      </w:r>
      <w:r>
        <w:rPr>
          <w:lang w:val="uk-UA"/>
        </w:rPr>
        <w:t>Моргуну Євгенію Олександровичу</w:t>
      </w:r>
      <w:r w:rsidRPr="00A61CC8">
        <w:rPr>
          <w:lang w:val="uk-UA"/>
        </w:rPr>
        <w:t xml:space="preserve"> на виготовлення проекту із землеустрою щодо відведення земельної ділянки у разі зміни цільового призначення земельної ділянки площею 2,0000 га. з 16.00 – землі запасу (земельні ділянки кожної категорії земель, які не надані у власність </w:t>
      </w:r>
      <w:r w:rsidRPr="00A61CC8">
        <w:rPr>
          <w:lang w:val="uk-UA"/>
        </w:rPr>
        <w:lastRenderedPageBreak/>
        <w:t xml:space="preserve">або користування громадянам чи юридичним особам) на 01.03 – для ведення особистого селянського господарства, яка знаходиться на території </w:t>
      </w:r>
      <w:r>
        <w:rPr>
          <w:lang w:val="uk-UA"/>
        </w:rPr>
        <w:t>Небізького</w:t>
      </w:r>
      <w:r w:rsidRPr="00A61CC8">
        <w:rPr>
          <w:lang w:val="uk-UA"/>
        </w:rPr>
        <w:t xml:space="preserve"> старостинського округу (за межами населеного пункту </w:t>
      </w:r>
      <w:r>
        <w:rPr>
          <w:lang w:val="uk-UA"/>
        </w:rPr>
        <w:t>Небіж</w:t>
      </w:r>
      <w:r w:rsidRPr="00A61CC8">
        <w:rPr>
          <w:lang w:val="uk-UA"/>
        </w:rPr>
        <w:t>) Новоборівської селищної об’єднаної територіальної громади, Житомирської області.</w:t>
      </w:r>
    </w:p>
    <w:p w:rsidR="00F63F99" w:rsidRPr="006D3DD3" w:rsidRDefault="008C4AC5" w:rsidP="006D3DD3">
      <w:pPr>
        <w:pStyle w:val="a5"/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6.</w:t>
      </w:r>
      <w:r w:rsidRPr="006D3DD3">
        <w:rPr>
          <w:lang w:val="uk-UA"/>
        </w:rPr>
        <w:t xml:space="preserve"> </w:t>
      </w:r>
      <w:r w:rsidR="00F63F99" w:rsidRPr="006D3DD3">
        <w:rPr>
          <w:lang w:val="uk-UA"/>
        </w:rPr>
        <w:t xml:space="preserve">Надати дозвіл на </w:t>
      </w:r>
      <w:r w:rsidR="00F63F99" w:rsidRPr="006D3DD3">
        <w:rPr>
          <w:rFonts w:eastAsiaTheme="minorHAnsi"/>
          <w:color w:val="1A1A1A"/>
          <w:lang w:val="uk-UA" w:eastAsia="en-US"/>
        </w:rPr>
        <w:t>виготовлення проект</w:t>
      </w:r>
      <w:r w:rsidR="006D3DD3" w:rsidRPr="006D3DD3">
        <w:rPr>
          <w:rFonts w:eastAsiaTheme="minorHAnsi"/>
          <w:color w:val="1A1A1A"/>
          <w:lang w:val="uk-UA" w:eastAsia="en-US"/>
        </w:rPr>
        <w:t>у</w:t>
      </w:r>
      <w:r w:rsidR="00F63F99" w:rsidRPr="006D3DD3">
        <w:rPr>
          <w:rFonts w:eastAsiaTheme="minorHAnsi"/>
          <w:color w:val="1A1A1A"/>
          <w:lang w:val="uk-UA" w:eastAsia="en-US"/>
        </w:rPr>
        <w:t xml:space="preserve"> землеустрою щодо відведення земельн</w:t>
      </w:r>
      <w:r w:rsidR="006D3DD3" w:rsidRPr="006D3DD3">
        <w:rPr>
          <w:rFonts w:eastAsiaTheme="minorHAnsi"/>
          <w:color w:val="1A1A1A"/>
          <w:lang w:val="uk-UA" w:eastAsia="en-US"/>
        </w:rPr>
        <w:t>ої ділян</w:t>
      </w:r>
      <w:r w:rsidR="00F63F99" w:rsidRPr="006D3DD3">
        <w:rPr>
          <w:rFonts w:eastAsiaTheme="minorHAnsi"/>
          <w:color w:val="1A1A1A"/>
          <w:lang w:val="uk-UA" w:eastAsia="en-US"/>
        </w:rPr>
        <w:t>к</w:t>
      </w:r>
      <w:r w:rsidR="006D3DD3" w:rsidRPr="006D3DD3">
        <w:rPr>
          <w:rFonts w:eastAsiaTheme="minorHAnsi"/>
          <w:color w:val="1A1A1A"/>
          <w:lang w:val="uk-UA" w:eastAsia="en-US"/>
        </w:rPr>
        <w:t>и</w:t>
      </w:r>
      <w:r w:rsidR="006D3DD3" w:rsidRPr="006D3DD3">
        <w:rPr>
          <w:lang w:val="uk-UA"/>
        </w:rPr>
        <w:t xml:space="preserve"> у приватну власність гр. </w:t>
      </w:r>
      <w:r w:rsidRPr="006D3DD3">
        <w:rPr>
          <w:rFonts w:eastAsiaTheme="minorHAnsi"/>
          <w:color w:val="1A1A1A"/>
          <w:lang w:val="uk-UA" w:eastAsia="en-US"/>
        </w:rPr>
        <w:t>Косу Віктору Григоровичу</w:t>
      </w:r>
      <w:r w:rsidR="00F63F99" w:rsidRPr="006D3DD3">
        <w:rPr>
          <w:rFonts w:eastAsiaTheme="minorHAnsi"/>
          <w:color w:val="1A1A1A"/>
          <w:lang w:val="uk-UA" w:eastAsia="en-US"/>
        </w:rPr>
        <w:t xml:space="preserve"> </w:t>
      </w:r>
      <w:r w:rsidR="00F63F99" w:rsidRPr="006D3DD3">
        <w:rPr>
          <w:lang w:val="uk-UA"/>
        </w:rPr>
        <w:t>площею 2,0000 га., в селі Ягодинка, для ведення особистого селянського господарства, з земель запасу.</w:t>
      </w:r>
    </w:p>
    <w:p w:rsidR="00445219" w:rsidRPr="006D3DD3" w:rsidRDefault="008C4AC5" w:rsidP="006D3DD3">
      <w:pPr>
        <w:pStyle w:val="a5"/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7.</w:t>
      </w:r>
      <w:r w:rsidRPr="006D3DD3">
        <w:rPr>
          <w:lang w:val="uk-UA"/>
        </w:rPr>
        <w:t xml:space="preserve"> Г</w:t>
      </w:r>
      <w:r w:rsidR="00445219" w:rsidRPr="006D3DD3">
        <w:rPr>
          <w:lang w:val="uk-UA"/>
        </w:rPr>
        <w:t>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4169F3" w:rsidRPr="006D3DD3" w:rsidRDefault="008C4AC5" w:rsidP="006D3DD3">
      <w:pPr>
        <w:pStyle w:val="a5"/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8.</w:t>
      </w:r>
      <w:r w:rsidRPr="006D3DD3">
        <w:rPr>
          <w:lang w:val="uk-UA"/>
        </w:rPr>
        <w:t xml:space="preserve"> В</w:t>
      </w:r>
      <w:r w:rsidR="004169F3" w:rsidRPr="006D3DD3">
        <w:rPr>
          <w:lang w:val="uk-UA"/>
        </w:rPr>
        <w:t>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4169F3" w:rsidRPr="006D3DD3" w:rsidRDefault="008C4AC5" w:rsidP="006D3DD3">
      <w:pPr>
        <w:pStyle w:val="a5"/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9.</w:t>
      </w:r>
      <w:r w:rsidR="006D3DD3" w:rsidRPr="006D3DD3">
        <w:rPr>
          <w:lang w:val="uk-UA"/>
        </w:rPr>
        <w:t xml:space="preserve"> </w:t>
      </w:r>
      <w:r w:rsidRPr="006D3DD3">
        <w:rPr>
          <w:lang w:val="uk-UA"/>
        </w:rPr>
        <w:t>В</w:t>
      </w:r>
      <w:r w:rsidR="004169F3" w:rsidRPr="006D3DD3">
        <w:rPr>
          <w:lang w:val="uk-UA"/>
        </w:rPr>
        <w:t xml:space="preserve">становити термін дії наданих дозволів в пунктах </w:t>
      </w:r>
      <w:r w:rsidR="0041754A" w:rsidRPr="006D3DD3">
        <w:rPr>
          <w:lang w:val="uk-UA"/>
        </w:rPr>
        <w:t>5, 6</w:t>
      </w:r>
      <w:r w:rsidR="004169F3" w:rsidRPr="006D3DD3">
        <w:rPr>
          <w:lang w:val="uk-UA"/>
        </w:rPr>
        <w:t xml:space="preserve"> даного рішення на період </w:t>
      </w:r>
      <w:r w:rsidR="00DD3F3B" w:rsidRPr="006D3DD3">
        <w:rPr>
          <w:lang w:val="uk-UA"/>
        </w:rPr>
        <w:t>2</w:t>
      </w:r>
      <w:r w:rsidR="004169F3" w:rsidRPr="006D3DD3">
        <w:rPr>
          <w:lang w:val="uk-UA"/>
        </w:rPr>
        <w:t xml:space="preserve"> (</w:t>
      </w:r>
      <w:r w:rsidR="00DD3F3B" w:rsidRPr="006D3DD3">
        <w:rPr>
          <w:lang w:val="uk-UA"/>
        </w:rPr>
        <w:t>двох) років</w:t>
      </w:r>
      <w:r w:rsidR="004169F3" w:rsidRPr="006D3DD3">
        <w:rPr>
          <w:lang w:val="uk-UA"/>
        </w:rPr>
        <w:t xml:space="preserve"> з дати прийняття цього рішення.</w:t>
      </w:r>
    </w:p>
    <w:p w:rsidR="004169F3" w:rsidRPr="006D3DD3" w:rsidRDefault="008C4AC5" w:rsidP="006D3DD3">
      <w:pPr>
        <w:pStyle w:val="a5"/>
        <w:spacing w:line="360" w:lineRule="auto"/>
        <w:ind w:left="0" w:firstLine="567"/>
        <w:jc w:val="both"/>
        <w:rPr>
          <w:lang w:val="uk-UA"/>
        </w:rPr>
      </w:pPr>
      <w:r w:rsidRPr="006D3DD3">
        <w:rPr>
          <w:b/>
          <w:lang w:val="uk-UA"/>
        </w:rPr>
        <w:t>10.</w:t>
      </w:r>
      <w:r w:rsidRPr="006D3DD3">
        <w:rPr>
          <w:lang w:val="uk-UA"/>
        </w:rPr>
        <w:t xml:space="preserve"> У</w:t>
      </w:r>
      <w:r w:rsidR="004169F3" w:rsidRPr="006D3DD3">
        <w:rPr>
          <w:lang w:val="uk-UA"/>
        </w:rPr>
        <w:t xml:space="preserve"> випадку, коли громадяни, яким надано дозвіл на виготовлення землевпорядної документації у відповідності до пункту </w:t>
      </w:r>
      <w:r w:rsidR="0041754A" w:rsidRPr="006D3DD3">
        <w:rPr>
          <w:lang w:val="uk-UA"/>
        </w:rPr>
        <w:t>5</w:t>
      </w:r>
      <w:r w:rsidR="00203BA8" w:rsidRPr="006D3DD3">
        <w:rPr>
          <w:lang w:val="uk-UA"/>
        </w:rPr>
        <w:t xml:space="preserve"> та пункту </w:t>
      </w:r>
      <w:r w:rsidR="0041754A" w:rsidRPr="006D3DD3">
        <w:rPr>
          <w:lang w:val="uk-UA"/>
        </w:rPr>
        <w:t>6</w:t>
      </w:r>
      <w:r w:rsidR="004169F3" w:rsidRPr="006D3DD3">
        <w:rPr>
          <w:lang w:val="uk-UA"/>
        </w:rPr>
        <w:t xml:space="preserve"> даного 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:rsidR="002B2DA6" w:rsidRPr="006D3DD3" w:rsidRDefault="008C4AC5" w:rsidP="006D3DD3">
      <w:pPr>
        <w:pStyle w:val="a5"/>
        <w:tabs>
          <w:tab w:val="left" w:pos="993"/>
        </w:tabs>
        <w:spacing w:line="360" w:lineRule="auto"/>
        <w:ind w:left="0" w:firstLine="567"/>
        <w:jc w:val="both"/>
        <w:rPr>
          <w:sz w:val="28"/>
          <w:lang w:val="uk-UA"/>
        </w:rPr>
      </w:pPr>
      <w:r w:rsidRPr="006D3DD3">
        <w:rPr>
          <w:b/>
          <w:color w:val="000000"/>
          <w:szCs w:val="22"/>
          <w:lang w:val="uk-UA"/>
        </w:rPr>
        <w:t>11.</w:t>
      </w:r>
      <w:r w:rsidRPr="006D3DD3">
        <w:rPr>
          <w:color w:val="000000"/>
          <w:szCs w:val="22"/>
          <w:lang w:val="uk-UA"/>
        </w:rPr>
        <w:t xml:space="preserve"> К</w:t>
      </w:r>
      <w:r w:rsidR="002B2DA6" w:rsidRPr="006D3DD3">
        <w:rPr>
          <w:color w:val="000000"/>
          <w:szCs w:val="22"/>
          <w:lang w:val="uk-UA"/>
        </w:rPr>
        <w:t xml:space="preserve">онтроль за виконанням даного рішення покласти </w:t>
      </w:r>
      <w:r w:rsidR="000F423F" w:rsidRPr="006D3DD3">
        <w:rPr>
          <w:color w:val="000000"/>
          <w:szCs w:val="22"/>
          <w:lang w:val="uk-UA"/>
        </w:rPr>
        <w:t xml:space="preserve">на </w:t>
      </w:r>
      <w:r w:rsidR="002B2DA6" w:rsidRPr="006D3DD3">
        <w:rPr>
          <w:color w:val="000000"/>
          <w:szCs w:val="22"/>
          <w:lang w:val="uk-UA"/>
        </w:rPr>
        <w:t>постійну комісію селищної ради з питань регулювання земельних відносин та охорони навколишнього середовища.</w:t>
      </w:r>
    </w:p>
    <w:p w:rsidR="00DD3F3B" w:rsidRPr="006D3DD3" w:rsidRDefault="00DD3F3B" w:rsidP="00F63F99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6D3DD3" w:rsidRPr="006D3DD3" w:rsidRDefault="006D3DD3" w:rsidP="00F63F99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F40EFE" w:rsidRPr="006D3DD3" w:rsidRDefault="007950D3" w:rsidP="004D2538">
      <w:pPr>
        <w:jc w:val="center"/>
        <w:rPr>
          <w:b/>
          <w:sz w:val="22"/>
          <w:szCs w:val="22"/>
          <w:lang w:val="uk-UA"/>
        </w:rPr>
      </w:pPr>
      <w:r w:rsidRPr="006D3DD3">
        <w:rPr>
          <w:b/>
          <w:sz w:val="22"/>
          <w:szCs w:val="22"/>
          <w:lang w:val="uk-UA"/>
        </w:rPr>
        <w:t xml:space="preserve">Селищний голова            </w:t>
      </w:r>
      <w:r w:rsidR="0042099B" w:rsidRPr="006D3DD3">
        <w:rPr>
          <w:b/>
          <w:sz w:val="22"/>
          <w:szCs w:val="22"/>
          <w:lang w:val="uk-UA"/>
        </w:rPr>
        <w:t xml:space="preserve">        </w:t>
      </w:r>
      <w:r w:rsidRPr="006D3DD3">
        <w:rPr>
          <w:b/>
          <w:sz w:val="22"/>
          <w:szCs w:val="22"/>
          <w:lang w:val="uk-UA"/>
        </w:rPr>
        <w:t xml:space="preserve">           </w:t>
      </w:r>
      <w:r w:rsidR="0037167E" w:rsidRPr="006D3DD3">
        <w:rPr>
          <w:b/>
          <w:sz w:val="22"/>
          <w:szCs w:val="22"/>
          <w:lang w:val="uk-UA"/>
        </w:rPr>
        <w:t xml:space="preserve">                  </w:t>
      </w:r>
      <w:r w:rsidRPr="006D3DD3">
        <w:rPr>
          <w:b/>
          <w:sz w:val="22"/>
          <w:szCs w:val="22"/>
          <w:lang w:val="uk-UA"/>
        </w:rPr>
        <w:t>Г.Л. Рудюк</w:t>
      </w:r>
    </w:p>
    <w:p w:rsidR="007A3D59" w:rsidRDefault="007A3D59">
      <w:pPr>
        <w:spacing w:after="200" w:line="276" w:lineRule="auto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br w:type="page"/>
      </w:r>
      <w:bookmarkStart w:id="0" w:name="_GoBack"/>
      <w:bookmarkEnd w:id="0"/>
    </w:p>
    <w:sectPr w:rsidR="007A3D59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206" w:rsidRDefault="00542206" w:rsidP="001207DE">
      <w:r>
        <w:separator/>
      </w:r>
    </w:p>
  </w:endnote>
  <w:endnote w:type="continuationSeparator" w:id="0">
    <w:p w:rsidR="00542206" w:rsidRDefault="0054220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206" w:rsidRDefault="00542206" w:rsidP="001207DE">
      <w:r>
        <w:separator/>
      </w:r>
    </w:p>
  </w:footnote>
  <w:footnote w:type="continuationSeparator" w:id="0">
    <w:p w:rsidR="00542206" w:rsidRDefault="0054220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177"/>
    <w:multiLevelType w:val="hybridMultilevel"/>
    <w:tmpl w:val="96000D52"/>
    <w:lvl w:ilvl="0" w:tplc="4EDA6A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1BC6E3D"/>
    <w:multiLevelType w:val="hybridMultilevel"/>
    <w:tmpl w:val="7C66F06E"/>
    <w:lvl w:ilvl="0" w:tplc="2D823B6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A291EE0"/>
    <w:multiLevelType w:val="hybridMultilevel"/>
    <w:tmpl w:val="46F4723E"/>
    <w:lvl w:ilvl="0" w:tplc="117E6EF0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E0A64BA"/>
    <w:multiLevelType w:val="hybridMultilevel"/>
    <w:tmpl w:val="DC3222C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4C473D9"/>
    <w:multiLevelType w:val="hybridMultilevel"/>
    <w:tmpl w:val="5596BFEC"/>
    <w:lvl w:ilvl="0" w:tplc="7A8020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2" w15:restartNumberingAfterBreak="0">
    <w:nsid w:val="487B4B52"/>
    <w:multiLevelType w:val="multilevel"/>
    <w:tmpl w:val="ADA2B9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4CD1224B"/>
    <w:multiLevelType w:val="hybridMultilevel"/>
    <w:tmpl w:val="0DAA8056"/>
    <w:lvl w:ilvl="0" w:tplc="DA347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F3741D4"/>
    <w:multiLevelType w:val="hybridMultilevel"/>
    <w:tmpl w:val="E994501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404AC"/>
    <w:multiLevelType w:val="hybridMultilevel"/>
    <w:tmpl w:val="EDC2C1E6"/>
    <w:lvl w:ilvl="0" w:tplc="6A52654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3D85A6E"/>
    <w:multiLevelType w:val="multilevel"/>
    <w:tmpl w:val="E534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9" w15:restartNumberingAfterBreak="0">
    <w:nsid w:val="59027647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0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5B9409D"/>
    <w:multiLevelType w:val="multilevel"/>
    <w:tmpl w:val="02BE8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4" w15:restartNumberingAfterBreak="0">
    <w:nsid w:val="67A73303"/>
    <w:multiLevelType w:val="multilevel"/>
    <w:tmpl w:val="788056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0D91244"/>
    <w:multiLevelType w:val="multilevel"/>
    <w:tmpl w:val="E3389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72C837DB"/>
    <w:multiLevelType w:val="hybridMultilevel"/>
    <w:tmpl w:val="7F4A97F4"/>
    <w:lvl w:ilvl="0" w:tplc="7CFEB70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0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1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2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7A531415"/>
    <w:multiLevelType w:val="hybridMultilevel"/>
    <w:tmpl w:val="60840450"/>
    <w:lvl w:ilvl="0" w:tplc="637C142C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B4E3EA8"/>
    <w:multiLevelType w:val="multilevel"/>
    <w:tmpl w:val="F16EB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CA10F11"/>
    <w:multiLevelType w:val="hybridMultilevel"/>
    <w:tmpl w:val="A0544C12"/>
    <w:lvl w:ilvl="0" w:tplc="477234F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40"/>
  </w:num>
  <w:num w:numId="4">
    <w:abstractNumId w:val="31"/>
  </w:num>
  <w:num w:numId="5">
    <w:abstractNumId w:val="30"/>
  </w:num>
  <w:num w:numId="6">
    <w:abstractNumId w:val="2"/>
  </w:num>
  <w:num w:numId="7">
    <w:abstractNumId w:val="21"/>
  </w:num>
  <w:num w:numId="8">
    <w:abstractNumId w:val="32"/>
  </w:num>
  <w:num w:numId="9">
    <w:abstractNumId w:val="8"/>
  </w:num>
  <w:num w:numId="10">
    <w:abstractNumId w:val="28"/>
  </w:num>
  <w:num w:numId="11">
    <w:abstractNumId w:val="23"/>
  </w:num>
  <w:num w:numId="12">
    <w:abstractNumId w:val="39"/>
  </w:num>
  <w:num w:numId="13">
    <w:abstractNumId w:val="3"/>
  </w:num>
  <w:num w:numId="14">
    <w:abstractNumId w:val="17"/>
  </w:num>
  <w:num w:numId="15">
    <w:abstractNumId w:val="35"/>
  </w:num>
  <w:num w:numId="16">
    <w:abstractNumId w:val="1"/>
  </w:num>
  <w:num w:numId="17">
    <w:abstractNumId w:val="16"/>
  </w:num>
  <w:num w:numId="18">
    <w:abstractNumId w:val="38"/>
  </w:num>
  <w:num w:numId="19">
    <w:abstractNumId w:val="42"/>
  </w:num>
  <w:num w:numId="20">
    <w:abstractNumId w:val="46"/>
  </w:num>
  <w:num w:numId="21">
    <w:abstractNumId w:val="11"/>
  </w:num>
  <w:num w:numId="22">
    <w:abstractNumId w:val="19"/>
  </w:num>
  <w:num w:numId="23">
    <w:abstractNumId w:val="4"/>
  </w:num>
  <w:num w:numId="24">
    <w:abstractNumId w:val="41"/>
  </w:num>
  <w:num w:numId="25">
    <w:abstractNumId w:val="14"/>
  </w:num>
  <w:num w:numId="26">
    <w:abstractNumId w:val="20"/>
  </w:num>
  <w:num w:numId="27">
    <w:abstractNumId w:val="6"/>
  </w:num>
  <w:num w:numId="28">
    <w:abstractNumId w:val="10"/>
  </w:num>
  <w:num w:numId="29">
    <w:abstractNumId w:val="22"/>
  </w:num>
  <w:num w:numId="30">
    <w:abstractNumId w:val="33"/>
  </w:num>
  <w:num w:numId="31">
    <w:abstractNumId w:val="36"/>
  </w:num>
  <w:num w:numId="32">
    <w:abstractNumId w:val="44"/>
  </w:num>
  <w:num w:numId="33">
    <w:abstractNumId w:val="7"/>
  </w:num>
  <w:num w:numId="34">
    <w:abstractNumId w:val="15"/>
  </w:num>
  <w:num w:numId="35">
    <w:abstractNumId w:val="27"/>
  </w:num>
  <w:num w:numId="36">
    <w:abstractNumId w:val="34"/>
  </w:num>
  <w:num w:numId="37">
    <w:abstractNumId w:val="37"/>
  </w:num>
  <w:num w:numId="38">
    <w:abstractNumId w:val="43"/>
  </w:num>
  <w:num w:numId="39">
    <w:abstractNumId w:val="25"/>
  </w:num>
  <w:num w:numId="40">
    <w:abstractNumId w:val="45"/>
  </w:num>
  <w:num w:numId="41">
    <w:abstractNumId w:val="0"/>
  </w:num>
  <w:num w:numId="42">
    <w:abstractNumId w:val="12"/>
  </w:num>
  <w:num w:numId="43">
    <w:abstractNumId w:val="18"/>
  </w:num>
  <w:num w:numId="44">
    <w:abstractNumId w:val="24"/>
  </w:num>
  <w:num w:numId="45">
    <w:abstractNumId w:val="26"/>
  </w:num>
  <w:num w:numId="46">
    <w:abstractNumId w:val="9"/>
  </w:num>
  <w:num w:numId="47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9B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0305"/>
    <w:rsid w:val="000B2A63"/>
    <w:rsid w:val="000B349B"/>
    <w:rsid w:val="000B3BD1"/>
    <w:rsid w:val="000B41A5"/>
    <w:rsid w:val="000B586F"/>
    <w:rsid w:val="000B62E2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3B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200FA"/>
    <w:rsid w:val="001207DE"/>
    <w:rsid w:val="00121BA0"/>
    <w:rsid w:val="00122FD2"/>
    <w:rsid w:val="00126BFD"/>
    <w:rsid w:val="00130B1B"/>
    <w:rsid w:val="00130C14"/>
    <w:rsid w:val="00131CF2"/>
    <w:rsid w:val="0013253A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40E5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F2"/>
    <w:rsid w:val="001E0261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BA8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4A76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BE0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B64"/>
    <w:rsid w:val="0030630B"/>
    <w:rsid w:val="003076E7"/>
    <w:rsid w:val="00310746"/>
    <w:rsid w:val="00310F81"/>
    <w:rsid w:val="0031339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06E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5E8F"/>
    <w:rsid w:val="00356D44"/>
    <w:rsid w:val="00360900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37C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6B6B"/>
    <w:rsid w:val="003D7D30"/>
    <w:rsid w:val="003E01D2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3F7F04"/>
    <w:rsid w:val="00400B89"/>
    <w:rsid w:val="00401803"/>
    <w:rsid w:val="00402070"/>
    <w:rsid w:val="00404E40"/>
    <w:rsid w:val="00404E76"/>
    <w:rsid w:val="0040617E"/>
    <w:rsid w:val="00406379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54A"/>
    <w:rsid w:val="0041767C"/>
    <w:rsid w:val="00417A1B"/>
    <w:rsid w:val="00417D1F"/>
    <w:rsid w:val="0042099B"/>
    <w:rsid w:val="00420D35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219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5D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D7D0D"/>
    <w:rsid w:val="004E0674"/>
    <w:rsid w:val="004E072D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FEA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072"/>
    <w:rsid w:val="00537C97"/>
    <w:rsid w:val="00540B14"/>
    <w:rsid w:val="00541CA9"/>
    <w:rsid w:val="00542206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08E2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1D78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5BA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19DA"/>
    <w:rsid w:val="006D214B"/>
    <w:rsid w:val="006D2A53"/>
    <w:rsid w:val="006D2C18"/>
    <w:rsid w:val="006D31E5"/>
    <w:rsid w:val="006D3415"/>
    <w:rsid w:val="006D3DD3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525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1DF8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25D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D59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4F6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32C4"/>
    <w:rsid w:val="007F41A5"/>
    <w:rsid w:val="007F4404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6F06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3EFB"/>
    <w:rsid w:val="008B40B9"/>
    <w:rsid w:val="008B4EEF"/>
    <w:rsid w:val="008B6953"/>
    <w:rsid w:val="008C15EB"/>
    <w:rsid w:val="008C1715"/>
    <w:rsid w:val="008C1721"/>
    <w:rsid w:val="008C2D2B"/>
    <w:rsid w:val="008C4AC5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5C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C60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6D93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0BB3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5CA8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2E03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444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1CC8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1C5B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8BF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65FD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27908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D4F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4EF2"/>
    <w:rsid w:val="00BF59F0"/>
    <w:rsid w:val="00BF6590"/>
    <w:rsid w:val="00BF7D93"/>
    <w:rsid w:val="00C01CA6"/>
    <w:rsid w:val="00C01CC1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3608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06950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B6D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60A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31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5DD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28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6E09"/>
    <w:rsid w:val="00E91762"/>
    <w:rsid w:val="00E96575"/>
    <w:rsid w:val="00E96E34"/>
    <w:rsid w:val="00E96F39"/>
    <w:rsid w:val="00E975EF"/>
    <w:rsid w:val="00EA1942"/>
    <w:rsid w:val="00EA5BB6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B76AC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2DA9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3F99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CE2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3646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C776A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853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7BE2D-2549-47BA-8FE6-12016E88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5</Pages>
  <Words>6692</Words>
  <Characters>3816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59</cp:revision>
  <cp:lastPrinted>2019-06-05T08:56:00Z</cp:lastPrinted>
  <dcterms:created xsi:type="dcterms:W3CDTF">2018-10-11T06:41:00Z</dcterms:created>
  <dcterms:modified xsi:type="dcterms:W3CDTF">2019-12-12T08:36:00Z</dcterms:modified>
</cp:coreProperties>
</file>